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B89" w:rsidRDefault="00711C39" w:rsidP="00FA650F">
      <w:pPr>
        <w:spacing w:after="0" w:line="360" w:lineRule="auto"/>
        <w:jc w:val="center"/>
        <w:rPr>
          <w:rFonts w:ascii="Times New Roman" w:hAnsi="Times New Roman" w:cs="Times New Roman"/>
          <w:sz w:val="28"/>
          <w:szCs w:val="28"/>
        </w:rPr>
      </w:pPr>
      <w:r w:rsidRPr="00711C39">
        <w:rPr>
          <w:rFonts w:ascii="Times New Roman" w:hAnsi="Times New Roman" w:cs="Times New Roman"/>
          <w:sz w:val="28"/>
          <w:szCs w:val="28"/>
        </w:rPr>
        <w:t>MALA VIAJANTE: PROJETO DE LEITURA</w:t>
      </w:r>
      <w:r w:rsidR="0039678C">
        <w:rPr>
          <w:rFonts w:ascii="Times New Roman" w:hAnsi="Times New Roman" w:cs="Times New Roman"/>
          <w:sz w:val="28"/>
          <w:szCs w:val="28"/>
        </w:rPr>
        <w:t xml:space="preserve"> NA EDUCAÇÃO INFANTIL</w:t>
      </w:r>
    </w:p>
    <w:p w:rsidR="00711C39" w:rsidRPr="00711C39" w:rsidRDefault="00711C39" w:rsidP="00711C39">
      <w:pPr>
        <w:spacing w:after="0" w:line="360" w:lineRule="auto"/>
        <w:jc w:val="center"/>
        <w:rPr>
          <w:rFonts w:ascii="Times New Roman" w:hAnsi="Times New Roman" w:cs="Times New Roman"/>
          <w:sz w:val="28"/>
          <w:szCs w:val="28"/>
        </w:rPr>
      </w:pPr>
    </w:p>
    <w:p w:rsidR="00711C39" w:rsidRPr="00A04FE5" w:rsidRDefault="00711C39" w:rsidP="00711C39">
      <w:pPr>
        <w:spacing w:after="0" w:line="360" w:lineRule="auto"/>
        <w:jc w:val="center"/>
        <w:rPr>
          <w:rFonts w:ascii="Times New Roman" w:eastAsia="Times New Roman" w:hAnsi="Times New Roman" w:cs="Times New Roman"/>
          <w:color w:val="000000"/>
          <w:sz w:val="20"/>
          <w:szCs w:val="20"/>
        </w:rPr>
      </w:pPr>
      <w:r w:rsidRPr="00A04FE5">
        <w:rPr>
          <w:rFonts w:ascii="Times New Roman" w:eastAsia="Times New Roman" w:hAnsi="Times New Roman" w:cs="Times New Roman"/>
          <w:b/>
          <w:color w:val="000000"/>
          <w:sz w:val="20"/>
          <w:szCs w:val="20"/>
        </w:rPr>
        <w:t>Solange dos Santos Melo</w:t>
      </w:r>
      <w:r w:rsidRPr="00A04FE5">
        <w:rPr>
          <w:rFonts w:ascii="Times New Roman" w:eastAsia="Times New Roman" w:hAnsi="Times New Roman" w:cs="Times New Roman"/>
          <w:color w:val="000000"/>
          <w:sz w:val="20"/>
          <w:szCs w:val="20"/>
        </w:rPr>
        <w:t xml:space="preserve"> (SEMECETEL/NO) – </w:t>
      </w:r>
      <w:hyperlink r:id="rId7" w:history="1">
        <w:r w:rsidRPr="00A04FE5">
          <w:rPr>
            <w:rStyle w:val="Hyperlink"/>
            <w:rFonts w:ascii="Times New Roman" w:eastAsia="Times New Roman" w:hAnsi="Times New Roman" w:cs="Times New Roman"/>
            <w:sz w:val="20"/>
            <w:szCs w:val="20"/>
          </w:rPr>
          <w:t>sol_mel13@hotmail.com</w:t>
        </w:r>
      </w:hyperlink>
    </w:p>
    <w:p w:rsidR="00711C39" w:rsidRDefault="00711C39" w:rsidP="00711C39">
      <w:pPr>
        <w:spacing w:after="0" w:line="360" w:lineRule="auto"/>
        <w:jc w:val="center"/>
        <w:rPr>
          <w:rFonts w:eastAsia="Times New Roman"/>
          <w:color w:val="000000"/>
          <w:sz w:val="20"/>
          <w:szCs w:val="20"/>
        </w:rPr>
      </w:pPr>
    </w:p>
    <w:p w:rsidR="00711C39" w:rsidRPr="00713F57" w:rsidRDefault="00711C39" w:rsidP="00711C39">
      <w:pPr>
        <w:spacing w:after="0" w:line="240" w:lineRule="auto"/>
        <w:jc w:val="both"/>
        <w:rPr>
          <w:rFonts w:ascii="Times New Roman" w:eastAsia="Times New Roman" w:hAnsi="Times New Roman" w:cs="Times New Roman"/>
          <w:b/>
          <w:color w:val="000000"/>
          <w:sz w:val="20"/>
          <w:szCs w:val="20"/>
        </w:rPr>
      </w:pPr>
      <w:r w:rsidRPr="00713F57">
        <w:rPr>
          <w:rFonts w:ascii="Times New Roman" w:eastAsia="Times New Roman" w:hAnsi="Times New Roman" w:cs="Times New Roman"/>
          <w:b/>
          <w:color w:val="000000"/>
          <w:sz w:val="20"/>
          <w:szCs w:val="20"/>
        </w:rPr>
        <w:t>Resumo:</w:t>
      </w:r>
    </w:p>
    <w:p w:rsidR="00713F57" w:rsidRDefault="007E7662" w:rsidP="0031360E">
      <w:pPr>
        <w:autoSpaceDE w:val="0"/>
        <w:autoSpaceDN w:val="0"/>
        <w:adjustRightInd w:val="0"/>
        <w:spacing w:after="0" w:line="240" w:lineRule="auto"/>
        <w:jc w:val="both"/>
        <w:rPr>
          <w:rFonts w:ascii="Times New Roman" w:hAnsi="Times New Roman" w:cs="Times New Roman"/>
          <w:sz w:val="20"/>
          <w:szCs w:val="20"/>
        </w:rPr>
      </w:pPr>
      <w:r w:rsidRPr="00713F57">
        <w:rPr>
          <w:rFonts w:ascii="Times New Roman" w:hAnsi="Times New Roman" w:cs="Times New Roman"/>
          <w:sz w:val="20"/>
          <w:szCs w:val="20"/>
        </w:rPr>
        <w:t xml:space="preserve">O presente artigo </w:t>
      </w:r>
      <w:r w:rsidR="00041E29">
        <w:rPr>
          <w:rFonts w:ascii="Times New Roman" w:hAnsi="Times New Roman" w:cs="Times New Roman"/>
          <w:sz w:val="20"/>
          <w:szCs w:val="20"/>
        </w:rPr>
        <w:t xml:space="preserve">nos faz refletir como </w:t>
      </w:r>
      <w:r w:rsidR="00041E29" w:rsidRPr="00041E29">
        <w:rPr>
          <w:rFonts w:ascii="Times New Roman" w:hAnsi="Times New Roman" w:cs="Times New Roman"/>
          <w:sz w:val="20"/>
          <w:szCs w:val="20"/>
        </w:rPr>
        <w:t>a literatura infantil contribui para a formação de leitores, analisando como família e escola p</w:t>
      </w:r>
      <w:r w:rsidR="00041E29">
        <w:rPr>
          <w:rFonts w:ascii="Times New Roman" w:hAnsi="Times New Roman" w:cs="Times New Roman"/>
          <w:sz w:val="20"/>
          <w:szCs w:val="20"/>
        </w:rPr>
        <w:t xml:space="preserve">odem contribuir nesse processo, </w:t>
      </w:r>
      <w:r w:rsidRPr="00713F57">
        <w:rPr>
          <w:rFonts w:ascii="Times New Roman" w:hAnsi="Times New Roman" w:cs="Times New Roman"/>
          <w:sz w:val="20"/>
          <w:szCs w:val="20"/>
        </w:rPr>
        <w:t xml:space="preserve">aborda </w:t>
      </w:r>
      <w:r w:rsidR="00041E29">
        <w:rPr>
          <w:rFonts w:ascii="Times New Roman" w:hAnsi="Times New Roman" w:cs="Times New Roman"/>
          <w:sz w:val="20"/>
          <w:szCs w:val="20"/>
        </w:rPr>
        <w:t xml:space="preserve">também </w:t>
      </w:r>
      <w:r w:rsidRPr="00713F57">
        <w:rPr>
          <w:rFonts w:ascii="Times New Roman" w:hAnsi="Times New Roman" w:cs="Times New Roman"/>
          <w:sz w:val="20"/>
          <w:szCs w:val="20"/>
        </w:rPr>
        <w:t xml:space="preserve">o relato de experiência do projeto </w:t>
      </w:r>
      <w:r w:rsidR="00041E29">
        <w:rPr>
          <w:rFonts w:ascii="Times New Roman" w:hAnsi="Times New Roman" w:cs="Times New Roman"/>
          <w:sz w:val="20"/>
          <w:szCs w:val="20"/>
        </w:rPr>
        <w:t>de leitura “</w:t>
      </w:r>
      <w:r w:rsidRPr="00713F57">
        <w:rPr>
          <w:rFonts w:ascii="Times New Roman" w:hAnsi="Times New Roman" w:cs="Times New Roman"/>
          <w:sz w:val="20"/>
          <w:szCs w:val="20"/>
        </w:rPr>
        <w:t>Mala viajante</w:t>
      </w:r>
      <w:r w:rsidR="00041E29">
        <w:rPr>
          <w:rFonts w:ascii="Times New Roman" w:hAnsi="Times New Roman" w:cs="Times New Roman"/>
          <w:sz w:val="20"/>
          <w:szCs w:val="20"/>
        </w:rPr>
        <w:t>”</w:t>
      </w:r>
      <w:r w:rsidRPr="00713F57">
        <w:rPr>
          <w:rFonts w:ascii="Times New Roman" w:hAnsi="Times New Roman" w:cs="Times New Roman"/>
          <w:sz w:val="20"/>
          <w:szCs w:val="20"/>
        </w:rPr>
        <w:t xml:space="preserve">, desenvolvido com as tumas de Educação infantil da escola Maria Aparecida Cavalini Soares Mozar em Nova Olimpia-MT, cujo objetivo </w:t>
      </w:r>
      <w:r w:rsidR="00FA7E98">
        <w:rPr>
          <w:rFonts w:ascii="Times New Roman" w:hAnsi="Times New Roman" w:cs="Times New Roman"/>
          <w:sz w:val="20"/>
          <w:szCs w:val="20"/>
        </w:rPr>
        <w:t>foi</w:t>
      </w:r>
      <w:r w:rsidRPr="00713F57">
        <w:rPr>
          <w:rFonts w:ascii="Times New Roman" w:hAnsi="Times New Roman" w:cs="Times New Roman"/>
          <w:sz w:val="20"/>
          <w:szCs w:val="20"/>
        </w:rPr>
        <w:t xml:space="preserve"> </w:t>
      </w:r>
      <w:r w:rsidR="000E63C6" w:rsidRPr="00713F57">
        <w:rPr>
          <w:rFonts w:ascii="Times New Roman" w:hAnsi="Times New Roman" w:cs="Times New Roman"/>
          <w:sz w:val="20"/>
          <w:szCs w:val="20"/>
        </w:rPr>
        <w:t xml:space="preserve"> </w:t>
      </w:r>
      <w:r w:rsidRPr="00713F57">
        <w:rPr>
          <w:rFonts w:ascii="Times New Roman" w:hAnsi="Times New Roman" w:cs="Times New Roman"/>
          <w:sz w:val="20"/>
          <w:szCs w:val="20"/>
        </w:rPr>
        <w:t>proporcionar momentos de leitura interativa entre aluno e família</w:t>
      </w:r>
      <w:r w:rsidR="000E63C6" w:rsidRPr="00713F57">
        <w:rPr>
          <w:rFonts w:ascii="Times New Roman" w:hAnsi="Times New Roman" w:cs="Times New Roman"/>
          <w:sz w:val="20"/>
          <w:szCs w:val="20"/>
        </w:rPr>
        <w:t xml:space="preserve">, para tanto foram  confeccionadas malas decoradas nas quais </w:t>
      </w:r>
      <w:r w:rsidR="00041E29">
        <w:rPr>
          <w:rFonts w:ascii="Times New Roman" w:hAnsi="Times New Roman" w:cs="Times New Roman"/>
          <w:sz w:val="20"/>
          <w:szCs w:val="20"/>
        </w:rPr>
        <w:t>os</w:t>
      </w:r>
      <w:r w:rsidR="000E63C6" w:rsidRPr="00713F57">
        <w:rPr>
          <w:rFonts w:ascii="Times New Roman" w:hAnsi="Times New Roman" w:cs="Times New Roman"/>
          <w:sz w:val="20"/>
          <w:szCs w:val="20"/>
        </w:rPr>
        <w:t xml:space="preserve"> alunos levaram a</w:t>
      </w:r>
      <w:r w:rsidR="00713F57">
        <w:rPr>
          <w:rFonts w:ascii="Times New Roman" w:hAnsi="Times New Roman" w:cs="Times New Roman"/>
          <w:sz w:val="20"/>
          <w:szCs w:val="20"/>
        </w:rPr>
        <w:t>s</w:t>
      </w:r>
      <w:r w:rsidR="000E63C6" w:rsidRPr="00713F57">
        <w:rPr>
          <w:rFonts w:ascii="Times New Roman" w:hAnsi="Times New Roman" w:cs="Times New Roman"/>
          <w:sz w:val="20"/>
          <w:szCs w:val="20"/>
        </w:rPr>
        <w:t xml:space="preserve"> históri</w:t>
      </w:r>
      <w:r w:rsidR="00713F57">
        <w:rPr>
          <w:rFonts w:ascii="Times New Roman" w:hAnsi="Times New Roman" w:cs="Times New Roman"/>
          <w:sz w:val="20"/>
          <w:szCs w:val="20"/>
        </w:rPr>
        <w:t>as</w:t>
      </w:r>
      <w:r w:rsidR="000E63C6" w:rsidRPr="00713F57">
        <w:rPr>
          <w:rFonts w:ascii="Times New Roman" w:hAnsi="Times New Roman" w:cs="Times New Roman"/>
          <w:sz w:val="20"/>
          <w:szCs w:val="20"/>
        </w:rPr>
        <w:t xml:space="preserve"> para casa</w:t>
      </w:r>
      <w:r w:rsidR="00713F57">
        <w:rPr>
          <w:rFonts w:ascii="Times New Roman" w:hAnsi="Times New Roman" w:cs="Times New Roman"/>
          <w:sz w:val="20"/>
          <w:szCs w:val="20"/>
        </w:rPr>
        <w:t>,</w:t>
      </w:r>
      <w:r w:rsidR="000E63C6" w:rsidRPr="00713F57">
        <w:rPr>
          <w:rFonts w:ascii="Times New Roman" w:hAnsi="Times New Roman" w:cs="Times New Roman"/>
          <w:sz w:val="20"/>
          <w:szCs w:val="20"/>
        </w:rPr>
        <w:t xml:space="preserve"> um por vez.</w:t>
      </w:r>
      <w:r w:rsidR="00713F57" w:rsidRPr="00713F57">
        <w:rPr>
          <w:rFonts w:ascii="Arial" w:hAnsi="Arial" w:cs="Arial"/>
          <w:sz w:val="24"/>
          <w:szCs w:val="24"/>
        </w:rPr>
        <w:t xml:space="preserve"> </w:t>
      </w:r>
      <w:r w:rsidR="00713F57" w:rsidRPr="007B1C14">
        <w:rPr>
          <w:rFonts w:ascii="Times New Roman" w:hAnsi="Times New Roman" w:cs="Times New Roman"/>
          <w:sz w:val="20"/>
          <w:szCs w:val="20"/>
        </w:rPr>
        <w:t xml:space="preserve">Na maleta constavam um livro de história clássica, fábula, revista, gibis ou </w:t>
      </w:r>
      <w:r w:rsidR="007B1C14" w:rsidRPr="007B1C14">
        <w:rPr>
          <w:rFonts w:ascii="Times New Roman" w:hAnsi="Times New Roman" w:cs="Times New Roman"/>
          <w:sz w:val="20"/>
          <w:szCs w:val="20"/>
        </w:rPr>
        <w:t xml:space="preserve">conto, </w:t>
      </w:r>
      <w:r w:rsidR="007B1C14">
        <w:rPr>
          <w:rFonts w:ascii="Times New Roman" w:hAnsi="Times New Roman" w:cs="Times New Roman"/>
          <w:sz w:val="20"/>
          <w:szCs w:val="20"/>
        </w:rPr>
        <w:t>além de</w:t>
      </w:r>
      <w:r w:rsidR="00713F57" w:rsidRPr="007B1C14">
        <w:rPr>
          <w:rFonts w:ascii="Times New Roman" w:hAnsi="Times New Roman" w:cs="Times New Roman"/>
          <w:sz w:val="20"/>
          <w:szCs w:val="20"/>
        </w:rPr>
        <w:t xml:space="preserve"> uma caixa de lápis de cor</w:t>
      </w:r>
      <w:r w:rsidR="007B1C14" w:rsidRPr="007B1C14">
        <w:rPr>
          <w:rFonts w:ascii="Times New Roman" w:hAnsi="Times New Roman" w:cs="Times New Roman"/>
          <w:sz w:val="20"/>
          <w:szCs w:val="20"/>
        </w:rPr>
        <w:t>,</w:t>
      </w:r>
      <w:r w:rsidR="00713F57" w:rsidRPr="007B1C14">
        <w:rPr>
          <w:rFonts w:ascii="Times New Roman" w:hAnsi="Times New Roman" w:cs="Times New Roman"/>
          <w:sz w:val="20"/>
          <w:szCs w:val="20"/>
        </w:rPr>
        <w:t xml:space="preserve"> lápis de e</w:t>
      </w:r>
      <w:r w:rsidR="007B1C14" w:rsidRPr="007B1C14">
        <w:rPr>
          <w:rFonts w:ascii="Times New Roman" w:hAnsi="Times New Roman" w:cs="Times New Roman"/>
          <w:sz w:val="20"/>
          <w:szCs w:val="20"/>
        </w:rPr>
        <w:t>s</w:t>
      </w:r>
      <w:r w:rsidR="00713F57" w:rsidRPr="007B1C14">
        <w:rPr>
          <w:rFonts w:ascii="Times New Roman" w:hAnsi="Times New Roman" w:cs="Times New Roman"/>
          <w:sz w:val="20"/>
          <w:szCs w:val="20"/>
        </w:rPr>
        <w:t>crever</w:t>
      </w:r>
      <w:r w:rsidR="007B1C14" w:rsidRPr="007B1C14">
        <w:rPr>
          <w:rFonts w:ascii="Times New Roman" w:hAnsi="Times New Roman" w:cs="Times New Roman"/>
          <w:sz w:val="20"/>
          <w:szCs w:val="20"/>
        </w:rPr>
        <w:t>, borracha e uma ficha para avaliar a história e fazer o reconto através do desenho.</w:t>
      </w:r>
      <w:r w:rsidR="007B1C14">
        <w:rPr>
          <w:rFonts w:ascii="Times New Roman" w:hAnsi="Times New Roman" w:cs="Times New Roman"/>
          <w:sz w:val="20"/>
          <w:szCs w:val="20"/>
        </w:rPr>
        <w:t xml:space="preserve"> </w:t>
      </w:r>
      <w:r w:rsidR="00713F57" w:rsidRPr="00713F57">
        <w:rPr>
          <w:rFonts w:ascii="Times New Roman" w:hAnsi="Times New Roman" w:cs="Times New Roman"/>
          <w:sz w:val="20"/>
          <w:szCs w:val="20"/>
        </w:rPr>
        <w:t xml:space="preserve">Quanto aos resultados obtidos, foram satisfatórios, pois, </w:t>
      </w:r>
      <w:r w:rsidR="007B1C14">
        <w:rPr>
          <w:rFonts w:ascii="Times New Roman" w:hAnsi="Times New Roman" w:cs="Times New Roman"/>
          <w:sz w:val="20"/>
          <w:szCs w:val="20"/>
        </w:rPr>
        <w:t>além de aumentar</w:t>
      </w:r>
      <w:r w:rsidR="00713F57" w:rsidRPr="00713F57">
        <w:rPr>
          <w:rFonts w:ascii="Times New Roman" w:hAnsi="Times New Roman" w:cs="Times New Roman"/>
          <w:sz w:val="20"/>
          <w:szCs w:val="20"/>
        </w:rPr>
        <w:t xml:space="preserve"> significativamente o interesse dos alunos pela leitura, a família tornou-se </w:t>
      </w:r>
      <w:r w:rsidR="007B1C14">
        <w:rPr>
          <w:rFonts w:ascii="Times New Roman" w:hAnsi="Times New Roman" w:cs="Times New Roman"/>
          <w:sz w:val="20"/>
          <w:szCs w:val="20"/>
        </w:rPr>
        <w:t xml:space="preserve">cada vez </w:t>
      </w:r>
      <w:r w:rsidR="00713F57" w:rsidRPr="00713F57">
        <w:rPr>
          <w:rFonts w:ascii="Times New Roman" w:hAnsi="Times New Roman" w:cs="Times New Roman"/>
          <w:sz w:val="20"/>
          <w:szCs w:val="20"/>
        </w:rPr>
        <w:t xml:space="preserve">mais presente e mais participativa na vida escolar dos filhos. </w:t>
      </w:r>
    </w:p>
    <w:p w:rsidR="007B1C14" w:rsidRDefault="007B1C14" w:rsidP="00713F57">
      <w:pPr>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7B1C14">
        <w:rPr>
          <w:rFonts w:ascii="Times New Roman" w:eastAsia="Times New Roman" w:hAnsi="Times New Roman" w:cs="Times New Roman"/>
          <w:b/>
          <w:color w:val="000000"/>
          <w:sz w:val="20"/>
          <w:szCs w:val="20"/>
        </w:rPr>
        <w:t>Palavras-chave:</w:t>
      </w:r>
      <w:r>
        <w:rPr>
          <w:rFonts w:ascii="Times New Roman" w:eastAsia="Times New Roman" w:hAnsi="Times New Roman" w:cs="Times New Roman"/>
          <w:b/>
          <w:color w:val="000000"/>
          <w:sz w:val="20"/>
          <w:szCs w:val="20"/>
        </w:rPr>
        <w:t xml:space="preserve"> </w:t>
      </w:r>
      <w:r w:rsidRPr="007B1C14">
        <w:rPr>
          <w:rFonts w:ascii="Times New Roman" w:eastAsia="Times New Roman" w:hAnsi="Times New Roman" w:cs="Times New Roman"/>
          <w:color w:val="000000"/>
          <w:sz w:val="20"/>
          <w:szCs w:val="20"/>
        </w:rPr>
        <w:t>Educação infantil</w:t>
      </w:r>
      <w:r w:rsidR="000B13F2">
        <w:rPr>
          <w:rFonts w:ascii="Times New Roman" w:eastAsia="Times New Roman" w:hAnsi="Times New Roman" w:cs="Times New Roman"/>
          <w:color w:val="000000"/>
          <w:sz w:val="20"/>
          <w:szCs w:val="20"/>
        </w:rPr>
        <w:t>. Lei</w:t>
      </w:r>
      <w:r>
        <w:rPr>
          <w:rFonts w:ascii="Times New Roman" w:eastAsia="Times New Roman" w:hAnsi="Times New Roman" w:cs="Times New Roman"/>
          <w:color w:val="000000"/>
          <w:sz w:val="20"/>
          <w:szCs w:val="20"/>
        </w:rPr>
        <w:t xml:space="preserve">tura. </w:t>
      </w:r>
      <w:r w:rsidR="002B5EAA">
        <w:rPr>
          <w:rFonts w:ascii="Times New Roman" w:eastAsia="Times New Roman" w:hAnsi="Times New Roman" w:cs="Times New Roman"/>
          <w:color w:val="000000"/>
          <w:sz w:val="20"/>
          <w:szCs w:val="20"/>
        </w:rPr>
        <w:t xml:space="preserve">Contação de históris. </w:t>
      </w:r>
      <w:r>
        <w:rPr>
          <w:rFonts w:ascii="Times New Roman" w:eastAsia="Times New Roman" w:hAnsi="Times New Roman" w:cs="Times New Roman"/>
          <w:color w:val="000000"/>
          <w:sz w:val="20"/>
          <w:szCs w:val="20"/>
        </w:rPr>
        <w:t>Família.</w:t>
      </w:r>
    </w:p>
    <w:p w:rsidR="0039678C" w:rsidRDefault="0039678C" w:rsidP="0039678C">
      <w:pPr>
        <w:keepNext/>
        <w:spacing w:after="0" w:line="360" w:lineRule="auto"/>
        <w:rPr>
          <w:rFonts w:eastAsia="Times New Roman"/>
          <w:b/>
          <w:color w:val="000000"/>
        </w:rPr>
      </w:pPr>
    </w:p>
    <w:p w:rsidR="0039678C" w:rsidRDefault="0039678C" w:rsidP="0039678C">
      <w:pPr>
        <w:keepNext/>
        <w:spacing w:after="0" w:line="360" w:lineRule="auto"/>
        <w:rPr>
          <w:rFonts w:ascii="Times New Roman" w:eastAsia="Times New Roman" w:hAnsi="Times New Roman" w:cs="Times New Roman"/>
          <w:b/>
          <w:color w:val="000000"/>
          <w:sz w:val="24"/>
          <w:szCs w:val="24"/>
        </w:rPr>
      </w:pPr>
      <w:r w:rsidRPr="00757CE6">
        <w:rPr>
          <w:rFonts w:ascii="Times New Roman" w:eastAsia="Times New Roman" w:hAnsi="Times New Roman" w:cs="Times New Roman"/>
          <w:b/>
          <w:color w:val="000000"/>
          <w:sz w:val="24"/>
          <w:szCs w:val="24"/>
        </w:rPr>
        <w:t>1 Introdução</w:t>
      </w:r>
    </w:p>
    <w:p w:rsidR="00D65072" w:rsidRPr="00757CE6" w:rsidRDefault="00D65072" w:rsidP="0039678C">
      <w:pPr>
        <w:keepNext/>
        <w:spacing w:after="0" w:line="360" w:lineRule="auto"/>
        <w:rPr>
          <w:rFonts w:ascii="Times New Roman" w:eastAsia="Times New Roman" w:hAnsi="Times New Roman" w:cs="Times New Roman"/>
          <w:b/>
          <w:color w:val="000000"/>
          <w:sz w:val="24"/>
          <w:szCs w:val="24"/>
        </w:rPr>
      </w:pPr>
    </w:p>
    <w:p w:rsidR="00CB0F72" w:rsidRPr="00757CE6" w:rsidRDefault="00EF6E41" w:rsidP="00CB2BBE">
      <w:pPr>
        <w:autoSpaceDE w:val="0"/>
        <w:autoSpaceDN w:val="0"/>
        <w:adjustRightInd w:val="0"/>
        <w:spacing w:after="0" w:line="360" w:lineRule="auto"/>
        <w:ind w:firstLine="708"/>
        <w:jc w:val="both"/>
        <w:rPr>
          <w:rFonts w:ascii="Times New Roman" w:hAnsi="Times New Roman" w:cs="Times New Roman"/>
          <w:sz w:val="24"/>
          <w:szCs w:val="24"/>
        </w:rPr>
      </w:pPr>
      <w:r w:rsidRPr="00757CE6">
        <w:rPr>
          <w:rFonts w:ascii="Times New Roman" w:hAnsi="Times New Roman" w:cs="Times New Roman"/>
          <w:sz w:val="24"/>
          <w:szCs w:val="24"/>
        </w:rPr>
        <w:t>Considerando que a educação infantil é definida pela Lei Das diretrizes e bases da Educação Nacional (LDB, Lei 9394/96 – art. 29) como a primeira etapa da educação básica,</w:t>
      </w:r>
      <w:r w:rsidR="002B5EAA" w:rsidRPr="00757CE6">
        <w:rPr>
          <w:rFonts w:ascii="Times New Roman" w:hAnsi="Times New Roman" w:cs="Times New Roman"/>
          <w:sz w:val="24"/>
          <w:szCs w:val="24"/>
        </w:rPr>
        <w:t xml:space="preserve"> é </w:t>
      </w:r>
      <w:r w:rsidR="006209D4" w:rsidRPr="00757CE6">
        <w:rPr>
          <w:rFonts w:ascii="Times New Roman" w:hAnsi="Times New Roman" w:cs="Times New Roman"/>
          <w:sz w:val="24"/>
          <w:szCs w:val="24"/>
        </w:rPr>
        <w:t>n</w:t>
      </w:r>
      <w:r w:rsidR="002B5EAA" w:rsidRPr="00757CE6">
        <w:rPr>
          <w:rFonts w:ascii="Times New Roman" w:hAnsi="Times New Roman" w:cs="Times New Roman"/>
          <w:sz w:val="24"/>
          <w:szCs w:val="24"/>
        </w:rPr>
        <w:t>ela que acontece a interação com o ambiente escolar, sendo assim, é nessa fase que o lúdico é presença constante no cotidiano</w:t>
      </w:r>
      <w:r w:rsidR="006209D4" w:rsidRPr="00757CE6">
        <w:rPr>
          <w:rFonts w:ascii="Times New Roman" w:hAnsi="Times New Roman" w:cs="Times New Roman"/>
          <w:sz w:val="24"/>
          <w:szCs w:val="24"/>
        </w:rPr>
        <w:t xml:space="preserve"> </w:t>
      </w:r>
      <w:r w:rsidR="002B5EAA" w:rsidRPr="00757CE6">
        <w:rPr>
          <w:rFonts w:ascii="Times New Roman" w:hAnsi="Times New Roman" w:cs="Times New Roman"/>
          <w:sz w:val="24"/>
          <w:szCs w:val="24"/>
        </w:rPr>
        <w:t xml:space="preserve">da sala de aula. </w:t>
      </w:r>
      <w:r w:rsidR="006209D4" w:rsidRPr="00757CE6">
        <w:rPr>
          <w:rFonts w:ascii="Times New Roman" w:hAnsi="Times New Roman" w:cs="Times New Roman"/>
          <w:sz w:val="24"/>
          <w:szCs w:val="24"/>
        </w:rPr>
        <w:t>A brincadeira, os jogos, o faz</w:t>
      </w:r>
      <w:r w:rsidR="002B5EAA" w:rsidRPr="00757CE6">
        <w:rPr>
          <w:rFonts w:ascii="Times New Roman" w:hAnsi="Times New Roman" w:cs="Times New Roman"/>
          <w:sz w:val="24"/>
          <w:szCs w:val="24"/>
        </w:rPr>
        <w:t xml:space="preserve"> de conta e a fantasia</w:t>
      </w:r>
      <w:r w:rsidR="00FA7E98">
        <w:rPr>
          <w:rFonts w:ascii="Times New Roman" w:hAnsi="Times New Roman" w:cs="Times New Roman"/>
          <w:sz w:val="24"/>
          <w:szCs w:val="24"/>
        </w:rPr>
        <w:t xml:space="preserve"> </w:t>
      </w:r>
      <w:r w:rsidR="002B5EAA" w:rsidRPr="00757CE6">
        <w:rPr>
          <w:rFonts w:ascii="Times New Roman" w:hAnsi="Times New Roman" w:cs="Times New Roman"/>
          <w:sz w:val="24"/>
          <w:szCs w:val="24"/>
        </w:rPr>
        <w:t xml:space="preserve"> estão presentes no</w:t>
      </w:r>
      <w:r w:rsidR="006209D4" w:rsidRPr="00757CE6">
        <w:rPr>
          <w:rFonts w:ascii="Times New Roman" w:hAnsi="Times New Roman" w:cs="Times New Roman"/>
          <w:sz w:val="24"/>
          <w:szCs w:val="24"/>
        </w:rPr>
        <w:t xml:space="preserve"> </w:t>
      </w:r>
      <w:r w:rsidR="002B5EAA" w:rsidRPr="00757CE6">
        <w:rPr>
          <w:rFonts w:ascii="Times New Roman" w:hAnsi="Times New Roman" w:cs="Times New Roman"/>
          <w:sz w:val="24"/>
          <w:szCs w:val="24"/>
        </w:rPr>
        <w:t>imaginário infantil. É nesse contexto da imaginação</w:t>
      </w:r>
      <w:r w:rsidR="006209D4" w:rsidRPr="00757CE6">
        <w:rPr>
          <w:rFonts w:ascii="Times New Roman" w:hAnsi="Times New Roman" w:cs="Times New Roman"/>
          <w:sz w:val="24"/>
          <w:szCs w:val="24"/>
        </w:rPr>
        <w:t xml:space="preserve"> </w:t>
      </w:r>
      <w:r w:rsidR="002B5EAA" w:rsidRPr="00757CE6">
        <w:rPr>
          <w:rFonts w:ascii="Times New Roman" w:hAnsi="Times New Roman" w:cs="Times New Roman"/>
          <w:sz w:val="24"/>
          <w:szCs w:val="24"/>
        </w:rPr>
        <w:t>que entra</w:t>
      </w:r>
      <w:r w:rsidR="006209D4" w:rsidRPr="00757CE6">
        <w:rPr>
          <w:rFonts w:ascii="Times New Roman" w:hAnsi="Times New Roman" w:cs="Times New Roman"/>
          <w:sz w:val="24"/>
          <w:szCs w:val="24"/>
        </w:rPr>
        <w:t>m</w:t>
      </w:r>
      <w:r w:rsidR="002B5EAA" w:rsidRPr="00757CE6">
        <w:rPr>
          <w:rFonts w:ascii="Times New Roman" w:hAnsi="Times New Roman" w:cs="Times New Roman"/>
          <w:sz w:val="24"/>
          <w:szCs w:val="24"/>
        </w:rPr>
        <w:t xml:space="preserve"> as histórias infantis para despertar e desenvolver o gosto pela leitura.</w:t>
      </w:r>
      <w:r w:rsidR="00CB2BBE">
        <w:rPr>
          <w:rFonts w:ascii="Times New Roman" w:hAnsi="Times New Roman" w:cs="Times New Roman"/>
          <w:sz w:val="24"/>
          <w:szCs w:val="24"/>
        </w:rPr>
        <w:t xml:space="preserve"> Portanto</w:t>
      </w:r>
      <w:r w:rsidR="006209D4" w:rsidRPr="00757CE6">
        <w:rPr>
          <w:rFonts w:ascii="Times New Roman" w:hAnsi="Times New Roman" w:cs="Times New Roman"/>
          <w:sz w:val="24"/>
          <w:szCs w:val="24"/>
        </w:rPr>
        <w:t xml:space="preserve">, </w:t>
      </w:r>
      <w:r w:rsidRPr="00757CE6">
        <w:rPr>
          <w:rFonts w:ascii="Times New Roman" w:hAnsi="Times New Roman" w:cs="Times New Roman"/>
          <w:sz w:val="24"/>
          <w:szCs w:val="24"/>
        </w:rPr>
        <w:t xml:space="preserve">o artigo a seguir </w:t>
      </w:r>
      <w:r w:rsidR="00CB2BBE">
        <w:rPr>
          <w:rFonts w:ascii="Times New Roman" w:hAnsi="Times New Roman" w:cs="Times New Roman"/>
          <w:sz w:val="24"/>
          <w:szCs w:val="24"/>
        </w:rPr>
        <w:t>nos leva a</w:t>
      </w:r>
      <w:r w:rsidRPr="00757CE6">
        <w:rPr>
          <w:rFonts w:ascii="Times New Roman" w:hAnsi="Times New Roman" w:cs="Times New Roman"/>
          <w:sz w:val="24"/>
          <w:szCs w:val="24"/>
        </w:rPr>
        <w:t xml:space="preserve"> </w:t>
      </w:r>
      <w:r w:rsidR="00CB2BBE">
        <w:rPr>
          <w:rFonts w:ascii="Times New Roman" w:hAnsi="Times New Roman" w:cs="Times New Roman"/>
          <w:sz w:val="24"/>
          <w:szCs w:val="24"/>
        </w:rPr>
        <w:t>refletir</w:t>
      </w:r>
      <w:r w:rsidR="00CB0F72" w:rsidRPr="00757CE6">
        <w:rPr>
          <w:rFonts w:ascii="Times New Roman" w:hAnsi="Times New Roman" w:cs="Times New Roman"/>
          <w:sz w:val="24"/>
          <w:szCs w:val="24"/>
        </w:rPr>
        <w:t xml:space="preserve"> </w:t>
      </w:r>
      <w:r w:rsidR="00CB2BBE">
        <w:rPr>
          <w:rFonts w:ascii="Times New Roman" w:hAnsi="Times New Roman" w:cs="Times New Roman"/>
          <w:sz w:val="24"/>
          <w:szCs w:val="24"/>
        </w:rPr>
        <w:t>como a</w:t>
      </w:r>
      <w:r w:rsidR="00FA7E98">
        <w:rPr>
          <w:rFonts w:ascii="Times New Roman" w:hAnsi="Times New Roman" w:cs="Times New Roman"/>
          <w:sz w:val="24"/>
          <w:szCs w:val="24"/>
        </w:rPr>
        <w:t xml:space="preserve"> </w:t>
      </w:r>
      <w:r w:rsidRPr="00757CE6">
        <w:rPr>
          <w:rFonts w:ascii="Times New Roman" w:hAnsi="Times New Roman" w:cs="Times New Roman"/>
          <w:sz w:val="24"/>
          <w:szCs w:val="24"/>
        </w:rPr>
        <w:t xml:space="preserve">literatura infantil </w:t>
      </w:r>
      <w:r w:rsidR="00CB2BBE">
        <w:rPr>
          <w:rFonts w:ascii="Times New Roman" w:hAnsi="Times New Roman" w:cs="Times New Roman"/>
          <w:sz w:val="24"/>
          <w:szCs w:val="24"/>
        </w:rPr>
        <w:t>contribui</w:t>
      </w:r>
      <w:r w:rsidRPr="00757CE6">
        <w:rPr>
          <w:rFonts w:ascii="Times New Roman" w:hAnsi="Times New Roman" w:cs="Times New Roman"/>
          <w:sz w:val="24"/>
          <w:szCs w:val="24"/>
        </w:rPr>
        <w:t xml:space="preserve"> para a formação de leitores, analisando como família e escola podem contribuir nesse processo. </w:t>
      </w:r>
    </w:p>
    <w:p w:rsidR="002B5EAA" w:rsidRPr="00757CE6" w:rsidRDefault="00CB0F72" w:rsidP="006209D4">
      <w:pPr>
        <w:pStyle w:val="Default"/>
        <w:spacing w:line="360" w:lineRule="auto"/>
        <w:ind w:firstLine="708"/>
        <w:jc w:val="both"/>
      </w:pPr>
      <w:r w:rsidRPr="00757CE6">
        <w:t>É importante salientar que a família influencia e contribui no desenvolvimento do hábito de ler</w:t>
      </w:r>
      <w:r w:rsidR="002B5EAA" w:rsidRPr="00757CE6">
        <w:t xml:space="preserve">, por isso é pertinente essa discussão com a relação familiar. É sabido que as crianças têm a tendência de imitar seus pais, sendo assim se as elas </w:t>
      </w:r>
      <w:r w:rsidR="00FA7E98" w:rsidRPr="00757CE6">
        <w:t>vêem</w:t>
      </w:r>
      <w:r w:rsidR="002B5EAA" w:rsidRPr="00757CE6">
        <w:t xml:space="preserve"> os pais lendo em casa, constantemente, elas terão a tendência de imitá-los. Já aquelas que não possuem os pais presentes, nem preocupados com sua atividade escolar, podem afastar-se de suas responsabilidades e também da leitura, pois não criam vínculos efetivos com esta. </w:t>
      </w:r>
    </w:p>
    <w:p w:rsidR="00CB2BBE" w:rsidRDefault="00757CE6" w:rsidP="00757CE6">
      <w:pPr>
        <w:tabs>
          <w:tab w:val="left" w:pos="7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B0F72" w:rsidRPr="00757CE6">
        <w:rPr>
          <w:rFonts w:ascii="Times New Roman" w:hAnsi="Times New Roman" w:cs="Times New Roman"/>
          <w:sz w:val="24"/>
          <w:szCs w:val="24"/>
        </w:rPr>
        <w:t>Nesse sentido, considera-se que a literatura faz parte do desenvolvimento escolar e da formação humana, pois através do hábito da leitura e contação de histórias, possibilita</w:t>
      </w:r>
      <w:r w:rsidR="006209D4" w:rsidRPr="00757CE6">
        <w:rPr>
          <w:rFonts w:ascii="Times New Roman" w:hAnsi="Times New Roman" w:cs="Times New Roman"/>
          <w:sz w:val="24"/>
          <w:szCs w:val="24"/>
        </w:rPr>
        <w:t>- se</w:t>
      </w:r>
      <w:r w:rsidR="00CB0F72" w:rsidRPr="00757CE6">
        <w:rPr>
          <w:rFonts w:ascii="Times New Roman" w:hAnsi="Times New Roman" w:cs="Times New Roman"/>
          <w:sz w:val="24"/>
          <w:szCs w:val="24"/>
        </w:rPr>
        <w:t xml:space="preserve"> que a criança desenvolva habilidades e competências, preparando-as para os desafios do mundo atual. </w:t>
      </w:r>
      <w:r w:rsidR="006209D4" w:rsidRPr="00757CE6">
        <w:rPr>
          <w:rFonts w:ascii="Times New Roman" w:hAnsi="Times New Roman" w:cs="Times New Roman"/>
          <w:sz w:val="24"/>
          <w:szCs w:val="24"/>
        </w:rPr>
        <w:t xml:space="preserve">Essa reflexão sobre a importância </w:t>
      </w:r>
      <w:r w:rsidR="00CB2BBE">
        <w:rPr>
          <w:rFonts w:ascii="Times New Roman" w:hAnsi="Times New Roman" w:cs="Times New Roman"/>
          <w:sz w:val="24"/>
          <w:szCs w:val="24"/>
        </w:rPr>
        <w:t>da literatura infantil e como el</w:t>
      </w:r>
      <w:r w:rsidR="006209D4" w:rsidRPr="00757CE6">
        <w:rPr>
          <w:rFonts w:ascii="Times New Roman" w:hAnsi="Times New Roman" w:cs="Times New Roman"/>
          <w:sz w:val="24"/>
          <w:szCs w:val="24"/>
        </w:rPr>
        <w:t>a contribui para a formação de leitores, ganha força no momento em que faz compreender o quanto é importante</w:t>
      </w:r>
      <w:r w:rsidR="00CB2BBE">
        <w:rPr>
          <w:rFonts w:ascii="Times New Roman" w:hAnsi="Times New Roman" w:cs="Times New Roman"/>
          <w:sz w:val="24"/>
          <w:szCs w:val="24"/>
        </w:rPr>
        <w:t xml:space="preserve"> </w:t>
      </w:r>
      <w:r w:rsidR="006209D4" w:rsidRPr="00757CE6">
        <w:rPr>
          <w:rFonts w:ascii="Times New Roman" w:hAnsi="Times New Roman" w:cs="Times New Roman"/>
          <w:sz w:val="24"/>
          <w:szCs w:val="24"/>
        </w:rPr>
        <w:t xml:space="preserve">incentivar a leitura desde cedo através da contação de histórias, possibilitando que a criança tenha um contato maior com o mundo da leitura. </w:t>
      </w:r>
    </w:p>
    <w:p w:rsidR="003F1D8B" w:rsidRPr="00CB2BBE" w:rsidRDefault="003F1D8B" w:rsidP="00757CE6">
      <w:pPr>
        <w:tabs>
          <w:tab w:val="left" w:pos="780"/>
        </w:tabs>
        <w:spacing w:after="0" w:line="360" w:lineRule="auto"/>
        <w:jc w:val="both"/>
        <w:rPr>
          <w:rFonts w:ascii="Times New Roman" w:hAnsi="Times New Roman" w:cs="Times New Roman"/>
          <w:sz w:val="24"/>
          <w:szCs w:val="24"/>
        </w:rPr>
      </w:pPr>
      <w:r w:rsidRPr="003F1D8B">
        <w:rPr>
          <w:rFonts w:ascii="Times New Roman" w:hAnsi="Times New Roman" w:cs="Times New Roman"/>
          <w:b/>
          <w:sz w:val="24"/>
          <w:szCs w:val="24"/>
        </w:rPr>
        <w:lastRenderedPageBreak/>
        <w:t xml:space="preserve">2 Relato de experiência </w:t>
      </w:r>
    </w:p>
    <w:p w:rsidR="007D29B5" w:rsidRPr="003F1D8B" w:rsidRDefault="007D29B5" w:rsidP="00757CE6">
      <w:pPr>
        <w:tabs>
          <w:tab w:val="left" w:pos="780"/>
        </w:tabs>
        <w:spacing w:after="0" w:line="360" w:lineRule="auto"/>
        <w:jc w:val="both"/>
        <w:rPr>
          <w:rFonts w:ascii="Times New Roman" w:hAnsi="Times New Roman" w:cs="Times New Roman"/>
          <w:b/>
          <w:sz w:val="24"/>
          <w:szCs w:val="24"/>
        </w:rPr>
      </w:pPr>
    </w:p>
    <w:p w:rsidR="00757CE6" w:rsidRDefault="003F1D8B" w:rsidP="00757CE6">
      <w:pPr>
        <w:tabs>
          <w:tab w:val="left" w:pos="780"/>
        </w:tabs>
        <w:spacing w:after="0" w:line="360" w:lineRule="auto"/>
        <w:jc w:val="both"/>
        <w:rPr>
          <w:rFonts w:ascii="Times New Roman" w:hAnsi="Times New Roman" w:cs="Times New Roman"/>
          <w:sz w:val="24"/>
          <w:szCs w:val="24"/>
        </w:rPr>
      </w:pPr>
      <w:r w:rsidRPr="007D29B5">
        <w:rPr>
          <w:rFonts w:ascii="Times New Roman" w:hAnsi="Times New Roman" w:cs="Times New Roman"/>
          <w:sz w:val="24"/>
          <w:szCs w:val="24"/>
        </w:rPr>
        <w:tab/>
      </w:r>
      <w:r w:rsidR="00757CE6" w:rsidRPr="007D29B5">
        <w:rPr>
          <w:rFonts w:ascii="Times New Roman" w:hAnsi="Times New Roman" w:cs="Times New Roman"/>
          <w:sz w:val="24"/>
          <w:szCs w:val="24"/>
        </w:rPr>
        <w:t>Partindo dos pres</w:t>
      </w:r>
      <w:r w:rsidRPr="007D29B5">
        <w:rPr>
          <w:rFonts w:ascii="Times New Roman" w:hAnsi="Times New Roman" w:cs="Times New Roman"/>
          <w:sz w:val="24"/>
          <w:szCs w:val="24"/>
        </w:rPr>
        <w:t>s</w:t>
      </w:r>
      <w:r w:rsidR="00757CE6" w:rsidRPr="007D29B5">
        <w:rPr>
          <w:rFonts w:ascii="Times New Roman" w:hAnsi="Times New Roman" w:cs="Times New Roman"/>
          <w:sz w:val="24"/>
          <w:szCs w:val="24"/>
        </w:rPr>
        <w:t xml:space="preserve">upostos acima </w:t>
      </w:r>
      <w:r w:rsidRPr="007D29B5">
        <w:rPr>
          <w:rFonts w:ascii="Times New Roman" w:hAnsi="Times New Roman" w:cs="Times New Roman"/>
          <w:sz w:val="24"/>
          <w:szCs w:val="24"/>
        </w:rPr>
        <w:t>citados foi desenvolvido na escola Maria Aparecida Cavalini Soares Mozar em Nova Olimpia-MT, o projeto de leitura intitulado “Mala Viajante” tendo como objetivo proporcionar momentos de leitura interativa entre aluno e família, além disso, estimular nos alunos o hábito de ler</w:t>
      </w:r>
      <w:r w:rsidR="00F81857">
        <w:rPr>
          <w:rFonts w:ascii="Times New Roman" w:hAnsi="Times New Roman" w:cs="Times New Roman"/>
          <w:sz w:val="24"/>
          <w:szCs w:val="24"/>
        </w:rPr>
        <w:t>.</w:t>
      </w:r>
    </w:p>
    <w:p w:rsidR="007D29B5" w:rsidRDefault="007D29B5" w:rsidP="007D29B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D29B5">
        <w:rPr>
          <w:rFonts w:ascii="Times New Roman" w:hAnsi="Times New Roman" w:cs="Times New Roman"/>
          <w:sz w:val="24"/>
          <w:szCs w:val="24"/>
        </w:rPr>
        <w:t xml:space="preserve">Para tanto foram confeccionadas maletas decoradas em EVA, nas quais ao alunos levaram as histórias para casa, um por vez. Na maleta constavam um livro de história clássica, fábula, revista, gibis ou conto, além de uma caixa de lápis de cor, lápis de escrever, borracha e uma ficha para avaliar a história e em seguida fazer o reconto através do desenho. </w:t>
      </w:r>
    </w:p>
    <w:p w:rsidR="007D29B5" w:rsidRDefault="007D29B5" w:rsidP="007D29B5">
      <w:pPr>
        <w:autoSpaceDE w:val="0"/>
        <w:autoSpaceDN w:val="0"/>
        <w:adjustRightInd w:val="0"/>
        <w:spacing w:after="0" w:line="360" w:lineRule="auto"/>
        <w:ind w:firstLine="708"/>
        <w:jc w:val="both"/>
        <w:rPr>
          <w:rFonts w:ascii="Times New Roman" w:hAnsi="Times New Roman" w:cs="Times New Roman"/>
          <w:sz w:val="24"/>
          <w:szCs w:val="24"/>
        </w:rPr>
      </w:pPr>
      <w:r w:rsidRPr="007D29B5">
        <w:rPr>
          <w:rFonts w:ascii="Times New Roman" w:hAnsi="Times New Roman" w:cs="Times New Roman"/>
          <w:sz w:val="24"/>
          <w:szCs w:val="24"/>
        </w:rPr>
        <w:t>Em casa os pais ou responsáveis deveriam ler a his</w:t>
      </w:r>
      <w:r w:rsidR="00FA7E98">
        <w:rPr>
          <w:rFonts w:ascii="Times New Roman" w:hAnsi="Times New Roman" w:cs="Times New Roman"/>
          <w:sz w:val="24"/>
          <w:szCs w:val="24"/>
        </w:rPr>
        <w:t xml:space="preserve">tória para a criança e fazer-lhes  </w:t>
      </w:r>
      <w:r w:rsidRPr="007D29B5">
        <w:rPr>
          <w:rFonts w:ascii="Times New Roman" w:hAnsi="Times New Roman" w:cs="Times New Roman"/>
          <w:sz w:val="24"/>
          <w:szCs w:val="24"/>
        </w:rPr>
        <w:t xml:space="preserve">perguntas </w:t>
      </w:r>
      <w:r w:rsidR="00FA7E98">
        <w:rPr>
          <w:rFonts w:ascii="Times New Roman" w:hAnsi="Times New Roman" w:cs="Times New Roman"/>
          <w:sz w:val="24"/>
          <w:szCs w:val="24"/>
        </w:rPr>
        <w:t xml:space="preserve">tais </w:t>
      </w:r>
      <w:r w:rsidRPr="007D29B5">
        <w:rPr>
          <w:rFonts w:ascii="Times New Roman" w:hAnsi="Times New Roman" w:cs="Times New Roman"/>
          <w:sz w:val="24"/>
          <w:szCs w:val="24"/>
        </w:rPr>
        <w:t xml:space="preserve">como: </w:t>
      </w:r>
      <w:r w:rsidR="00A7745C">
        <w:rPr>
          <w:rFonts w:ascii="Times New Roman" w:hAnsi="Times New Roman" w:cs="Times New Roman"/>
          <w:sz w:val="24"/>
          <w:szCs w:val="24"/>
        </w:rPr>
        <w:t>Q</w:t>
      </w:r>
      <w:r w:rsidRPr="007D29B5">
        <w:rPr>
          <w:rFonts w:ascii="Times New Roman" w:hAnsi="Times New Roman" w:cs="Times New Roman"/>
          <w:sz w:val="24"/>
          <w:szCs w:val="24"/>
        </w:rPr>
        <w:t>ual o nome da história? Quem eram as personagens? Qual parte da história você gostou mais, por quê? O que você entendeu da história?</w:t>
      </w:r>
      <w:r w:rsidR="00FA7E98">
        <w:rPr>
          <w:rFonts w:ascii="Times New Roman" w:hAnsi="Times New Roman" w:cs="Times New Roman"/>
          <w:sz w:val="24"/>
          <w:szCs w:val="24"/>
        </w:rPr>
        <w:t xml:space="preserve"> E assim por diante.</w:t>
      </w:r>
    </w:p>
    <w:p w:rsidR="00A7745C" w:rsidRPr="00A7745C" w:rsidRDefault="00A7745C" w:rsidP="00A7745C">
      <w:pPr>
        <w:pStyle w:val="Default"/>
        <w:spacing w:line="360" w:lineRule="auto"/>
        <w:ind w:firstLine="708"/>
        <w:jc w:val="both"/>
      </w:pPr>
      <w:r>
        <w:t>É importante salientar que</w:t>
      </w:r>
      <w:r w:rsidR="007276DD">
        <w:t xml:space="preserve"> </w:t>
      </w:r>
      <w:r>
        <w:t>na</w:t>
      </w:r>
      <w:r w:rsidRPr="00A7745C">
        <w:t xml:space="preserve"> família, muitas vezes, a criança tem seu primeiro contato com o livro manualmente, olha as ilustrações e às vezes fica sem entender o que se passa naquela história. Nesse momento é importante que os pais estejam junto com a criança, enquanto ela olha o livro e identifica as figuras que nele aparecem. A presença dos pais torna-se necessária uma vez que este pode auxiliar a criança no entendimento das imagens observadas. </w:t>
      </w:r>
    </w:p>
    <w:p w:rsidR="00A7745C" w:rsidRDefault="00A7745C" w:rsidP="007276DD">
      <w:pPr>
        <w:pStyle w:val="Default"/>
        <w:spacing w:line="360" w:lineRule="auto"/>
        <w:ind w:firstLine="708"/>
        <w:rPr>
          <w:sz w:val="23"/>
          <w:szCs w:val="23"/>
        </w:rPr>
      </w:pPr>
      <w:r>
        <w:rPr>
          <w:sz w:val="23"/>
          <w:szCs w:val="23"/>
        </w:rPr>
        <w:t>Assim como Muneveck (2010, p.25</w:t>
      </w:r>
      <w:r>
        <w:rPr>
          <w:sz w:val="20"/>
          <w:szCs w:val="20"/>
        </w:rPr>
        <w:t xml:space="preserve">), </w:t>
      </w:r>
      <w:r>
        <w:rPr>
          <w:sz w:val="23"/>
          <w:szCs w:val="23"/>
        </w:rPr>
        <w:t xml:space="preserve">acredito que, </w:t>
      </w:r>
    </w:p>
    <w:p w:rsidR="00A7745C" w:rsidRDefault="00A7745C" w:rsidP="00A7745C">
      <w:pPr>
        <w:pStyle w:val="Default"/>
        <w:spacing w:line="360" w:lineRule="auto"/>
        <w:rPr>
          <w:sz w:val="23"/>
          <w:szCs w:val="23"/>
        </w:rPr>
      </w:pPr>
    </w:p>
    <w:p w:rsidR="00A7745C" w:rsidRPr="00A7745C" w:rsidRDefault="00A7745C" w:rsidP="00A7745C">
      <w:pPr>
        <w:tabs>
          <w:tab w:val="left" w:pos="780"/>
          <w:tab w:val="left" w:pos="2268"/>
        </w:tabs>
        <w:spacing w:after="0" w:line="360" w:lineRule="auto"/>
        <w:ind w:left="2268"/>
        <w:jc w:val="both"/>
        <w:rPr>
          <w:rFonts w:ascii="Times New Roman" w:hAnsi="Times New Roman" w:cs="Times New Roman"/>
          <w:sz w:val="24"/>
          <w:szCs w:val="24"/>
        </w:rPr>
      </w:pPr>
      <w:r w:rsidRPr="00A7745C">
        <w:rPr>
          <w:rFonts w:ascii="Times New Roman" w:hAnsi="Times New Roman" w:cs="Times New Roman"/>
          <w:sz w:val="20"/>
          <w:szCs w:val="20"/>
        </w:rPr>
        <w:t>As escolas, os professores muito têm feito para aproximar as crianças dos livros de histórias, tentando despertar nelas o prazer da leitura. Mas tudo será mais fácil se começar na família. Por mais simpáticos e atenciosos que sejam os profissionais do livro, nada substitui a relação afetiva entre pais e filhos no momento da leitura, pois eles são a base da instituição familiar, depende deles que a família tenha boa estrutura.</w:t>
      </w:r>
    </w:p>
    <w:p w:rsidR="00FA650F" w:rsidRDefault="007276DD" w:rsidP="00F81857">
      <w:pPr>
        <w:tabs>
          <w:tab w:val="left" w:pos="7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7276DD">
        <w:rPr>
          <w:rFonts w:ascii="Times New Roman" w:hAnsi="Times New Roman" w:cs="Times New Roman"/>
          <w:sz w:val="24"/>
          <w:szCs w:val="24"/>
        </w:rPr>
        <w:t>Portanto, é necessário que a criança tenha e mantenha esse contato com o livro desde bem pequenas, além de os pais contarem histórias dos livros infantis, proporciona também aquele aconchego, carinho, afeto e atenção que se dá e se desenvolve nessa hora, é aí que a criança desenvolv</w:t>
      </w:r>
      <w:r>
        <w:rPr>
          <w:rFonts w:ascii="Times New Roman" w:hAnsi="Times New Roman" w:cs="Times New Roman"/>
          <w:sz w:val="24"/>
          <w:szCs w:val="24"/>
        </w:rPr>
        <w:t>e seu mundo mágico da imaginação.</w:t>
      </w:r>
      <w:r w:rsidR="00FA7E98">
        <w:rPr>
          <w:rFonts w:ascii="Times New Roman" w:hAnsi="Times New Roman" w:cs="Times New Roman"/>
          <w:sz w:val="24"/>
          <w:szCs w:val="24"/>
        </w:rPr>
        <w:t xml:space="preserve"> </w:t>
      </w:r>
      <w:r w:rsidR="007D29B5" w:rsidRPr="007D29B5">
        <w:rPr>
          <w:rFonts w:ascii="Times New Roman" w:hAnsi="Times New Roman" w:cs="Times New Roman"/>
          <w:sz w:val="24"/>
          <w:szCs w:val="24"/>
        </w:rPr>
        <w:t>Em sala</w:t>
      </w:r>
      <w:r>
        <w:rPr>
          <w:rFonts w:ascii="Times New Roman" w:hAnsi="Times New Roman" w:cs="Times New Roman"/>
          <w:sz w:val="24"/>
          <w:szCs w:val="24"/>
        </w:rPr>
        <w:t xml:space="preserve"> a professora explorou</w:t>
      </w:r>
      <w:r w:rsidR="007D29B5" w:rsidRPr="007D29B5">
        <w:rPr>
          <w:rFonts w:ascii="Times New Roman" w:hAnsi="Times New Roman" w:cs="Times New Roman"/>
          <w:sz w:val="24"/>
          <w:szCs w:val="24"/>
        </w:rPr>
        <w:t xml:space="preserve"> aspectos como: quem contou a história para você, o papai, a mamãe, a vovó? Onde vocês sentaram? Qual foi o dia? Qual o horário? Quem mais estava com vocês?</w:t>
      </w:r>
      <w:r w:rsidR="00FA650F" w:rsidRPr="00FA650F">
        <w:rPr>
          <w:rFonts w:ascii="Times New Roman" w:hAnsi="Times New Roman" w:cs="Times New Roman"/>
          <w:noProof/>
          <w:sz w:val="28"/>
          <w:szCs w:val="28"/>
          <w:lang w:eastAsia="pt-BR"/>
        </w:rPr>
        <w:t xml:space="preserve"> </w:t>
      </w:r>
    </w:p>
    <w:p w:rsidR="00F81857" w:rsidRDefault="00041E29" w:rsidP="00F81857">
      <w:pPr>
        <w:tabs>
          <w:tab w:val="left" w:pos="7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76DD" w:rsidRPr="007276DD">
        <w:rPr>
          <w:rFonts w:ascii="Times New Roman" w:hAnsi="Times New Roman" w:cs="Times New Roman"/>
          <w:sz w:val="24"/>
          <w:szCs w:val="24"/>
        </w:rPr>
        <w:t xml:space="preserve">É importante frisar, que o professor precisa possibilitar estes espaços, fazendo com que a criança sinta atração pela leitura. Durante a leitura pode-se trabalhar a hora certa de </w:t>
      </w:r>
      <w:r w:rsidR="007276DD" w:rsidRPr="007276DD">
        <w:rPr>
          <w:rFonts w:ascii="Times New Roman" w:hAnsi="Times New Roman" w:cs="Times New Roman"/>
          <w:sz w:val="24"/>
          <w:szCs w:val="24"/>
        </w:rPr>
        <w:lastRenderedPageBreak/>
        <w:t>falar e ouvir, permitindo que o aluno compreenda a importância dos limites em determinadas situações. (BUSATTO, 2003)</w:t>
      </w:r>
      <w:r w:rsidR="00F81857">
        <w:rPr>
          <w:rFonts w:ascii="Times New Roman" w:hAnsi="Times New Roman" w:cs="Times New Roman"/>
          <w:sz w:val="24"/>
          <w:szCs w:val="24"/>
        </w:rPr>
        <w:t xml:space="preserve"> </w:t>
      </w:r>
    </w:p>
    <w:p w:rsidR="00F81857" w:rsidRPr="00F81857" w:rsidRDefault="00F81857" w:rsidP="00F81857">
      <w:pPr>
        <w:tabs>
          <w:tab w:val="left" w:pos="780"/>
        </w:tabs>
        <w:spacing w:after="0" w:line="360" w:lineRule="auto"/>
        <w:jc w:val="both"/>
        <w:rPr>
          <w:rFonts w:ascii="Times New Roman" w:hAnsi="Times New Roman" w:cs="Times New Roman"/>
          <w:sz w:val="20"/>
          <w:szCs w:val="20"/>
        </w:rPr>
      </w:pPr>
      <w:r>
        <w:rPr>
          <w:rFonts w:ascii="Times New Roman" w:hAnsi="Times New Roman" w:cs="Times New Roman"/>
          <w:sz w:val="24"/>
          <w:szCs w:val="24"/>
        </w:rPr>
        <w:tab/>
      </w:r>
      <w:r w:rsidRPr="00F81857">
        <w:rPr>
          <w:rFonts w:ascii="Times New Roman" w:hAnsi="Times New Roman" w:cs="Times New Roman"/>
          <w:sz w:val="24"/>
          <w:szCs w:val="24"/>
        </w:rPr>
        <w:t xml:space="preserve">Estimular o hábito da leitura através dessas simples estratégias permite possibilitar o desenvolvimento deste hábito, de maneira saudável e leve, sem que o aluno sinta-se pressionado ou obrigado a ler. </w:t>
      </w:r>
    </w:p>
    <w:p w:rsidR="00F81857" w:rsidRPr="00F81857" w:rsidRDefault="00F81857" w:rsidP="00F81857">
      <w:pPr>
        <w:tabs>
          <w:tab w:val="left" w:pos="7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81857">
        <w:rPr>
          <w:rFonts w:ascii="Times New Roman" w:hAnsi="Times New Roman" w:cs="Times New Roman"/>
          <w:sz w:val="24"/>
          <w:szCs w:val="24"/>
        </w:rPr>
        <w:t xml:space="preserve">Nesse sentido, acredita-se que, para conseguir formar bons leitores, é necessário que primeiramente tenha-se esse hábito em família, seguidamente dos professores nas escolas, e consequentemente que </w:t>
      </w:r>
      <w:r w:rsidR="00FA7E98">
        <w:rPr>
          <w:rFonts w:ascii="Times New Roman" w:hAnsi="Times New Roman" w:cs="Times New Roman"/>
          <w:sz w:val="24"/>
          <w:szCs w:val="24"/>
        </w:rPr>
        <w:t xml:space="preserve">a criança </w:t>
      </w:r>
      <w:r w:rsidRPr="00F81857">
        <w:rPr>
          <w:rFonts w:ascii="Times New Roman" w:hAnsi="Times New Roman" w:cs="Times New Roman"/>
          <w:sz w:val="24"/>
          <w:szCs w:val="24"/>
        </w:rPr>
        <w:t>frequente a biblioteca, e que tenha experiências diferentes, contatos com livros diferentes, e que lhe proporcionem novas descobertas.</w:t>
      </w:r>
    </w:p>
    <w:p w:rsidR="007276DD" w:rsidRPr="00F81857" w:rsidRDefault="007276DD" w:rsidP="007276DD">
      <w:pPr>
        <w:tabs>
          <w:tab w:val="left" w:pos="780"/>
        </w:tabs>
        <w:spacing w:after="0" w:line="360" w:lineRule="auto"/>
        <w:jc w:val="both"/>
        <w:rPr>
          <w:rFonts w:ascii="Times New Roman" w:hAnsi="Times New Roman" w:cs="Times New Roman"/>
          <w:sz w:val="24"/>
          <w:szCs w:val="24"/>
        </w:rPr>
      </w:pPr>
    </w:p>
    <w:p w:rsidR="00A7745C" w:rsidRDefault="00A7745C" w:rsidP="007D29B5">
      <w:pPr>
        <w:autoSpaceDE w:val="0"/>
        <w:autoSpaceDN w:val="0"/>
        <w:adjustRightInd w:val="0"/>
        <w:spacing w:after="0" w:line="360" w:lineRule="auto"/>
        <w:ind w:firstLine="708"/>
        <w:jc w:val="both"/>
        <w:rPr>
          <w:rFonts w:ascii="Times New Roman" w:hAnsi="Times New Roman" w:cs="Times New Roman"/>
          <w:b/>
          <w:sz w:val="24"/>
          <w:szCs w:val="24"/>
        </w:rPr>
      </w:pPr>
      <w:r w:rsidRPr="00A7745C">
        <w:rPr>
          <w:rFonts w:ascii="Times New Roman" w:hAnsi="Times New Roman" w:cs="Times New Roman"/>
          <w:b/>
          <w:sz w:val="24"/>
          <w:szCs w:val="24"/>
        </w:rPr>
        <w:t xml:space="preserve">3 Considerações finais </w:t>
      </w:r>
    </w:p>
    <w:p w:rsidR="00D65072" w:rsidRDefault="00D65072" w:rsidP="007D29B5">
      <w:pPr>
        <w:autoSpaceDE w:val="0"/>
        <w:autoSpaceDN w:val="0"/>
        <w:adjustRightInd w:val="0"/>
        <w:spacing w:after="0" w:line="360" w:lineRule="auto"/>
        <w:ind w:firstLine="708"/>
        <w:jc w:val="both"/>
        <w:rPr>
          <w:rFonts w:ascii="Times New Roman" w:hAnsi="Times New Roman" w:cs="Times New Roman"/>
          <w:b/>
          <w:sz w:val="24"/>
          <w:szCs w:val="24"/>
        </w:rPr>
      </w:pPr>
    </w:p>
    <w:p w:rsidR="00701A1F" w:rsidRDefault="00D65072" w:rsidP="00701A1F">
      <w:pPr>
        <w:pStyle w:val="Default"/>
        <w:spacing w:line="360" w:lineRule="auto"/>
        <w:ind w:firstLine="708"/>
        <w:jc w:val="both"/>
      </w:pPr>
      <w:r>
        <w:t>A</w:t>
      </w:r>
      <w:r w:rsidRPr="00D65072">
        <w:t xml:space="preserve"> literatura deve estar presente cotidianamente na vida da criança, tanto em casa, com o auxílio dos pais, contando histórias, ou também deixar com que a criança conte sua própria versão, fazendo sua leitura com as imagens que o livro às remete, como na escola, com contação de histórias, idas à biblioteca, leituras individuais e coletivas. Enfim é desta maneira que se cria o hábito e o gosto pela leitura, e se formam bons leitores.</w:t>
      </w:r>
      <w:r w:rsidR="00701A1F">
        <w:t xml:space="preserve"> </w:t>
      </w:r>
    </w:p>
    <w:p w:rsidR="00701A1F" w:rsidRPr="00701A1F" w:rsidRDefault="00701A1F" w:rsidP="00701A1F">
      <w:pPr>
        <w:pStyle w:val="Default"/>
        <w:spacing w:line="360" w:lineRule="auto"/>
        <w:ind w:firstLine="708"/>
        <w:jc w:val="both"/>
      </w:pPr>
      <w:r>
        <w:t>O</w:t>
      </w:r>
      <w:r w:rsidRPr="00701A1F">
        <w:t>s</w:t>
      </w:r>
      <w:r w:rsidR="00041E29" w:rsidRPr="00701A1F">
        <w:t xml:space="preserve"> resultados obtidos com</w:t>
      </w:r>
      <w:r>
        <w:t xml:space="preserve"> </w:t>
      </w:r>
      <w:r w:rsidR="00041E29" w:rsidRPr="00701A1F">
        <w:t xml:space="preserve">a realização do projeto </w:t>
      </w:r>
      <w:r w:rsidRPr="00701A1F">
        <w:t xml:space="preserve">foram muito satisfatórios, pois, além de aumentar significativamente o interesse dos alunos pela leitura, a família tornou-se cada vez mais presente e mais participativa na vida escolar dos filhos. </w:t>
      </w:r>
    </w:p>
    <w:p w:rsidR="00D65072" w:rsidRPr="00701A1F" w:rsidRDefault="00D65072" w:rsidP="00041E29">
      <w:pPr>
        <w:pStyle w:val="Default"/>
        <w:spacing w:line="360" w:lineRule="auto"/>
        <w:jc w:val="both"/>
      </w:pPr>
    </w:p>
    <w:p w:rsidR="00D65072" w:rsidRDefault="00D65072" w:rsidP="00D65072">
      <w:pPr>
        <w:keepNext/>
        <w:spacing w:after="0" w:line="240" w:lineRule="auto"/>
        <w:jc w:val="center"/>
        <w:rPr>
          <w:rFonts w:ascii="Times New Roman" w:eastAsia="Times New Roman" w:hAnsi="Times New Roman" w:cs="Times New Roman"/>
          <w:b/>
          <w:color w:val="000000"/>
          <w:sz w:val="24"/>
          <w:szCs w:val="24"/>
        </w:rPr>
      </w:pPr>
      <w:r w:rsidRPr="00D65072">
        <w:rPr>
          <w:rFonts w:ascii="Times New Roman" w:eastAsia="Times New Roman" w:hAnsi="Times New Roman" w:cs="Times New Roman"/>
          <w:b/>
          <w:color w:val="000000"/>
          <w:sz w:val="24"/>
          <w:szCs w:val="24"/>
        </w:rPr>
        <w:t>Referências</w:t>
      </w:r>
    </w:p>
    <w:p w:rsidR="00FA650F" w:rsidRDefault="00FA650F" w:rsidP="00D65072">
      <w:pPr>
        <w:keepNext/>
        <w:spacing w:after="0" w:line="240" w:lineRule="auto"/>
        <w:jc w:val="center"/>
        <w:rPr>
          <w:rFonts w:ascii="Times New Roman" w:eastAsia="Times New Roman" w:hAnsi="Times New Roman" w:cs="Times New Roman"/>
          <w:b/>
          <w:color w:val="000000"/>
          <w:sz w:val="24"/>
          <w:szCs w:val="24"/>
        </w:rPr>
      </w:pPr>
    </w:p>
    <w:p w:rsidR="00D65072" w:rsidRDefault="00FA650F" w:rsidP="00041E29">
      <w:pPr>
        <w:jc w:val="both"/>
        <w:rPr>
          <w:rFonts w:ascii="Times New Roman" w:hAnsi="Times New Roman" w:cs="Times New Roman"/>
          <w:sz w:val="24"/>
          <w:szCs w:val="24"/>
        </w:rPr>
      </w:pPr>
      <w:r w:rsidRPr="00FA650F">
        <w:rPr>
          <w:rFonts w:ascii="Times New Roman" w:hAnsi="Times New Roman" w:cs="Times New Roman"/>
          <w:sz w:val="24"/>
          <w:szCs w:val="24"/>
        </w:rPr>
        <w:t>AROEIRA, Maria Luisa Campos.</w:t>
      </w:r>
      <w:r w:rsidRPr="00FA650F">
        <w:rPr>
          <w:rFonts w:ascii="Times New Roman" w:hAnsi="Times New Roman" w:cs="Times New Roman"/>
          <w:i/>
          <w:sz w:val="24"/>
          <w:szCs w:val="24"/>
        </w:rPr>
        <w:t xml:space="preserve"> </w:t>
      </w:r>
      <w:r w:rsidRPr="00701A1F">
        <w:rPr>
          <w:rFonts w:ascii="Times New Roman" w:hAnsi="Times New Roman" w:cs="Times New Roman"/>
          <w:b/>
          <w:sz w:val="24"/>
          <w:szCs w:val="24"/>
        </w:rPr>
        <w:t>Projetos para a educação infantil</w:t>
      </w:r>
      <w:r w:rsidRPr="00FA650F">
        <w:rPr>
          <w:rFonts w:ascii="Times New Roman" w:hAnsi="Times New Roman" w:cs="Times New Roman"/>
          <w:sz w:val="24"/>
          <w:szCs w:val="24"/>
        </w:rPr>
        <w:t>. Belo Horizonte: Dimensão, 2004.</w:t>
      </w:r>
    </w:p>
    <w:p w:rsidR="00701A1F" w:rsidRPr="00041E29" w:rsidRDefault="00701A1F" w:rsidP="00041E29">
      <w:pPr>
        <w:jc w:val="both"/>
        <w:rPr>
          <w:rFonts w:ascii="Times New Roman" w:hAnsi="Times New Roman" w:cs="Times New Roman"/>
          <w:sz w:val="24"/>
          <w:szCs w:val="24"/>
        </w:rPr>
      </w:pPr>
    </w:p>
    <w:p w:rsidR="00FA650F" w:rsidRDefault="00FA650F" w:rsidP="00FA650F">
      <w:pPr>
        <w:pStyle w:val="Default"/>
        <w:spacing w:line="360" w:lineRule="auto"/>
        <w:jc w:val="both"/>
      </w:pPr>
      <w:r w:rsidRPr="00FA650F">
        <w:t xml:space="preserve">BUSATTO, Cléo. </w:t>
      </w:r>
      <w:r w:rsidRPr="00FA650F">
        <w:rPr>
          <w:b/>
          <w:bCs/>
        </w:rPr>
        <w:t>Contar e encantar</w:t>
      </w:r>
      <w:r w:rsidRPr="00FA650F">
        <w:t>: Pequenos segredos da narrativa. Petrópolis, RJ: Vozes, 2003.</w:t>
      </w:r>
    </w:p>
    <w:p w:rsidR="00701A1F" w:rsidRPr="00FA650F" w:rsidRDefault="00701A1F" w:rsidP="00FA650F">
      <w:pPr>
        <w:pStyle w:val="Default"/>
        <w:spacing w:line="360" w:lineRule="auto"/>
        <w:jc w:val="both"/>
      </w:pPr>
    </w:p>
    <w:p w:rsidR="00F73DFC" w:rsidRPr="00FA650F" w:rsidRDefault="00FA650F" w:rsidP="00FA650F">
      <w:pPr>
        <w:jc w:val="both"/>
        <w:rPr>
          <w:rFonts w:ascii="Times New Roman" w:hAnsi="Times New Roman" w:cs="Times New Roman"/>
          <w:sz w:val="24"/>
          <w:szCs w:val="24"/>
        </w:rPr>
      </w:pPr>
      <w:r w:rsidRPr="00FA650F">
        <w:rPr>
          <w:rFonts w:ascii="Times New Roman" w:hAnsi="Times New Roman" w:cs="Times New Roman"/>
          <w:sz w:val="24"/>
          <w:szCs w:val="24"/>
        </w:rPr>
        <w:t xml:space="preserve">MUNEVECK, Aurora Grasiela. </w:t>
      </w:r>
      <w:r w:rsidRPr="00FA650F">
        <w:rPr>
          <w:rFonts w:ascii="Times New Roman" w:hAnsi="Times New Roman" w:cs="Times New Roman"/>
          <w:b/>
          <w:bCs/>
          <w:sz w:val="24"/>
          <w:szCs w:val="24"/>
        </w:rPr>
        <w:t xml:space="preserve">Literatura Infantil: </w:t>
      </w:r>
      <w:r w:rsidRPr="00FA650F">
        <w:rPr>
          <w:rFonts w:ascii="Times New Roman" w:hAnsi="Times New Roman" w:cs="Times New Roman"/>
          <w:sz w:val="24"/>
          <w:szCs w:val="24"/>
        </w:rPr>
        <w:t xml:space="preserve">Entre </w:t>
      </w:r>
      <w:r>
        <w:rPr>
          <w:rFonts w:ascii="Times New Roman" w:hAnsi="Times New Roman" w:cs="Times New Roman"/>
          <w:sz w:val="24"/>
          <w:szCs w:val="24"/>
        </w:rPr>
        <w:t xml:space="preserve">o real e a fantasia. 2010. 63p. </w:t>
      </w:r>
      <w:r w:rsidRPr="00FA650F">
        <w:rPr>
          <w:rFonts w:ascii="Times New Roman" w:hAnsi="Times New Roman" w:cs="Times New Roman"/>
          <w:sz w:val="24"/>
          <w:szCs w:val="24"/>
        </w:rPr>
        <w:t>Monografia d</w:t>
      </w:r>
      <w:r>
        <w:rPr>
          <w:rFonts w:ascii="Times New Roman" w:hAnsi="Times New Roman" w:cs="Times New Roman"/>
          <w:sz w:val="24"/>
          <w:szCs w:val="24"/>
        </w:rPr>
        <w:t xml:space="preserve"> </w:t>
      </w:r>
      <w:r w:rsidRPr="00FA650F">
        <w:rPr>
          <w:rFonts w:ascii="Times New Roman" w:hAnsi="Times New Roman" w:cs="Times New Roman"/>
          <w:sz w:val="24"/>
          <w:szCs w:val="24"/>
        </w:rPr>
        <w:t xml:space="preserve">e Conclusão do Curso (Pedagogia) - FAI Faculdades, Itapiranga, 2010. </w:t>
      </w:r>
      <w:r w:rsidR="00F73DFC" w:rsidRPr="00FA650F">
        <w:rPr>
          <w:rFonts w:ascii="Times New Roman" w:hAnsi="Times New Roman" w:cs="Times New Roman"/>
          <w:color w:val="2E74B6"/>
          <w:sz w:val="24"/>
          <w:szCs w:val="24"/>
        </w:rPr>
        <w:t xml:space="preserve">                                                                                                        </w:t>
      </w:r>
    </w:p>
    <w:sectPr w:rsidR="00F73DFC" w:rsidRPr="00FA650F" w:rsidSect="00F73DFC">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DFB" w:rsidRDefault="00E85DFB" w:rsidP="00FA650F">
      <w:pPr>
        <w:spacing w:after="0" w:line="240" w:lineRule="auto"/>
      </w:pPr>
      <w:r>
        <w:separator/>
      </w:r>
    </w:p>
  </w:endnote>
  <w:endnote w:type="continuationSeparator" w:id="1">
    <w:p w:rsidR="00E85DFB" w:rsidRDefault="00E85DFB" w:rsidP="00FA65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DFB" w:rsidRDefault="00E85DFB" w:rsidP="00FA650F">
      <w:pPr>
        <w:spacing w:after="0" w:line="240" w:lineRule="auto"/>
      </w:pPr>
      <w:r>
        <w:separator/>
      </w:r>
    </w:p>
  </w:footnote>
  <w:footnote w:type="continuationSeparator" w:id="1">
    <w:p w:rsidR="00E85DFB" w:rsidRDefault="00E85DFB" w:rsidP="00FA65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F73DFC"/>
    <w:rsid w:val="0003540E"/>
    <w:rsid w:val="00041E29"/>
    <w:rsid w:val="000B13F2"/>
    <w:rsid w:val="000E63C6"/>
    <w:rsid w:val="002B5EAA"/>
    <w:rsid w:val="0031360E"/>
    <w:rsid w:val="00387B89"/>
    <w:rsid w:val="0039678C"/>
    <w:rsid w:val="003F1D8B"/>
    <w:rsid w:val="00475A3F"/>
    <w:rsid w:val="005066D6"/>
    <w:rsid w:val="006209D4"/>
    <w:rsid w:val="00701A1F"/>
    <w:rsid w:val="00711C39"/>
    <w:rsid w:val="00713F57"/>
    <w:rsid w:val="007276DD"/>
    <w:rsid w:val="00757CE6"/>
    <w:rsid w:val="007B1C14"/>
    <w:rsid w:val="007D29B5"/>
    <w:rsid w:val="007E7662"/>
    <w:rsid w:val="009012B3"/>
    <w:rsid w:val="00A04FE5"/>
    <w:rsid w:val="00A368DC"/>
    <w:rsid w:val="00A463C9"/>
    <w:rsid w:val="00A7745C"/>
    <w:rsid w:val="00B364A2"/>
    <w:rsid w:val="00CB0F72"/>
    <w:rsid w:val="00CB2BBE"/>
    <w:rsid w:val="00D65072"/>
    <w:rsid w:val="00E66550"/>
    <w:rsid w:val="00E85DFB"/>
    <w:rsid w:val="00E96C06"/>
    <w:rsid w:val="00EF6E41"/>
    <w:rsid w:val="00F73DFC"/>
    <w:rsid w:val="00F81857"/>
    <w:rsid w:val="00FA650F"/>
    <w:rsid w:val="00FA7E9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B8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11C39"/>
    <w:rPr>
      <w:color w:val="0000FF" w:themeColor="hyperlink"/>
      <w:u w:val="single"/>
    </w:rPr>
  </w:style>
  <w:style w:type="paragraph" w:styleId="Textodebalo">
    <w:name w:val="Balloon Text"/>
    <w:basedOn w:val="Normal"/>
    <w:link w:val="TextodebaloChar"/>
    <w:uiPriority w:val="99"/>
    <w:semiHidden/>
    <w:unhideWhenUsed/>
    <w:rsid w:val="00711C3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1C39"/>
    <w:rPr>
      <w:rFonts w:ascii="Tahoma" w:hAnsi="Tahoma" w:cs="Tahoma"/>
      <w:sz w:val="16"/>
      <w:szCs w:val="16"/>
    </w:rPr>
  </w:style>
  <w:style w:type="paragraph" w:customStyle="1" w:styleId="Default">
    <w:name w:val="Default"/>
    <w:rsid w:val="00EF6E41"/>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FA650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A650F"/>
  </w:style>
  <w:style w:type="paragraph" w:styleId="Rodap">
    <w:name w:val="footer"/>
    <w:basedOn w:val="Normal"/>
    <w:link w:val="RodapChar"/>
    <w:uiPriority w:val="99"/>
    <w:semiHidden/>
    <w:unhideWhenUsed/>
    <w:rsid w:val="00FA650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A65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l_mel13@hot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04C5D-9AC2-48E7-80A9-DF02E702F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1175</Words>
  <Characters>6347</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2019-07-28T18:04:00Z</dcterms:created>
  <dcterms:modified xsi:type="dcterms:W3CDTF">2019-10-20T18:10:00Z</dcterms:modified>
</cp:coreProperties>
</file>