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893" w:rsidRDefault="003F10E3" w:rsidP="00BD2893">
      <w:pPr>
        <w:jc w:val="center"/>
        <w:rPr>
          <w:rFonts w:ascii="Arial" w:hAnsi="Arial" w:cs="Arial"/>
          <w:b/>
          <w:sz w:val="24"/>
          <w:szCs w:val="24"/>
          <w:u w:val="single"/>
        </w:rPr>
      </w:pPr>
      <w:r>
        <w:rPr>
          <w:rFonts w:ascii="Arial" w:hAnsi="Arial" w:cs="Arial"/>
          <w:b/>
          <w:sz w:val="24"/>
          <w:szCs w:val="24"/>
          <w:u w:val="single"/>
        </w:rPr>
        <w:t>BREVES CONSIDERAÇÕES ACERCA DA CONSTITUIÇÃO DA REPÚBLICA FEDERATIVA DO BRASIL DE 1988: ANTIGA OU ATUAL?</w:t>
      </w:r>
    </w:p>
    <w:p w:rsidR="008728D2" w:rsidRPr="007E5EBE" w:rsidRDefault="007E5EBE" w:rsidP="007E5EBE">
      <w:pPr>
        <w:spacing w:after="0" w:line="240" w:lineRule="auto"/>
        <w:jc w:val="right"/>
        <w:rPr>
          <w:rFonts w:ascii="Arial" w:hAnsi="Arial" w:cs="Arial"/>
          <w:sz w:val="20"/>
          <w:szCs w:val="20"/>
        </w:rPr>
      </w:pPr>
      <w:r w:rsidRPr="007E5EBE">
        <w:rPr>
          <w:rFonts w:ascii="Arial" w:hAnsi="Arial" w:cs="Arial"/>
          <w:sz w:val="20"/>
          <w:szCs w:val="20"/>
        </w:rPr>
        <w:t>Flávia Giorgini Fusco Cammarosano</w:t>
      </w:r>
    </w:p>
    <w:p w:rsidR="007E5EBE" w:rsidRPr="009B503D" w:rsidRDefault="007E5EBE" w:rsidP="007E5EBE">
      <w:pPr>
        <w:spacing w:after="0" w:line="240" w:lineRule="auto"/>
        <w:jc w:val="right"/>
        <w:rPr>
          <w:rFonts w:ascii="Arial" w:hAnsi="Arial" w:cs="Arial"/>
          <w:sz w:val="16"/>
          <w:szCs w:val="16"/>
        </w:rPr>
      </w:pPr>
      <w:r w:rsidRPr="009B503D">
        <w:rPr>
          <w:rFonts w:ascii="Arial" w:hAnsi="Arial" w:cs="Arial"/>
          <w:sz w:val="16"/>
          <w:szCs w:val="16"/>
        </w:rPr>
        <w:t>Professora de Direito Constitucional e Administrativo</w:t>
      </w:r>
    </w:p>
    <w:p w:rsidR="007E5EBE" w:rsidRPr="009B503D" w:rsidRDefault="007E5EBE" w:rsidP="007E5EBE">
      <w:pPr>
        <w:spacing w:after="0" w:line="240" w:lineRule="auto"/>
        <w:jc w:val="right"/>
        <w:rPr>
          <w:rFonts w:ascii="Arial" w:hAnsi="Arial" w:cs="Arial"/>
          <w:sz w:val="16"/>
          <w:szCs w:val="16"/>
        </w:rPr>
      </w:pPr>
      <w:r w:rsidRPr="009B503D">
        <w:rPr>
          <w:rFonts w:ascii="Arial" w:hAnsi="Arial" w:cs="Arial"/>
          <w:sz w:val="16"/>
          <w:szCs w:val="16"/>
        </w:rPr>
        <w:t>Advogada militante em São Paulo</w:t>
      </w:r>
    </w:p>
    <w:p w:rsidR="007E5EBE" w:rsidRPr="007E5EBE" w:rsidRDefault="007E5EBE" w:rsidP="007E5EBE">
      <w:pPr>
        <w:jc w:val="right"/>
        <w:rPr>
          <w:rFonts w:ascii="Arial" w:hAnsi="Arial" w:cs="Arial"/>
          <w:sz w:val="24"/>
          <w:szCs w:val="24"/>
        </w:rPr>
      </w:pPr>
      <w:r>
        <w:rPr>
          <w:rFonts w:ascii="Arial" w:hAnsi="Arial" w:cs="Arial"/>
          <w:sz w:val="24"/>
          <w:szCs w:val="24"/>
        </w:rPr>
        <w:t xml:space="preserve"> </w:t>
      </w:r>
    </w:p>
    <w:p w:rsidR="007E5EBE" w:rsidRPr="007E5EBE" w:rsidRDefault="007E5EBE" w:rsidP="008728D2">
      <w:pPr>
        <w:spacing w:after="0" w:line="360" w:lineRule="auto"/>
        <w:ind w:firstLine="284"/>
        <w:jc w:val="both"/>
        <w:rPr>
          <w:rFonts w:ascii="Arial" w:hAnsi="Arial" w:cs="Arial"/>
          <w:b/>
          <w:sz w:val="24"/>
          <w:szCs w:val="24"/>
        </w:rPr>
      </w:pPr>
      <w:r>
        <w:rPr>
          <w:rFonts w:ascii="Arial" w:hAnsi="Arial" w:cs="Arial"/>
          <w:b/>
          <w:sz w:val="24"/>
          <w:szCs w:val="24"/>
        </w:rPr>
        <w:t xml:space="preserve">1. </w:t>
      </w:r>
      <w:r w:rsidRPr="007E5EBE">
        <w:rPr>
          <w:rFonts w:ascii="Arial" w:hAnsi="Arial" w:cs="Arial"/>
          <w:b/>
          <w:sz w:val="24"/>
          <w:szCs w:val="24"/>
        </w:rPr>
        <w:t>Introdução</w:t>
      </w:r>
    </w:p>
    <w:p w:rsidR="005B1E6F" w:rsidRDefault="00C8299C" w:rsidP="008728D2">
      <w:pPr>
        <w:spacing w:after="0" w:line="360" w:lineRule="auto"/>
        <w:ind w:firstLine="284"/>
        <w:jc w:val="both"/>
        <w:rPr>
          <w:rFonts w:ascii="Arial" w:hAnsi="Arial" w:cs="Arial"/>
          <w:sz w:val="24"/>
          <w:szCs w:val="24"/>
        </w:rPr>
      </w:pPr>
      <w:r>
        <w:rPr>
          <w:rFonts w:ascii="Arial" w:hAnsi="Arial" w:cs="Arial"/>
          <w:sz w:val="24"/>
          <w:szCs w:val="24"/>
        </w:rPr>
        <w:t>Diante da realidade brasileira contemporânea</w:t>
      </w:r>
      <w:r w:rsidR="009B5BC6">
        <w:rPr>
          <w:rFonts w:ascii="Arial" w:hAnsi="Arial" w:cs="Arial"/>
          <w:sz w:val="24"/>
          <w:szCs w:val="24"/>
        </w:rPr>
        <w:t>,</w:t>
      </w:r>
      <w:r w:rsidR="005B1E6F">
        <w:rPr>
          <w:rFonts w:ascii="Arial" w:hAnsi="Arial" w:cs="Arial"/>
          <w:sz w:val="24"/>
          <w:szCs w:val="24"/>
        </w:rPr>
        <w:t xml:space="preserve"> notamos que a cada ano a sociedade em geral se distancia cada vez mais de um documento</w:t>
      </w:r>
      <w:r w:rsidR="003F10E3">
        <w:rPr>
          <w:rFonts w:ascii="Arial" w:hAnsi="Arial" w:cs="Arial"/>
          <w:sz w:val="24"/>
          <w:szCs w:val="24"/>
        </w:rPr>
        <w:t xml:space="preserve"> cívico</w:t>
      </w:r>
      <w:r w:rsidR="005B1E6F">
        <w:rPr>
          <w:rFonts w:ascii="Arial" w:hAnsi="Arial" w:cs="Arial"/>
          <w:sz w:val="24"/>
          <w:szCs w:val="24"/>
        </w:rPr>
        <w:t xml:space="preserve"> importantíssimo que tor</w:t>
      </w:r>
      <w:r>
        <w:rPr>
          <w:rFonts w:ascii="Arial" w:hAnsi="Arial" w:cs="Arial"/>
          <w:sz w:val="24"/>
          <w:szCs w:val="24"/>
        </w:rPr>
        <w:t>na possível a vida em sociedade; e</w:t>
      </w:r>
      <w:r w:rsidR="005B1E6F">
        <w:rPr>
          <w:rFonts w:ascii="Arial" w:hAnsi="Arial" w:cs="Arial"/>
          <w:sz w:val="24"/>
          <w:szCs w:val="24"/>
        </w:rPr>
        <w:t>stamos a nos referir da Constituição da República</w:t>
      </w:r>
      <w:r>
        <w:rPr>
          <w:rFonts w:ascii="Arial" w:hAnsi="Arial" w:cs="Arial"/>
          <w:sz w:val="24"/>
          <w:szCs w:val="24"/>
        </w:rPr>
        <w:t>, promulgada em 5 de outubro de 1988</w:t>
      </w:r>
      <w:r w:rsidR="005B1E6F">
        <w:rPr>
          <w:rFonts w:ascii="Arial" w:hAnsi="Arial" w:cs="Arial"/>
          <w:sz w:val="24"/>
          <w:szCs w:val="24"/>
        </w:rPr>
        <w:t>.</w:t>
      </w:r>
    </w:p>
    <w:p w:rsidR="005B1E6F" w:rsidRDefault="005B1E6F" w:rsidP="008728D2">
      <w:pPr>
        <w:spacing w:after="0" w:line="360" w:lineRule="auto"/>
        <w:ind w:firstLine="284"/>
        <w:jc w:val="both"/>
        <w:rPr>
          <w:rFonts w:ascii="Arial" w:hAnsi="Arial" w:cs="Arial"/>
          <w:sz w:val="24"/>
          <w:szCs w:val="24"/>
        </w:rPr>
      </w:pPr>
      <w:r>
        <w:rPr>
          <w:rFonts w:ascii="Arial" w:hAnsi="Arial" w:cs="Arial"/>
          <w:sz w:val="24"/>
          <w:szCs w:val="24"/>
        </w:rPr>
        <w:t>Não é raro nos depararmos com estudantes, recém ingressados em universidade</w:t>
      </w:r>
      <w:r w:rsidR="003F10E3">
        <w:rPr>
          <w:rFonts w:ascii="Arial" w:hAnsi="Arial" w:cs="Arial"/>
          <w:sz w:val="24"/>
          <w:szCs w:val="24"/>
        </w:rPr>
        <w:t>s</w:t>
      </w:r>
      <w:r w:rsidR="00F968B9">
        <w:rPr>
          <w:rFonts w:ascii="Arial" w:hAnsi="Arial" w:cs="Arial"/>
          <w:sz w:val="24"/>
          <w:szCs w:val="24"/>
        </w:rPr>
        <w:t>, em especial, nas</w:t>
      </w:r>
      <w:r>
        <w:rPr>
          <w:rFonts w:ascii="Arial" w:hAnsi="Arial" w:cs="Arial"/>
          <w:sz w:val="24"/>
          <w:szCs w:val="24"/>
        </w:rPr>
        <w:t xml:space="preserve"> faculdades de direito, </w:t>
      </w:r>
      <w:r w:rsidR="00431A5D">
        <w:rPr>
          <w:rFonts w:ascii="Arial" w:hAnsi="Arial" w:cs="Arial"/>
          <w:sz w:val="24"/>
          <w:szCs w:val="24"/>
        </w:rPr>
        <w:t>que</w:t>
      </w:r>
      <w:r w:rsidR="00AB5FE6">
        <w:rPr>
          <w:rFonts w:ascii="Arial" w:hAnsi="Arial" w:cs="Arial"/>
          <w:sz w:val="24"/>
          <w:szCs w:val="24"/>
        </w:rPr>
        <w:t xml:space="preserve"> </w:t>
      </w:r>
      <w:r w:rsidR="00431A5D">
        <w:rPr>
          <w:rFonts w:ascii="Arial" w:hAnsi="Arial" w:cs="Arial"/>
          <w:sz w:val="24"/>
          <w:szCs w:val="24"/>
        </w:rPr>
        <w:t>desconhecem</w:t>
      </w:r>
      <w:r>
        <w:rPr>
          <w:rFonts w:ascii="Arial" w:hAnsi="Arial" w:cs="Arial"/>
          <w:sz w:val="24"/>
          <w:szCs w:val="24"/>
        </w:rPr>
        <w:t xml:space="preserve"> o sentido, alcance e eficácia da Constituição da República.</w:t>
      </w:r>
    </w:p>
    <w:p w:rsidR="005B1E6F" w:rsidRDefault="005B1E6F" w:rsidP="008728D2">
      <w:pPr>
        <w:spacing w:after="0" w:line="360" w:lineRule="auto"/>
        <w:ind w:firstLine="284"/>
        <w:jc w:val="both"/>
        <w:rPr>
          <w:rFonts w:ascii="Arial" w:hAnsi="Arial" w:cs="Arial"/>
          <w:sz w:val="24"/>
          <w:szCs w:val="24"/>
        </w:rPr>
      </w:pPr>
      <w:r>
        <w:rPr>
          <w:rFonts w:ascii="Arial" w:hAnsi="Arial" w:cs="Arial"/>
          <w:sz w:val="24"/>
          <w:szCs w:val="24"/>
        </w:rPr>
        <w:t>Claro que não é de se esperar que todos conheçam a</w:t>
      </w:r>
      <w:r w:rsidR="00F924B0">
        <w:rPr>
          <w:rFonts w:ascii="Arial" w:hAnsi="Arial" w:cs="Arial"/>
          <w:sz w:val="24"/>
          <w:szCs w:val="24"/>
        </w:rPr>
        <w:t xml:space="preserve"> fundo a</w:t>
      </w:r>
      <w:r>
        <w:rPr>
          <w:rFonts w:ascii="Arial" w:hAnsi="Arial" w:cs="Arial"/>
          <w:sz w:val="24"/>
          <w:szCs w:val="24"/>
        </w:rPr>
        <w:t xml:space="preserve"> Constituição antes de ingressar no ensino superior, mesmo porque,</w:t>
      </w:r>
      <w:r w:rsidR="009B5BC6">
        <w:rPr>
          <w:rFonts w:ascii="Arial" w:hAnsi="Arial" w:cs="Arial"/>
          <w:sz w:val="24"/>
          <w:szCs w:val="24"/>
        </w:rPr>
        <w:t xml:space="preserve"> de maneira geral,</w:t>
      </w:r>
      <w:r>
        <w:rPr>
          <w:rFonts w:ascii="Arial" w:hAnsi="Arial" w:cs="Arial"/>
          <w:sz w:val="24"/>
          <w:szCs w:val="24"/>
        </w:rPr>
        <w:t xml:space="preserve"> o ensino no país (fundamental e médio) não está voltado ao estudo da Constituição</w:t>
      </w:r>
      <w:r w:rsidR="003B693E">
        <w:rPr>
          <w:rFonts w:ascii="Arial" w:hAnsi="Arial" w:cs="Arial"/>
          <w:sz w:val="24"/>
          <w:szCs w:val="24"/>
        </w:rPr>
        <w:t xml:space="preserve"> como deveria</w:t>
      </w:r>
      <w:r w:rsidR="00F968B9">
        <w:rPr>
          <w:rFonts w:ascii="Arial" w:hAnsi="Arial" w:cs="Arial"/>
          <w:sz w:val="24"/>
          <w:szCs w:val="24"/>
        </w:rPr>
        <w:t>,</w:t>
      </w:r>
      <w:r>
        <w:rPr>
          <w:rFonts w:ascii="Arial" w:hAnsi="Arial" w:cs="Arial"/>
          <w:sz w:val="24"/>
          <w:szCs w:val="24"/>
        </w:rPr>
        <w:t xml:space="preserve"> a não ser de forma eventual.</w:t>
      </w:r>
    </w:p>
    <w:p w:rsidR="005B1E6F" w:rsidRDefault="005B1E6F" w:rsidP="008728D2">
      <w:pPr>
        <w:spacing w:after="0" w:line="360" w:lineRule="auto"/>
        <w:ind w:firstLine="284"/>
        <w:jc w:val="both"/>
        <w:rPr>
          <w:rFonts w:ascii="Arial" w:hAnsi="Arial" w:cs="Arial"/>
          <w:sz w:val="24"/>
          <w:szCs w:val="24"/>
        </w:rPr>
      </w:pPr>
      <w:r>
        <w:rPr>
          <w:rFonts w:ascii="Arial" w:hAnsi="Arial" w:cs="Arial"/>
          <w:sz w:val="24"/>
          <w:szCs w:val="24"/>
        </w:rPr>
        <w:t xml:space="preserve">É por esta razão, </w:t>
      </w:r>
      <w:r w:rsidR="003A3856">
        <w:rPr>
          <w:rFonts w:ascii="Arial" w:hAnsi="Arial" w:cs="Arial"/>
          <w:sz w:val="24"/>
          <w:szCs w:val="24"/>
        </w:rPr>
        <w:t xml:space="preserve">ainda </w:t>
      </w:r>
      <w:r>
        <w:rPr>
          <w:rFonts w:ascii="Arial" w:hAnsi="Arial" w:cs="Arial"/>
          <w:sz w:val="24"/>
          <w:szCs w:val="24"/>
        </w:rPr>
        <w:t xml:space="preserve">de </w:t>
      </w:r>
      <w:r w:rsidR="003A3856">
        <w:rPr>
          <w:rFonts w:ascii="Arial" w:hAnsi="Arial" w:cs="Arial"/>
          <w:sz w:val="24"/>
          <w:szCs w:val="24"/>
        </w:rPr>
        <w:t>maneira</w:t>
      </w:r>
      <w:r>
        <w:rPr>
          <w:rFonts w:ascii="Arial" w:hAnsi="Arial" w:cs="Arial"/>
          <w:sz w:val="24"/>
          <w:szCs w:val="24"/>
        </w:rPr>
        <w:t xml:space="preserve"> equivocada, que a Constituição da República é vista</w:t>
      </w:r>
      <w:r w:rsidR="003B693E">
        <w:rPr>
          <w:rFonts w:ascii="Arial" w:hAnsi="Arial" w:cs="Arial"/>
          <w:sz w:val="24"/>
          <w:szCs w:val="24"/>
        </w:rPr>
        <w:t>,</w:t>
      </w:r>
      <w:r w:rsidR="009F364E">
        <w:rPr>
          <w:rFonts w:ascii="Arial" w:hAnsi="Arial" w:cs="Arial"/>
          <w:sz w:val="24"/>
          <w:szCs w:val="24"/>
        </w:rPr>
        <w:t xml:space="preserve"> pela maioria da população</w:t>
      </w:r>
      <w:r w:rsidR="003B693E">
        <w:rPr>
          <w:rFonts w:ascii="Arial" w:hAnsi="Arial" w:cs="Arial"/>
          <w:sz w:val="24"/>
          <w:szCs w:val="24"/>
        </w:rPr>
        <w:t>,</w:t>
      </w:r>
      <w:r>
        <w:rPr>
          <w:rFonts w:ascii="Arial" w:hAnsi="Arial" w:cs="Arial"/>
          <w:sz w:val="24"/>
          <w:szCs w:val="24"/>
        </w:rPr>
        <w:t xml:space="preserve"> como “instrumento de trabalho” destinada tão somente à estudiosos e aplicadores</w:t>
      </w:r>
      <w:r w:rsidR="00087003">
        <w:rPr>
          <w:rFonts w:ascii="Arial" w:hAnsi="Arial" w:cs="Arial"/>
          <w:sz w:val="24"/>
          <w:szCs w:val="24"/>
        </w:rPr>
        <w:t xml:space="preserve"> do direito.</w:t>
      </w:r>
    </w:p>
    <w:p w:rsidR="003A3856" w:rsidRDefault="009B5BC6" w:rsidP="008728D2">
      <w:pPr>
        <w:spacing w:after="0" w:line="360" w:lineRule="auto"/>
        <w:ind w:firstLine="284"/>
        <w:jc w:val="both"/>
        <w:rPr>
          <w:rFonts w:ascii="Arial" w:hAnsi="Arial" w:cs="Arial"/>
          <w:sz w:val="24"/>
          <w:szCs w:val="24"/>
        </w:rPr>
      </w:pPr>
      <w:r>
        <w:rPr>
          <w:rFonts w:ascii="Arial" w:hAnsi="Arial" w:cs="Arial"/>
          <w:sz w:val="24"/>
          <w:szCs w:val="24"/>
        </w:rPr>
        <w:t>Porém, n</w:t>
      </w:r>
      <w:r w:rsidR="003A3856">
        <w:rPr>
          <w:rFonts w:ascii="Arial" w:hAnsi="Arial" w:cs="Arial"/>
          <w:sz w:val="24"/>
          <w:szCs w:val="24"/>
        </w:rPr>
        <w:t>ão é bem assim.</w:t>
      </w:r>
    </w:p>
    <w:p w:rsidR="00087003" w:rsidRDefault="003A3856" w:rsidP="008728D2">
      <w:pPr>
        <w:spacing w:after="0" w:line="360" w:lineRule="auto"/>
        <w:ind w:firstLine="284"/>
        <w:jc w:val="both"/>
        <w:rPr>
          <w:rFonts w:ascii="Arial" w:hAnsi="Arial" w:cs="Arial"/>
          <w:sz w:val="24"/>
          <w:szCs w:val="24"/>
        </w:rPr>
      </w:pPr>
      <w:r>
        <w:rPr>
          <w:rFonts w:ascii="Arial" w:hAnsi="Arial" w:cs="Arial"/>
          <w:sz w:val="24"/>
          <w:szCs w:val="24"/>
        </w:rPr>
        <w:t>Se pensarmos em algumas</w:t>
      </w:r>
      <w:r w:rsidR="009F364E">
        <w:rPr>
          <w:rFonts w:ascii="Arial" w:hAnsi="Arial" w:cs="Arial"/>
          <w:sz w:val="24"/>
          <w:szCs w:val="24"/>
        </w:rPr>
        <w:t xml:space="preserve"> “ferramentas de trabalho” </w:t>
      </w:r>
      <w:r>
        <w:rPr>
          <w:rFonts w:ascii="Arial" w:hAnsi="Arial" w:cs="Arial"/>
          <w:sz w:val="24"/>
          <w:szCs w:val="24"/>
        </w:rPr>
        <w:t>relacionadas a outras profissões</w:t>
      </w:r>
      <w:r w:rsidR="009F364E">
        <w:rPr>
          <w:rFonts w:ascii="Arial" w:hAnsi="Arial" w:cs="Arial"/>
          <w:sz w:val="24"/>
          <w:szCs w:val="24"/>
        </w:rPr>
        <w:t>,</w:t>
      </w:r>
      <w:r>
        <w:rPr>
          <w:rFonts w:ascii="Arial" w:hAnsi="Arial" w:cs="Arial"/>
          <w:sz w:val="24"/>
          <w:szCs w:val="24"/>
        </w:rPr>
        <w:t xml:space="preserve"> como</w:t>
      </w:r>
      <w:r w:rsidR="009F364E">
        <w:rPr>
          <w:rFonts w:ascii="Arial" w:hAnsi="Arial" w:cs="Arial"/>
          <w:sz w:val="24"/>
          <w:szCs w:val="24"/>
        </w:rPr>
        <w:t xml:space="preserve"> por exemplo uma trena</w:t>
      </w:r>
      <w:r>
        <w:rPr>
          <w:rFonts w:ascii="Arial" w:hAnsi="Arial" w:cs="Arial"/>
          <w:sz w:val="24"/>
          <w:szCs w:val="24"/>
        </w:rPr>
        <w:t>;</w:t>
      </w:r>
      <w:r w:rsidR="009F364E">
        <w:rPr>
          <w:rFonts w:ascii="Arial" w:hAnsi="Arial" w:cs="Arial"/>
          <w:sz w:val="24"/>
          <w:szCs w:val="24"/>
        </w:rPr>
        <w:t xml:space="preserve"> pode nos reportar a arquitetos ou engenheiros</w:t>
      </w:r>
      <w:r w:rsidR="003B693E">
        <w:rPr>
          <w:rFonts w:ascii="Arial" w:hAnsi="Arial" w:cs="Arial"/>
          <w:sz w:val="24"/>
          <w:szCs w:val="24"/>
        </w:rPr>
        <w:t>;</w:t>
      </w:r>
      <w:r w:rsidR="009F364E">
        <w:rPr>
          <w:rFonts w:ascii="Arial" w:hAnsi="Arial" w:cs="Arial"/>
          <w:sz w:val="24"/>
          <w:szCs w:val="24"/>
        </w:rPr>
        <w:t xml:space="preserve"> o estetoscópio pode nos reportar a profissionais da saúde como médico</w:t>
      </w:r>
      <w:r w:rsidR="003B693E">
        <w:rPr>
          <w:rFonts w:ascii="Arial" w:hAnsi="Arial" w:cs="Arial"/>
          <w:sz w:val="24"/>
          <w:szCs w:val="24"/>
        </w:rPr>
        <w:t>s</w:t>
      </w:r>
      <w:r w:rsidR="009F364E">
        <w:rPr>
          <w:rFonts w:ascii="Arial" w:hAnsi="Arial" w:cs="Arial"/>
          <w:sz w:val="24"/>
          <w:szCs w:val="24"/>
        </w:rPr>
        <w:t xml:space="preserve"> ou veterinário</w:t>
      </w:r>
      <w:r w:rsidR="003B693E">
        <w:rPr>
          <w:rFonts w:ascii="Arial" w:hAnsi="Arial" w:cs="Arial"/>
          <w:sz w:val="24"/>
          <w:szCs w:val="24"/>
        </w:rPr>
        <w:t>s</w:t>
      </w:r>
      <w:r w:rsidR="009F364E">
        <w:rPr>
          <w:rFonts w:ascii="Arial" w:hAnsi="Arial" w:cs="Arial"/>
          <w:sz w:val="24"/>
          <w:szCs w:val="24"/>
        </w:rPr>
        <w:t>, assim como outras</w:t>
      </w:r>
      <w:r w:rsidR="003B693E">
        <w:rPr>
          <w:rFonts w:ascii="Arial" w:hAnsi="Arial" w:cs="Arial"/>
          <w:sz w:val="24"/>
          <w:szCs w:val="24"/>
        </w:rPr>
        <w:t xml:space="preserve"> ferramentas vinculadas a</w:t>
      </w:r>
      <w:r w:rsidR="009F364E">
        <w:rPr>
          <w:rFonts w:ascii="Arial" w:hAnsi="Arial" w:cs="Arial"/>
          <w:sz w:val="24"/>
          <w:szCs w:val="24"/>
        </w:rPr>
        <w:t xml:space="preserve"> </w:t>
      </w:r>
      <w:r w:rsidR="003F10E3">
        <w:rPr>
          <w:rFonts w:ascii="Arial" w:hAnsi="Arial" w:cs="Arial"/>
          <w:sz w:val="24"/>
          <w:szCs w:val="24"/>
        </w:rPr>
        <w:t xml:space="preserve">outras </w:t>
      </w:r>
      <w:r w:rsidR="009F364E">
        <w:rPr>
          <w:rFonts w:ascii="Arial" w:hAnsi="Arial" w:cs="Arial"/>
          <w:sz w:val="24"/>
          <w:szCs w:val="24"/>
        </w:rPr>
        <w:t>profissões.</w:t>
      </w:r>
    </w:p>
    <w:p w:rsidR="00EF30D0" w:rsidRDefault="009F364E" w:rsidP="008728D2">
      <w:pPr>
        <w:spacing w:after="0" w:line="360" w:lineRule="auto"/>
        <w:ind w:firstLine="284"/>
        <w:jc w:val="both"/>
        <w:rPr>
          <w:rFonts w:ascii="Arial" w:hAnsi="Arial" w:cs="Arial"/>
          <w:sz w:val="24"/>
          <w:szCs w:val="24"/>
        </w:rPr>
      </w:pPr>
      <w:r>
        <w:rPr>
          <w:rFonts w:ascii="Arial" w:hAnsi="Arial" w:cs="Arial"/>
          <w:sz w:val="24"/>
          <w:szCs w:val="24"/>
        </w:rPr>
        <w:t xml:space="preserve">Entretanto, ainda que não sejamos </w:t>
      </w:r>
      <w:r w:rsidR="003F10E3">
        <w:rPr>
          <w:rFonts w:ascii="Arial" w:hAnsi="Arial" w:cs="Arial"/>
          <w:sz w:val="24"/>
          <w:szCs w:val="24"/>
        </w:rPr>
        <w:t xml:space="preserve">exatamente </w:t>
      </w:r>
      <w:r>
        <w:rPr>
          <w:rFonts w:ascii="Arial" w:hAnsi="Arial" w:cs="Arial"/>
          <w:sz w:val="24"/>
          <w:szCs w:val="24"/>
        </w:rPr>
        <w:t xml:space="preserve">os profissionais acima descritos, sabemos o que </w:t>
      </w:r>
      <w:r w:rsidR="003A3856">
        <w:rPr>
          <w:rFonts w:ascii="Arial" w:hAnsi="Arial" w:cs="Arial"/>
          <w:sz w:val="24"/>
          <w:szCs w:val="24"/>
        </w:rPr>
        <w:t>são referidos instrumentos</w:t>
      </w:r>
      <w:r>
        <w:rPr>
          <w:rFonts w:ascii="Arial" w:hAnsi="Arial" w:cs="Arial"/>
          <w:sz w:val="24"/>
          <w:szCs w:val="24"/>
        </w:rPr>
        <w:t xml:space="preserve"> e para que serve cada </w:t>
      </w:r>
      <w:r w:rsidR="00D47AC4">
        <w:rPr>
          <w:rFonts w:ascii="Arial" w:hAnsi="Arial" w:cs="Arial"/>
          <w:sz w:val="24"/>
          <w:szCs w:val="24"/>
        </w:rPr>
        <w:t xml:space="preserve">um dos </w:t>
      </w:r>
      <w:r>
        <w:rPr>
          <w:rFonts w:ascii="Arial" w:hAnsi="Arial" w:cs="Arial"/>
          <w:sz w:val="24"/>
          <w:szCs w:val="24"/>
        </w:rPr>
        <w:t>acima</w:t>
      </w:r>
      <w:r w:rsidR="00D47AC4">
        <w:rPr>
          <w:rFonts w:ascii="Arial" w:hAnsi="Arial" w:cs="Arial"/>
          <w:sz w:val="24"/>
          <w:szCs w:val="24"/>
        </w:rPr>
        <w:t xml:space="preserve"> citados</w:t>
      </w:r>
      <w:r>
        <w:rPr>
          <w:rFonts w:ascii="Arial" w:hAnsi="Arial" w:cs="Arial"/>
          <w:sz w:val="24"/>
          <w:szCs w:val="24"/>
        </w:rPr>
        <w:t xml:space="preserve">. Sabemos como funciona e </w:t>
      </w:r>
      <w:r w:rsidR="00D47AC4">
        <w:rPr>
          <w:rFonts w:ascii="Arial" w:hAnsi="Arial" w:cs="Arial"/>
          <w:sz w:val="24"/>
          <w:szCs w:val="24"/>
        </w:rPr>
        <w:t xml:space="preserve">qual o resultado almejado </w:t>
      </w:r>
      <w:r>
        <w:rPr>
          <w:rFonts w:ascii="Arial" w:hAnsi="Arial" w:cs="Arial"/>
          <w:sz w:val="24"/>
          <w:szCs w:val="24"/>
        </w:rPr>
        <w:t xml:space="preserve">porém, </w:t>
      </w:r>
      <w:r w:rsidR="003A3856">
        <w:rPr>
          <w:rFonts w:ascii="Arial" w:hAnsi="Arial" w:cs="Arial"/>
          <w:sz w:val="24"/>
          <w:szCs w:val="24"/>
        </w:rPr>
        <w:t>provavelmente teremos dificuldade em obter resultados</w:t>
      </w:r>
      <w:r w:rsidR="00EF30D0">
        <w:rPr>
          <w:rFonts w:ascii="Arial" w:hAnsi="Arial" w:cs="Arial"/>
          <w:sz w:val="24"/>
          <w:szCs w:val="24"/>
        </w:rPr>
        <w:t xml:space="preserve"> técnicos.</w:t>
      </w:r>
    </w:p>
    <w:p w:rsidR="009F364E" w:rsidRDefault="003A3856" w:rsidP="008728D2">
      <w:pPr>
        <w:spacing w:after="0" w:line="360" w:lineRule="auto"/>
        <w:ind w:firstLine="284"/>
        <w:jc w:val="both"/>
        <w:rPr>
          <w:rFonts w:ascii="Arial" w:hAnsi="Arial" w:cs="Arial"/>
          <w:sz w:val="24"/>
          <w:szCs w:val="24"/>
        </w:rPr>
      </w:pPr>
      <w:r>
        <w:rPr>
          <w:rFonts w:ascii="Arial" w:hAnsi="Arial" w:cs="Arial"/>
          <w:sz w:val="24"/>
          <w:szCs w:val="24"/>
        </w:rPr>
        <w:t xml:space="preserve"> </w:t>
      </w:r>
      <w:r w:rsidR="00EF30D0">
        <w:rPr>
          <w:rFonts w:ascii="Arial" w:hAnsi="Arial" w:cs="Arial"/>
          <w:sz w:val="24"/>
          <w:szCs w:val="24"/>
        </w:rPr>
        <w:t xml:space="preserve">Isto por que </w:t>
      </w:r>
      <w:r w:rsidR="009F364E">
        <w:rPr>
          <w:rFonts w:ascii="Arial" w:hAnsi="Arial" w:cs="Arial"/>
          <w:sz w:val="24"/>
          <w:szCs w:val="24"/>
        </w:rPr>
        <w:t xml:space="preserve">não somos obrigados a saber manusear esses instrumentos e muito menos obter resultados </w:t>
      </w:r>
      <w:r w:rsidR="00EF30D0">
        <w:rPr>
          <w:rFonts w:ascii="Arial" w:hAnsi="Arial" w:cs="Arial"/>
          <w:sz w:val="24"/>
          <w:szCs w:val="24"/>
        </w:rPr>
        <w:t>em decorrência da sua utilização</w:t>
      </w:r>
      <w:r w:rsidR="009F364E">
        <w:rPr>
          <w:rFonts w:ascii="Arial" w:hAnsi="Arial" w:cs="Arial"/>
          <w:sz w:val="24"/>
          <w:szCs w:val="24"/>
        </w:rPr>
        <w:t xml:space="preserve">, pois não </w:t>
      </w:r>
      <w:r w:rsidR="003F10E3">
        <w:rPr>
          <w:rFonts w:ascii="Arial" w:hAnsi="Arial" w:cs="Arial"/>
          <w:sz w:val="24"/>
          <w:szCs w:val="24"/>
        </w:rPr>
        <w:t>dispomos de</w:t>
      </w:r>
      <w:r w:rsidR="009F364E">
        <w:rPr>
          <w:rFonts w:ascii="Arial" w:hAnsi="Arial" w:cs="Arial"/>
          <w:sz w:val="24"/>
          <w:szCs w:val="24"/>
        </w:rPr>
        <w:t xml:space="preserve"> conhecimento técnico</w:t>
      </w:r>
      <w:r w:rsidR="00EF30D0">
        <w:rPr>
          <w:rFonts w:ascii="Arial" w:hAnsi="Arial" w:cs="Arial"/>
          <w:sz w:val="24"/>
          <w:szCs w:val="24"/>
        </w:rPr>
        <w:t xml:space="preserve"> obtidos por meio de estudo</w:t>
      </w:r>
      <w:r w:rsidR="00EF30D0" w:rsidRPr="00EF30D0">
        <w:rPr>
          <w:rFonts w:ascii="Arial" w:hAnsi="Arial" w:cs="Arial"/>
          <w:sz w:val="24"/>
          <w:szCs w:val="24"/>
        </w:rPr>
        <w:t xml:space="preserve"> </w:t>
      </w:r>
      <w:r w:rsidR="00EF30D0">
        <w:rPr>
          <w:rFonts w:ascii="Arial" w:hAnsi="Arial" w:cs="Arial"/>
          <w:sz w:val="24"/>
          <w:szCs w:val="24"/>
        </w:rPr>
        <w:t>específicos</w:t>
      </w:r>
      <w:r>
        <w:rPr>
          <w:rFonts w:ascii="Arial" w:hAnsi="Arial" w:cs="Arial"/>
          <w:sz w:val="24"/>
          <w:szCs w:val="24"/>
        </w:rPr>
        <w:t>, ou seja, não estudamos para saber usar esses</w:t>
      </w:r>
      <w:r w:rsidR="00EF30D0">
        <w:rPr>
          <w:rFonts w:ascii="Arial" w:hAnsi="Arial" w:cs="Arial"/>
          <w:sz w:val="24"/>
          <w:szCs w:val="24"/>
        </w:rPr>
        <w:t xml:space="preserve"> instrumentos.</w:t>
      </w:r>
    </w:p>
    <w:p w:rsidR="00EF30D0" w:rsidRDefault="00EF30D0" w:rsidP="008728D2">
      <w:pPr>
        <w:spacing w:after="0" w:line="360" w:lineRule="auto"/>
        <w:ind w:firstLine="284"/>
        <w:jc w:val="both"/>
        <w:rPr>
          <w:rFonts w:ascii="Arial" w:hAnsi="Arial" w:cs="Arial"/>
          <w:sz w:val="24"/>
          <w:szCs w:val="24"/>
        </w:rPr>
      </w:pPr>
      <w:r>
        <w:rPr>
          <w:rFonts w:ascii="Arial" w:hAnsi="Arial" w:cs="Arial"/>
          <w:sz w:val="24"/>
          <w:szCs w:val="24"/>
        </w:rPr>
        <w:lastRenderedPageBreak/>
        <w:t>Se traçarmos um paralelo desses instrumentos com a Constituição,</w:t>
      </w:r>
      <w:r w:rsidR="00D47AC4">
        <w:rPr>
          <w:rFonts w:ascii="Arial" w:hAnsi="Arial" w:cs="Arial"/>
          <w:sz w:val="24"/>
          <w:szCs w:val="24"/>
        </w:rPr>
        <w:t xml:space="preserve"> deveríamos saber o que é e para que serve, entretanto,</w:t>
      </w:r>
      <w:r>
        <w:rPr>
          <w:rFonts w:ascii="Arial" w:hAnsi="Arial" w:cs="Arial"/>
          <w:sz w:val="24"/>
          <w:szCs w:val="24"/>
        </w:rPr>
        <w:t xml:space="preserve"> pouquíssimos membros da sociedade saberão o que é e para que serve essa “ferramenta jurídica”.</w:t>
      </w:r>
    </w:p>
    <w:p w:rsidR="00EF30D0" w:rsidRDefault="00B540CD" w:rsidP="004222DD">
      <w:pPr>
        <w:spacing w:after="0" w:line="360" w:lineRule="auto"/>
        <w:ind w:firstLine="284"/>
        <w:jc w:val="both"/>
        <w:rPr>
          <w:rFonts w:ascii="Arial" w:hAnsi="Arial" w:cs="Arial"/>
          <w:sz w:val="24"/>
          <w:szCs w:val="24"/>
        </w:rPr>
      </w:pPr>
      <w:r>
        <w:rPr>
          <w:rFonts w:ascii="Arial" w:hAnsi="Arial" w:cs="Arial"/>
          <w:sz w:val="24"/>
          <w:szCs w:val="24"/>
        </w:rPr>
        <w:t xml:space="preserve">Existe outro fato que agrava ainda mais o desconhecimento do objetivo e da função da Constituição; é um documento elaborado pela </w:t>
      </w:r>
      <w:r w:rsidR="004F31DC">
        <w:rPr>
          <w:rFonts w:ascii="Arial" w:hAnsi="Arial" w:cs="Arial"/>
          <w:sz w:val="24"/>
          <w:szCs w:val="24"/>
        </w:rPr>
        <w:t xml:space="preserve">própria </w:t>
      </w:r>
      <w:r>
        <w:rPr>
          <w:rFonts w:ascii="Arial" w:hAnsi="Arial" w:cs="Arial"/>
          <w:sz w:val="24"/>
          <w:szCs w:val="24"/>
        </w:rPr>
        <w:t xml:space="preserve">sociedade e que dispõe de direitos e garantias </w:t>
      </w:r>
      <w:r w:rsidR="005A379D">
        <w:rPr>
          <w:rFonts w:ascii="Arial" w:hAnsi="Arial" w:cs="Arial"/>
          <w:sz w:val="24"/>
          <w:szCs w:val="24"/>
        </w:rPr>
        <w:t>assegurados a</w:t>
      </w:r>
      <w:r>
        <w:rPr>
          <w:rFonts w:ascii="Arial" w:hAnsi="Arial" w:cs="Arial"/>
          <w:sz w:val="24"/>
          <w:szCs w:val="24"/>
        </w:rPr>
        <w:t xml:space="preserve"> cada cidadão brasileiro.</w:t>
      </w:r>
    </w:p>
    <w:p w:rsidR="00B540CD" w:rsidRDefault="004F31DC" w:rsidP="004222DD">
      <w:pPr>
        <w:spacing w:after="0" w:line="360" w:lineRule="auto"/>
        <w:ind w:firstLine="284"/>
        <w:jc w:val="both"/>
        <w:rPr>
          <w:rFonts w:ascii="Arial" w:hAnsi="Arial" w:cs="Arial"/>
          <w:sz w:val="24"/>
          <w:szCs w:val="24"/>
        </w:rPr>
      </w:pPr>
      <w:r>
        <w:rPr>
          <w:rFonts w:ascii="Arial" w:hAnsi="Arial" w:cs="Arial"/>
          <w:sz w:val="24"/>
          <w:szCs w:val="24"/>
        </w:rPr>
        <w:t>Ora, s</w:t>
      </w:r>
      <w:r w:rsidR="00B540CD">
        <w:rPr>
          <w:rFonts w:ascii="Arial" w:hAnsi="Arial" w:cs="Arial"/>
          <w:sz w:val="24"/>
          <w:szCs w:val="24"/>
        </w:rPr>
        <w:t xml:space="preserve">e vivemos em sociedade e a Constituição da República tem como objetivo organizar e tornar possível a vida em sociedade, como a sociedade se relaciona sem conhecer seus direitos e garantias? </w:t>
      </w:r>
    </w:p>
    <w:p w:rsidR="00052A0D" w:rsidRDefault="00160849" w:rsidP="004222DD">
      <w:pPr>
        <w:spacing w:after="0" w:line="360" w:lineRule="auto"/>
        <w:ind w:firstLine="284"/>
        <w:jc w:val="both"/>
        <w:rPr>
          <w:rFonts w:ascii="Arial" w:hAnsi="Arial" w:cs="Arial"/>
          <w:sz w:val="24"/>
          <w:szCs w:val="24"/>
        </w:rPr>
      </w:pPr>
      <w:r>
        <w:rPr>
          <w:rFonts w:ascii="Arial" w:hAnsi="Arial" w:cs="Arial"/>
          <w:sz w:val="24"/>
          <w:szCs w:val="24"/>
        </w:rPr>
        <w:t>O não conhecimento da Constituição da República pode resultar em uma sociedade desorganizada, desconexa, em que direitos e garantias passam a ser relativos</w:t>
      </w:r>
      <w:r w:rsidR="001514F9">
        <w:rPr>
          <w:rFonts w:ascii="Arial" w:hAnsi="Arial" w:cs="Arial"/>
          <w:sz w:val="24"/>
          <w:szCs w:val="24"/>
        </w:rPr>
        <w:t xml:space="preserve"> e tratamentos desiguais</w:t>
      </w:r>
      <w:r w:rsidR="008728D2">
        <w:rPr>
          <w:rFonts w:ascii="Arial" w:hAnsi="Arial" w:cs="Arial"/>
          <w:sz w:val="24"/>
          <w:szCs w:val="24"/>
        </w:rPr>
        <w:t xml:space="preserve"> passam a ser</w:t>
      </w:r>
      <w:r w:rsidR="001514F9">
        <w:rPr>
          <w:rFonts w:ascii="Arial" w:hAnsi="Arial" w:cs="Arial"/>
          <w:sz w:val="24"/>
          <w:szCs w:val="24"/>
        </w:rPr>
        <w:t xml:space="preserve"> frequentes e indiscriminados transformando a sociedade em um verdadeiro caos</w:t>
      </w:r>
      <w:r>
        <w:rPr>
          <w:rFonts w:ascii="Arial" w:hAnsi="Arial" w:cs="Arial"/>
          <w:sz w:val="24"/>
          <w:szCs w:val="24"/>
        </w:rPr>
        <w:t>.</w:t>
      </w:r>
    </w:p>
    <w:p w:rsidR="004222DD" w:rsidRDefault="004222DD" w:rsidP="004222DD">
      <w:pPr>
        <w:spacing w:after="0" w:line="360" w:lineRule="auto"/>
        <w:ind w:firstLine="284"/>
        <w:jc w:val="both"/>
        <w:rPr>
          <w:rFonts w:ascii="Arial" w:hAnsi="Arial" w:cs="Arial"/>
          <w:sz w:val="24"/>
          <w:szCs w:val="24"/>
        </w:rPr>
      </w:pPr>
      <w:r>
        <w:rPr>
          <w:rFonts w:ascii="Arial" w:hAnsi="Arial" w:cs="Arial"/>
          <w:sz w:val="24"/>
          <w:szCs w:val="24"/>
        </w:rPr>
        <w:t>Assim, d</w:t>
      </w:r>
      <w:r w:rsidR="00B540CD">
        <w:rPr>
          <w:rFonts w:ascii="Arial" w:hAnsi="Arial" w:cs="Arial"/>
          <w:sz w:val="24"/>
          <w:szCs w:val="24"/>
        </w:rPr>
        <w:t>estacamos a necessidade de conscientização de que cada cidadão dev</w:t>
      </w:r>
      <w:r>
        <w:rPr>
          <w:rFonts w:ascii="Arial" w:hAnsi="Arial" w:cs="Arial"/>
          <w:sz w:val="24"/>
          <w:szCs w:val="24"/>
        </w:rPr>
        <w:t>e</w:t>
      </w:r>
      <w:r w:rsidR="00B540CD">
        <w:rPr>
          <w:rFonts w:ascii="Arial" w:hAnsi="Arial" w:cs="Arial"/>
          <w:sz w:val="24"/>
          <w:szCs w:val="24"/>
        </w:rPr>
        <w:t xml:space="preserve"> carregar consigo uma “ferramenta” </w:t>
      </w:r>
      <w:r w:rsidR="003F10E3">
        <w:rPr>
          <w:rFonts w:ascii="Arial" w:hAnsi="Arial" w:cs="Arial"/>
          <w:sz w:val="24"/>
          <w:szCs w:val="24"/>
        </w:rPr>
        <w:t xml:space="preserve">para utilizar no </w:t>
      </w:r>
      <w:r>
        <w:rPr>
          <w:rFonts w:ascii="Arial" w:hAnsi="Arial" w:cs="Arial"/>
          <w:sz w:val="24"/>
          <w:szCs w:val="24"/>
        </w:rPr>
        <w:t>cotidiano perante a vida em sociedade</w:t>
      </w:r>
      <w:r w:rsidR="003F10E3">
        <w:rPr>
          <w:rFonts w:ascii="Arial" w:hAnsi="Arial" w:cs="Arial"/>
          <w:sz w:val="24"/>
          <w:szCs w:val="24"/>
        </w:rPr>
        <w:t>; a Constituição da República de 1988.</w:t>
      </w:r>
      <w:r w:rsidR="00B540CD">
        <w:rPr>
          <w:rFonts w:ascii="Arial" w:hAnsi="Arial" w:cs="Arial"/>
          <w:sz w:val="24"/>
          <w:szCs w:val="24"/>
        </w:rPr>
        <w:t xml:space="preserve"> </w:t>
      </w:r>
    </w:p>
    <w:p w:rsidR="005B1E6F" w:rsidRDefault="004222DD" w:rsidP="004222DD">
      <w:pPr>
        <w:spacing w:after="0" w:line="360" w:lineRule="auto"/>
        <w:ind w:firstLine="284"/>
        <w:jc w:val="both"/>
        <w:rPr>
          <w:rFonts w:ascii="Arial" w:hAnsi="Arial" w:cs="Arial"/>
          <w:sz w:val="24"/>
          <w:szCs w:val="24"/>
        </w:rPr>
      </w:pPr>
      <w:r>
        <w:rPr>
          <w:rFonts w:ascii="Arial" w:hAnsi="Arial" w:cs="Arial"/>
          <w:sz w:val="24"/>
          <w:szCs w:val="24"/>
        </w:rPr>
        <w:t>Portanto, e</w:t>
      </w:r>
      <w:r w:rsidR="005B1E6F">
        <w:rPr>
          <w:rFonts w:ascii="Arial" w:hAnsi="Arial" w:cs="Arial"/>
          <w:sz w:val="24"/>
          <w:szCs w:val="24"/>
        </w:rPr>
        <w:t xml:space="preserve">ste estudo </w:t>
      </w:r>
      <w:r>
        <w:rPr>
          <w:rFonts w:ascii="Arial" w:hAnsi="Arial" w:cs="Arial"/>
          <w:sz w:val="24"/>
          <w:szCs w:val="24"/>
        </w:rPr>
        <w:t xml:space="preserve">não </w:t>
      </w:r>
      <w:r w:rsidR="005B1E6F">
        <w:rPr>
          <w:rFonts w:ascii="Arial" w:hAnsi="Arial" w:cs="Arial"/>
          <w:sz w:val="24"/>
          <w:szCs w:val="24"/>
        </w:rPr>
        <w:t xml:space="preserve">é destinado apenas à calouros do curso de </w:t>
      </w:r>
      <w:proofErr w:type="gramStart"/>
      <w:r w:rsidR="005B1E6F">
        <w:rPr>
          <w:rFonts w:ascii="Arial" w:hAnsi="Arial" w:cs="Arial"/>
          <w:sz w:val="24"/>
          <w:szCs w:val="24"/>
        </w:rPr>
        <w:t>direito</w:t>
      </w:r>
      <w:proofErr w:type="gramEnd"/>
      <w:r w:rsidR="005B1E6F">
        <w:rPr>
          <w:rFonts w:ascii="Arial" w:hAnsi="Arial" w:cs="Arial"/>
          <w:sz w:val="24"/>
          <w:szCs w:val="24"/>
        </w:rPr>
        <w:t xml:space="preserve"> mas à população em geral que pouco compreende</w:t>
      </w:r>
      <w:r w:rsidR="00237B0A">
        <w:rPr>
          <w:rFonts w:ascii="Arial" w:hAnsi="Arial" w:cs="Arial"/>
          <w:sz w:val="24"/>
          <w:szCs w:val="24"/>
        </w:rPr>
        <w:t xml:space="preserve"> ou se quer tem acesso</w:t>
      </w:r>
      <w:r w:rsidR="005B1E6F">
        <w:rPr>
          <w:rFonts w:ascii="Arial" w:hAnsi="Arial" w:cs="Arial"/>
          <w:sz w:val="24"/>
          <w:szCs w:val="24"/>
        </w:rPr>
        <w:t xml:space="preserve"> </w:t>
      </w:r>
      <w:r w:rsidR="00237B0A">
        <w:rPr>
          <w:rFonts w:ascii="Arial" w:hAnsi="Arial" w:cs="Arial"/>
          <w:sz w:val="24"/>
          <w:szCs w:val="24"/>
        </w:rPr>
        <w:t>a</w:t>
      </w:r>
      <w:r w:rsidR="005B1E6F">
        <w:rPr>
          <w:rFonts w:ascii="Arial" w:hAnsi="Arial" w:cs="Arial"/>
          <w:sz w:val="24"/>
          <w:szCs w:val="24"/>
        </w:rPr>
        <w:t>o texto Constitucional.</w:t>
      </w:r>
    </w:p>
    <w:p w:rsidR="009B503D" w:rsidRDefault="005B1E6F" w:rsidP="00AD6D27">
      <w:pPr>
        <w:spacing w:after="0" w:line="360" w:lineRule="auto"/>
        <w:ind w:firstLine="284"/>
        <w:jc w:val="both"/>
        <w:rPr>
          <w:rFonts w:ascii="Arial" w:hAnsi="Arial" w:cs="Arial"/>
          <w:sz w:val="24"/>
          <w:szCs w:val="24"/>
        </w:rPr>
      </w:pPr>
      <w:r>
        <w:rPr>
          <w:rFonts w:ascii="Arial" w:hAnsi="Arial" w:cs="Arial"/>
          <w:sz w:val="24"/>
          <w:szCs w:val="24"/>
        </w:rPr>
        <w:t xml:space="preserve">Dessa forma, nosso objetivo consiste em </w:t>
      </w:r>
      <w:r w:rsidR="00AD6D27">
        <w:rPr>
          <w:rFonts w:ascii="Arial" w:hAnsi="Arial" w:cs="Arial"/>
          <w:sz w:val="24"/>
          <w:szCs w:val="24"/>
        </w:rPr>
        <w:t xml:space="preserve">ao menos </w:t>
      </w:r>
      <w:r>
        <w:rPr>
          <w:rFonts w:ascii="Arial" w:hAnsi="Arial" w:cs="Arial"/>
          <w:sz w:val="24"/>
          <w:szCs w:val="24"/>
        </w:rPr>
        <w:t>despertar o interesse</w:t>
      </w:r>
      <w:r w:rsidR="00AD6D27">
        <w:rPr>
          <w:rFonts w:ascii="Arial" w:hAnsi="Arial" w:cs="Arial"/>
          <w:sz w:val="24"/>
          <w:szCs w:val="24"/>
        </w:rPr>
        <w:t xml:space="preserve"> ou a curiosidade</w:t>
      </w:r>
      <w:r>
        <w:rPr>
          <w:rFonts w:ascii="Arial" w:hAnsi="Arial" w:cs="Arial"/>
          <w:sz w:val="24"/>
          <w:szCs w:val="24"/>
        </w:rPr>
        <w:t xml:space="preserve"> do leitor</w:t>
      </w:r>
      <w:r w:rsidR="0080124C">
        <w:rPr>
          <w:rFonts w:ascii="Arial" w:hAnsi="Arial" w:cs="Arial"/>
          <w:sz w:val="24"/>
          <w:szCs w:val="24"/>
        </w:rPr>
        <w:t xml:space="preserve">, </w:t>
      </w:r>
      <w:r w:rsidR="00AD6D27">
        <w:rPr>
          <w:rFonts w:ascii="Arial" w:hAnsi="Arial" w:cs="Arial"/>
          <w:sz w:val="24"/>
          <w:szCs w:val="24"/>
        </w:rPr>
        <w:t>sendo este da área jurídica ou não, à leitura</w:t>
      </w:r>
      <w:r w:rsidR="009B503D">
        <w:rPr>
          <w:rFonts w:ascii="Arial" w:hAnsi="Arial" w:cs="Arial"/>
          <w:sz w:val="24"/>
          <w:szCs w:val="24"/>
        </w:rPr>
        <w:t xml:space="preserve"> </w:t>
      </w:r>
      <w:r w:rsidR="00AD6D27">
        <w:rPr>
          <w:rFonts w:ascii="Arial" w:hAnsi="Arial" w:cs="Arial"/>
          <w:sz w:val="24"/>
          <w:szCs w:val="24"/>
        </w:rPr>
        <w:t>d</w:t>
      </w:r>
      <w:r w:rsidR="004222DD">
        <w:rPr>
          <w:rFonts w:ascii="Arial" w:hAnsi="Arial" w:cs="Arial"/>
          <w:sz w:val="24"/>
          <w:szCs w:val="24"/>
        </w:rPr>
        <w:t>o</w:t>
      </w:r>
      <w:r>
        <w:rPr>
          <w:rFonts w:ascii="Arial" w:hAnsi="Arial" w:cs="Arial"/>
          <w:sz w:val="24"/>
          <w:szCs w:val="24"/>
        </w:rPr>
        <w:t xml:space="preserve"> texto Constitucional</w:t>
      </w:r>
      <w:r w:rsidR="00AD6D27">
        <w:rPr>
          <w:rFonts w:ascii="Arial" w:hAnsi="Arial" w:cs="Arial"/>
          <w:sz w:val="24"/>
          <w:szCs w:val="24"/>
        </w:rPr>
        <w:t xml:space="preserve"> ou, ao menos, parte dele.</w:t>
      </w:r>
      <w:r w:rsidR="009B503D">
        <w:rPr>
          <w:rFonts w:ascii="Arial" w:hAnsi="Arial" w:cs="Arial"/>
          <w:sz w:val="24"/>
          <w:szCs w:val="24"/>
        </w:rPr>
        <w:t xml:space="preserve"> </w:t>
      </w:r>
    </w:p>
    <w:p w:rsidR="005B1E6F" w:rsidRDefault="00AD6D27" w:rsidP="004222DD">
      <w:pPr>
        <w:spacing w:after="0" w:line="360" w:lineRule="auto"/>
        <w:ind w:firstLine="284"/>
        <w:jc w:val="both"/>
        <w:rPr>
          <w:rFonts w:ascii="Arial" w:hAnsi="Arial" w:cs="Arial"/>
          <w:sz w:val="24"/>
          <w:szCs w:val="24"/>
        </w:rPr>
      </w:pPr>
      <w:r>
        <w:rPr>
          <w:rFonts w:ascii="Arial" w:hAnsi="Arial" w:cs="Arial"/>
          <w:sz w:val="24"/>
          <w:szCs w:val="24"/>
        </w:rPr>
        <w:t xml:space="preserve">Pretendemos ao final deste artigo, responder a perguntas comuns como: </w:t>
      </w:r>
      <w:r w:rsidRPr="00AD6D27">
        <w:rPr>
          <w:rFonts w:ascii="Arial" w:hAnsi="Arial" w:cs="Arial"/>
          <w:i/>
          <w:sz w:val="24"/>
          <w:szCs w:val="24"/>
        </w:rPr>
        <w:t xml:space="preserve">Para que serve a Constituição? Quem fez? Sobre o que ela trata? </w:t>
      </w:r>
      <w:r w:rsidR="009B503D" w:rsidRPr="00AD6D27">
        <w:rPr>
          <w:rFonts w:ascii="Arial" w:hAnsi="Arial" w:cs="Arial"/>
          <w:i/>
          <w:sz w:val="24"/>
          <w:szCs w:val="24"/>
        </w:rPr>
        <w:t xml:space="preserve">Por que </w:t>
      </w:r>
      <w:proofErr w:type="gramStart"/>
      <w:r w:rsidR="009B503D" w:rsidRPr="00AD6D27">
        <w:rPr>
          <w:rFonts w:ascii="Arial" w:hAnsi="Arial" w:cs="Arial"/>
          <w:i/>
          <w:sz w:val="24"/>
          <w:szCs w:val="24"/>
        </w:rPr>
        <w:t>e</w:t>
      </w:r>
      <w:proofErr w:type="gramEnd"/>
      <w:r w:rsidR="009B503D" w:rsidRPr="00AD6D27">
        <w:rPr>
          <w:rFonts w:ascii="Arial" w:hAnsi="Arial" w:cs="Arial"/>
          <w:i/>
          <w:sz w:val="24"/>
          <w:szCs w:val="24"/>
        </w:rPr>
        <w:t xml:space="preserve"> para que eu preciso da Constituição?</w:t>
      </w:r>
      <w:r w:rsidRPr="00AD6D27">
        <w:rPr>
          <w:rFonts w:ascii="Arial" w:hAnsi="Arial" w:cs="Arial"/>
          <w:i/>
          <w:sz w:val="24"/>
          <w:szCs w:val="24"/>
        </w:rPr>
        <w:t xml:space="preserve"> Se a Constituição é de 1988, ainda é útil em 2018?</w:t>
      </w:r>
    </w:p>
    <w:p w:rsidR="00AD6D27" w:rsidRDefault="00AD6D27" w:rsidP="004222DD">
      <w:pPr>
        <w:spacing w:after="0" w:line="360" w:lineRule="auto"/>
        <w:ind w:firstLine="284"/>
        <w:jc w:val="both"/>
        <w:rPr>
          <w:rFonts w:ascii="Arial" w:hAnsi="Arial" w:cs="Arial"/>
          <w:sz w:val="24"/>
          <w:szCs w:val="24"/>
        </w:rPr>
      </w:pPr>
      <w:r>
        <w:rPr>
          <w:rFonts w:ascii="Arial" w:hAnsi="Arial" w:cs="Arial"/>
          <w:sz w:val="24"/>
          <w:szCs w:val="24"/>
        </w:rPr>
        <w:t>Se você se identificou com algum desses questionamentos, este artigo irá responder a todas essas questões e por esta razão, usaremos uma linguagem mais simplificada para facilitar a compreensão aos ecléticos leitores.</w:t>
      </w:r>
    </w:p>
    <w:p w:rsidR="00BD4B4D" w:rsidRDefault="00BD4B4D" w:rsidP="004222DD">
      <w:pPr>
        <w:spacing w:after="0" w:line="360" w:lineRule="auto"/>
        <w:ind w:firstLine="284"/>
        <w:jc w:val="both"/>
        <w:rPr>
          <w:rFonts w:ascii="Arial" w:hAnsi="Arial" w:cs="Arial"/>
          <w:sz w:val="24"/>
          <w:szCs w:val="24"/>
        </w:rPr>
      </w:pPr>
    </w:p>
    <w:p w:rsidR="00484A24" w:rsidRDefault="00484A24" w:rsidP="004222DD">
      <w:pPr>
        <w:spacing w:after="0" w:line="360" w:lineRule="auto"/>
        <w:ind w:firstLine="284"/>
        <w:jc w:val="both"/>
        <w:rPr>
          <w:rFonts w:ascii="Arial" w:hAnsi="Arial" w:cs="Arial"/>
          <w:sz w:val="24"/>
          <w:szCs w:val="24"/>
        </w:rPr>
      </w:pPr>
    </w:p>
    <w:p w:rsidR="00484A24" w:rsidRDefault="00484A24" w:rsidP="004222DD">
      <w:pPr>
        <w:spacing w:after="0" w:line="360" w:lineRule="auto"/>
        <w:ind w:firstLine="284"/>
        <w:jc w:val="both"/>
        <w:rPr>
          <w:rFonts w:ascii="Arial" w:hAnsi="Arial" w:cs="Arial"/>
          <w:sz w:val="24"/>
          <w:szCs w:val="24"/>
        </w:rPr>
      </w:pPr>
    </w:p>
    <w:p w:rsidR="00484A24" w:rsidRDefault="00484A24" w:rsidP="004222DD">
      <w:pPr>
        <w:spacing w:after="0" w:line="360" w:lineRule="auto"/>
        <w:ind w:firstLine="284"/>
        <w:jc w:val="both"/>
        <w:rPr>
          <w:rFonts w:ascii="Arial" w:hAnsi="Arial" w:cs="Arial"/>
          <w:sz w:val="24"/>
          <w:szCs w:val="24"/>
        </w:rPr>
      </w:pPr>
    </w:p>
    <w:p w:rsidR="000D01F0" w:rsidRDefault="000D01F0" w:rsidP="004222DD">
      <w:pPr>
        <w:spacing w:after="0" w:line="360" w:lineRule="auto"/>
        <w:ind w:firstLine="284"/>
        <w:jc w:val="both"/>
        <w:rPr>
          <w:rFonts w:ascii="Arial" w:hAnsi="Arial" w:cs="Arial"/>
          <w:b/>
          <w:sz w:val="24"/>
          <w:szCs w:val="24"/>
        </w:rPr>
      </w:pPr>
    </w:p>
    <w:p w:rsidR="00BD4B4D" w:rsidRDefault="009B503D" w:rsidP="004222DD">
      <w:pPr>
        <w:spacing w:after="0" w:line="360" w:lineRule="auto"/>
        <w:ind w:firstLine="284"/>
        <w:jc w:val="both"/>
        <w:rPr>
          <w:rFonts w:ascii="Arial" w:hAnsi="Arial" w:cs="Arial"/>
          <w:b/>
          <w:sz w:val="24"/>
          <w:szCs w:val="24"/>
        </w:rPr>
      </w:pPr>
      <w:r>
        <w:rPr>
          <w:rFonts w:ascii="Arial" w:hAnsi="Arial" w:cs="Arial"/>
          <w:b/>
          <w:sz w:val="24"/>
          <w:szCs w:val="24"/>
        </w:rPr>
        <w:lastRenderedPageBreak/>
        <w:t>2</w:t>
      </w:r>
      <w:r w:rsidR="00BD4B4D" w:rsidRPr="00681F41">
        <w:rPr>
          <w:rFonts w:ascii="Arial" w:hAnsi="Arial" w:cs="Arial"/>
          <w:b/>
          <w:sz w:val="24"/>
          <w:szCs w:val="24"/>
        </w:rPr>
        <w:t>.</w:t>
      </w:r>
      <w:r w:rsidR="00F11453">
        <w:rPr>
          <w:rFonts w:ascii="Arial" w:hAnsi="Arial" w:cs="Arial"/>
          <w:b/>
          <w:sz w:val="24"/>
          <w:szCs w:val="24"/>
        </w:rPr>
        <w:t xml:space="preserve"> </w:t>
      </w:r>
      <w:r w:rsidR="00F11453" w:rsidRPr="00681F41">
        <w:rPr>
          <w:rFonts w:ascii="Arial" w:hAnsi="Arial" w:cs="Arial"/>
          <w:b/>
          <w:sz w:val="24"/>
          <w:szCs w:val="24"/>
        </w:rPr>
        <w:t xml:space="preserve">A CONSTITUIÇÃO DA REPÚBLICA </w:t>
      </w:r>
      <w:r w:rsidR="00F11453">
        <w:rPr>
          <w:rFonts w:ascii="Arial" w:hAnsi="Arial" w:cs="Arial"/>
          <w:b/>
          <w:sz w:val="24"/>
          <w:szCs w:val="24"/>
        </w:rPr>
        <w:t xml:space="preserve">BRASILEIRA </w:t>
      </w:r>
      <w:r w:rsidR="00F11453" w:rsidRPr="00681F41">
        <w:rPr>
          <w:rFonts w:ascii="Arial" w:hAnsi="Arial" w:cs="Arial"/>
          <w:b/>
          <w:sz w:val="24"/>
          <w:szCs w:val="24"/>
        </w:rPr>
        <w:t>DE 1988 - CARTA CIDADÃ</w:t>
      </w:r>
    </w:p>
    <w:p w:rsidR="000D01F0" w:rsidRDefault="000D01F0" w:rsidP="004222DD">
      <w:pPr>
        <w:spacing w:after="0" w:line="360" w:lineRule="auto"/>
        <w:ind w:firstLine="284"/>
        <w:jc w:val="both"/>
        <w:rPr>
          <w:rFonts w:ascii="Arial" w:hAnsi="Arial" w:cs="Arial"/>
          <w:sz w:val="24"/>
          <w:szCs w:val="24"/>
        </w:rPr>
      </w:pPr>
    </w:p>
    <w:p w:rsidR="001C46D2" w:rsidRDefault="001C46D2" w:rsidP="0079390B">
      <w:pPr>
        <w:spacing w:after="0" w:line="360" w:lineRule="auto"/>
        <w:ind w:firstLine="567"/>
        <w:jc w:val="both"/>
        <w:rPr>
          <w:rFonts w:ascii="Arial" w:hAnsi="Arial" w:cs="Arial"/>
          <w:b/>
          <w:sz w:val="24"/>
          <w:szCs w:val="24"/>
        </w:rPr>
      </w:pPr>
      <w:r w:rsidRPr="001C46D2">
        <w:rPr>
          <w:rFonts w:ascii="Arial" w:hAnsi="Arial" w:cs="Arial"/>
          <w:b/>
          <w:sz w:val="24"/>
          <w:szCs w:val="24"/>
        </w:rPr>
        <w:t>2.1.</w:t>
      </w:r>
      <w:r>
        <w:rPr>
          <w:rFonts w:ascii="Arial" w:hAnsi="Arial" w:cs="Arial"/>
          <w:sz w:val="24"/>
          <w:szCs w:val="24"/>
        </w:rPr>
        <w:t xml:space="preserve"> </w:t>
      </w:r>
      <w:r w:rsidR="00F11453">
        <w:rPr>
          <w:rFonts w:ascii="Arial" w:hAnsi="Arial" w:cs="Arial"/>
          <w:b/>
          <w:sz w:val="24"/>
          <w:szCs w:val="24"/>
        </w:rPr>
        <w:t>Como surgiu a Constituição da República de 1988?</w:t>
      </w:r>
    </w:p>
    <w:p w:rsidR="00230489" w:rsidRDefault="001C46D2" w:rsidP="004222DD">
      <w:pPr>
        <w:spacing w:after="0" w:line="360" w:lineRule="auto"/>
        <w:ind w:firstLine="284"/>
        <w:jc w:val="both"/>
        <w:rPr>
          <w:rFonts w:ascii="Arial" w:hAnsi="Arial" w:cs="Arial"/>
          <w:b/>
          <w:sz w:val="24"/>
          <w:szCs w:val="24"/>
        </w:rPr>
      </w:pPr>
      <w:r w:rsidRPr="001C46D2">
        <w:rPr>
          <w:rFonts w:ascii="Arial" w:hAnsi="Arial" w:cs="Arial"/>
          <w:sz w:val="24"/>
          <w:szCs w:val="24"/>
        </w:rPr>
        <w:t xml:space="preserve"> </w:t>
      </w:r>
      <w:r w:rsidR="00230489">
        <w:rPr>
          <w:rFonts w:ascii="Arial" w:hAnsi="Arial" w:cs="Arial"/>
          <w:sz w:val="24"/>
          <w:szCs w:val="24"/>
        </w:rPr>
        <w:t>A nossa Constituição da República é conhecida como Carta Cidadã poi</w:t>
      </w:r>
      <w:r w:rsidR="000D01F0">
        <w:rPr>
          <w:rFonts w:ascii="Arial" w:hAnsi="Arial" w:cs="Arial"/>
          <w:sz w:val="24"/>
          <w:szCs w:val="24"/>
        </w:rPr>
        <w:t xml:space="preserve">s ela é um documento elaborado (escrito) </w:t>
      </w:r>
      <w:r w:rsidR="000D01F0" w:rsidRPr="000D01F0">
        <w:rPr>
          <w:rFonts w:ascii="Arial" w:hAnsi="Arial" w:cs="Arial"/>
          <w:b/>
          <w:sz w:val="24"/>
          <w:szCs w:val="24"/>
        </w:rPr>
        <w:t>pelo povo</w:t>
      </w:r>
      <w:r w:rsidR="000D01F0">
        <w:rPr>
          <w:rFonts w:ascii="Arial" w:hAnsi="Arial" w:cs="Arial"/>
          <w:sz w:val="24"/>
          <w:szCs w:val="24"/>
        </w:rPr>
        <w:t xml:space="preserve"> e é </w:t>
      </w:r>
      <w:r w:rsidR="000D01F0" w:rsidRPr="000D01F0">
        <w:rPr>
          <w:rFonts w:ascii="Arial" w:hAnsi="Arial" w:cs="Arial"/>
          <w:b/>
          <w:sz w:val="24"/>
          <w:szCs w:val="24"/>
        </w:rPr>
        <w:t>destinada</w:t>
      </w:r>
      <w:r w:rsidR="000D01F0">
        <w:rPr>
          <w:rFonts w:ascii="Arial" w:hAnsi="Arial" w:cs="Arial"/>
          <w:sz w:val="24"/>
          <w:szCs w:val="24"/>
        </w:rPr>
        <w:t xml:space="preserve"> a esse mesmo </w:t>
      </w:r>
      <w:r w:rsidR="000D01F0" w:rsidRPr="000D01F0">
        <w:rPr>
          <w:rFonts w:ascii="Arial" w:hAnsi="Arial" w:cs="Arial"/>
          <w:b/>
          <w:sz w:val="24"/>
          <w:szCs w:val="24"/>
        </w:rPr>
        <w:t>povo.</w:t>
      </w:r>
    </w:p>
    <w:p w:rsidR="000E5869" w:rsidRDefault="000E5869" w:rsidP="004222DD">
      <w:pPr>
        <w:spacing w:after="0" w:line="360" w:lineRule="auto"/>
        <w:ind w:firstLine="284"/>
        <w:jc w:val="both"/>
        <w:rPr>
          <w:rFonts w:ascii="Arial" w:hAnsi="Arial" w:cs="Arial"/>
          <w:b/>
          <w:sz w:val="24"/>
          <w:szCs w:val="24"/>
        </w:rPr>
      </w:pPr>
      <w:r>
        <w:rPr>
          <w:rFonts w:ascii="Arial" w:hAnsi="Arial" w:cs="Arial"/>
          <w:sz w:val="24"/>
          <w:szCs w:val="24"/>
        </w:rPr>
        <w:t xml:space="preserve">Em breves linhas, </w:t>
      </w:r>
      <w:r w:rsidR="00FE56A7">
        <w:rPr>
          <w:rFonts w:ascii="Arial" w:hAnsi="Arial" w:cs="Arial"/>
          <w:sz w:val="24"/>
          <w:szCs w:val="24"/>
        </w:rPr>
        <w:t xml:space="preserve">e resumidamente, sem atentarmos para o rigor dos acontecimentos, </w:t>
      </w:r>
      <w:r>
        <w:rPr>
          <w:rFonts w:ascii="Arial" w:hAnsi="Arial" w:cs="Arial"/>
          <w:sz w:val="24"/>
          <w:szCs w:val="24"/>
        </w:rPr>
        <w:t xml:space="preserve">explicaremos a </w:t>
      </w:r>
      <w:r>
        <w:rPr>
          <w:rFonts w:ascii="Arial" w:hAnsi="Arial" w:cs="Arial"/>
          <w:b/>
          <w:sz w:val="24"/>
          <w:szCs w:val="24"/>
        </w:rPr>
        <w:t>Assembleia Nacional Constituinte</w:t>
      </w:r>
      <w:r w:rsidR="00FE56A7">
        <w:rPr>
          <w:rFonts w:ascii="Arial" w:hAnsi="Arial" w:cs="Arial"/>
          <w:b/>
          <w:sz w:val="24"/>
          <w:szCs w:val="24"/>
        </w:rPr>
        <w:t xml:space="preserve"> </w:t>
      </w:r>
      <w:r w:rsidR="00FE56A7">
        <w:rPr>
          <w:rFonts w:ascii="Arial" w:hAnsi="Arial" w:cs="Arial"/>
          <w:sz w:val="24"/>
          <w:szCs w:val="24"/>
        </w:rPr>
        <w:t>responsável pela confecção da Constituição</w:t>
      </w:r>
      <w:r>
        <w:rPr>
          <w:rFonts w:ascii="Arial" w:hAnsi="Arial" w:cs="Arial"/>
          <w:b/>
          <w:sz w:val="24"/>
          <w:szCs w:val="24"/>
        </w:rPr>
        <w:t>.</w:t>
      </w:r>
    </w:p>
    <w:p w:rsidR="000E5869" w:rsidRDefault="000D01F0" w:rsidP="004222DD">
      <w:pPr>
        <w:spacing w:after="0" w:line="360" w:lineRule="auto"/>
        <w:ind w:firstLine="284"/>
        <w:jc w:val="both"/>
        <w:rPr>
          <w:rFonts w:ascii="Arial" w:hAnsi="Arial" w:cs="Arial"/>
          <w:b/>
          <w:sz w:val="24"/>
          <w:szCs w:val="24"/>
        </w:rPr>
      </w:pPr>
      <w:r>
        <w:rPr>
          <w:rFonts w:ascii="Arial" w:hAnsi="Arial" w:cs="Arial"/>
          <w:sz w:val="24"/>
          <w:szCs w:val="24"/>
        </w:rPr>
        <w:t xml:space="preserve">Foi por meio da relação entre os indivíduos da sociedade brasileira que surge um núcleo social </w:t>
      </w:r>
      <w:r w:rsidR="000E5869">
        <w:rPr>
          <w:rFonts w:ascii="Arial" w:hAnsi="Arial" w:cs="Arial"/>
          <w:sz w:val="24"/>
          <w:szCs w:val="24"/>
        </w:rPr>
        <w:t xml:space="preserve">consubstanciado, de forma resumida, na </w:t>
      </w:r>
      <w:r>
        <w:rPr>
          <w:rFonts w:ascii="Arial" w:hAnsi="Arial" w:cs="Arial"/>
          <w:sz w:val="24"/>
          <w:szCs w:val="24"/>
        </w:rPr>
        <w:t>reunião de indivíduos dotad</w:t>
      </w:r>
      <w:r w:rsidR="000E5869">
        <w:rPr>
          <w:rFonts w:ascii="Arial" w:hAnsi="Arial" w:cs="Arial"/>
          <w:sz w:val="24"/>
          <w:szCs w:val="24"/>
        </w:rPr>
        <w:t>os</w:t>
      </w:r>
      <w:r>
        <w:rPr>
          <w:rFonts w:ascii="Arial" w:hAnsi="Arial" w:cs="Arial"/>
          <w:sz w:val="24"/>
          <w:szCs w:val="24"/>
        </w:rPr>
        <w:t xml:space="preserve"> de força política</w:t>
      </w:r>
      <w:r w:rsidR="000E5869">
        <w:rPr>
          <w:rFonts w:ascii="Arial" w:hAnsi="Arial" w:cs="Arial"/>
          <w:sz w:val="24"/>
          <w:szCs w:val="24"/>
        </w:rPr>
        <w:t>,</w:t>
      </w:r>
      <w:r>
        <w:rPr>
          <w:rFonts w:ascii="Arial" w:hAnsi="Arial" w:cs="Arial"/>
          <w:sz w:val="24"/>
          <w:szCs w:val="24"/>
        </w:rPr>
        <w:t xml:space="preserve"> capaz de constituir poderes para representar o interesse da sociedade. </w:t>
      </w:r>
      <w:r w:rsidR="000E5869">
        <w:rPr>
          <w:rFonts w:ascii="Arial" w:hAnsi="Arial" w:cs="Arial"/>
          <w:sz w:val="24"/>
          <w:szCs w:val="24"/>
        </w:rPr>
        <w:t xml:space="preserve">Essa </w:t>
      </w:r>
      <w:r w:rsidR="00F7405D">
        <w:rPr>
          <w:rFonts w:ascii="Arial" w:hAnsi="Arial" w:cs="Arial"/>
          <w:sz w:val="24"/>
          <w:szCs w:val="24"/>
        </w:rPr>
        <w:t>Assembleia</w:t>
      </w:r>
      <w:r w:rsidR="000E5869">
        <w:rPr>
          <w:rFonts w:ascii="Arial" w:hAnsi="Arial" w:cs="Arial"/>
          <w:sz w:val="24"/>
          <w:szCs w:val="24"/>
        </w:rPr>
        <w:t xml:space="preserve"> era composta por representantes </w:t>
      </w:r>
      <w:r w:rsidR="003E293B">
        <w:rPr>
          <w:rFonts w:ascii="Arial" w:hAnsi="Arial" w:cs="Arial"/>
          <w:sz w:val="24"/>
          <w:szCs w:val="24"/>
        </w:rPr>
        <w:t xml:space="preserve">diretamente retirados </w:t>
      </w:r>
      <w:r w:rsidR="000E5869">
        <w:rPr>
          <w:rFonts w:ascii="Arial" w:hAnsi="Arial" w:cs="Arial"/>
          <w:sz w:val="24"/>
          <w:szCs w:val="24"/>
        </w:rPr>
        <w:t>d</w:t>
      </w:r>
      <w:r w:rsidR="00F7405D">
        <w:rPr>
          <w:rFonts w:ascii="Arial" w:hAnsi="Arial" w:cs="Arial"/>
          <w:sz w:val="24"/>
          <w:szCs w:val="24"/>
        </w:rPr>
        <w:t>o</w:t>
      </w:r>
      <w:r w:rsidR="000E5869">
        <w:rPr>
          <w:rFonts w:ascii="Arial" w:hAnsi="Arial" w:cs="Arial"/>
          <w:sz w:val="24"/>
          <w:szCs w:val="24"/>
        </w:rPr>
        <w:t xml:space="preserve"> povo e que representavam a</w:t>
      </w:r>
      <w:r>
        <w:rPr>
          <w:rFonts w:ascii="Arial" w:hAnsi="Arial" w:cs="Arial"/>
          <w:sz w:val="24"/>
          <w:szCs w:val="24"/>
        </w:rPr>
        <w:t xml:space="preserve"> </w:t>
      </w:r>
      <w:r w:rsidR="000E5869" w:rsidRPr="000E5869">
        <w:rPr>
          <w:rFonts w:ascii="Arial" w:hAnsi="Arial" w:cs="Arial"/>
          <w:b/>
          <w:sz w:val="24"/>
          <w:szCs w:val="24"/>
        </w:rPr>
        <w:t>vontade soberana</w:t>
      </w:r>
      <w:r w:rsidR="000E5869">
        <w:rPr>
          <w:rFonts w:ascii="Arial" w:hAnsi="Arial" w:cs="Arial"/>
          <w:b/>
          <w:sz w:val="24"/>
          <w:szCs w:val="24"/>
        </w:rPr>
        <w:t xml:space="preserve"> do povo.</w:t>
      </w:r>
    </w:p>
    <w:p w:rsidR="0000477B" w:rsidRDefault="000E5869" w:rsidP="004222DD">
      <w:pPr>
        <w:spacing w:after="0" w:line="360" w:lineRule="auto"/>
        <w:ind w:firstLine="284"/>
        <w:jc w:val="both"/>
        <w:rPr>
          <w:rFonts w:ascii="Arial" w:hAnsi="Arial" w:cs="Arial"/>
          <w:sz w:val="24"/>
          <w:szCs w:val="24"/>
        </w:rPr>
      </w:pPr>
      <w:r>
        <w:rPr>
          <w:rFonts w:ascii="Arial" w:hAnsi="Arial" w:cs="Arial"/>
          <w:sz w:val="24"/>
          <w:szCs w:val="24"/>
        </w:rPr>
        <w:t xml:space="preserve">Dessa reunião, </w:t>
      </w:r>
      <w:r w:rsidR="003E293B">
        <w:rPr>
          <w:rFonts w:ascii="Arial" w:hAnsi="Arial" w:cs="Arial"/>
          <w:sz w:val="24"/>
          <w:szCs w:val="24"/>
        </w:rPr>
        <w:t>foi elaborado um documento assegurando</w:t>
      </w:r>
      <w:r w:rsidR="00F7405D">
        <w:rPr>
          <w:rFonts w:ascii="Arial" w:hAnsi="Arial" w:cs="Arial"/>
          <w:sz w:val="24"/>
          <w:szCs w:val="24"/>
        </w:rPr>
        <w:t xml:space="preserve"> direitos e garantias</w:t>
      </w:r>
      <w:r w:rsidR="0000477B">
        <w:rPr>
          <w:rFonts w:ascii="Arial" w:hAnsi="Arial" w:cs="Arial"/>
          <w:sz w:val="24"/>
          <w:szCs w:val="24"/>
        </w:rPr>
        <w:t>.</w:t>
      </w:r>
    </w:p>
    <w:p w:rsidR="002747C4" w:rsidRDefault="00F7405D" w:rsidP="004222DD">
      <w:pPr>
        <w:spacing w:after="0" w:line="360" w:lineRule="auto"/>
        <w:ind w:firstLine="284"/>
        <w:jc w:val="both"/>
        <w:rPr>
          <w:rFonts w:ascii="Arial" w:hAnsi="Arial" w:cs="Arial"/>
          <w:sz w:val="24"/>
          <w:szCs w:val="24"/>
        </w:rPr>
      </w:pPr>
      <w:r>
        <w:rPr>
          <w:rFonts w:ascii="Arial" w:hAnsi="Arial" w:cs="Arial"/>
          <w:sz w:val="24"/>
          <w:szCs w:val="24"/>
        </w:rPr>
        <w:t>Esse documento é a nossa Constituição. El</w:t>
      </w:r>
      <w:r w:rsidR="0000477B">
        <w:rPr>
          <w:rFonts w:ascii="Arial" w:hAnsi="Arial" w:cs="Arial"/>
          <w:sz w:val="24"/>
          <w:szCs w:val="24"/>
        </w:rPr>
        <w:t>a</w:t>
      </w:r>
      <w:r>
        <w:rPr>
          <w:rFonts w:ascii="Arial" w:hAnsi="Arial" w:cs="Arial"/>
          <w:sz w:val="24"/>
          <w:szCs w:val="24"/>
        </w:rPr>
        <w:t xml:space="preserve"> foi </w:t>
      </w:r>
      <w:proofErr w:type="gramStart"/>
      <w:r>
        <w:rPr>
          <w:rFonts w:ascii="Arial" w:hAnsi="Arial" w:cs="Arial"/>
          <w:sz w:val="24"/>
          <w:szCs w:val="24"/>
        </w:rPr>
        <w:t>prom</w:t>
      </w:r>
      <w:r w:rsidR="0000477B">
        <w:rPr>
          <w:rFonts w:ascii="Arial" w:hAnsi="Arial" w:cs="Arial"/>
          <w:sz w:val="24"/>
          <w:szCs w:val="24"/>
        </w:rPr>
        <w:t>ulgado</w:t>
      </w:r>
      <w:proofErr w:type="gramEnd"/>
      <w:r w:rsidR="0000477B">
        <w:rPr>
          <w:rFonts w:ascii="Arial" w:hAnsi="Arial" w:cs="Arial"/>
          <w:sz w:val="24"/>
          <w:szCs w:val="24"/>
        </w:rPr>
        <w:t xml:space="preserve"> em 05 de outubro de 1988</w:t>
      </w:r>
      <w:r>
        <w:rPr>
          <w:rFonts w:ascii="Arial" w:hAnsi="Arial" w:cs="Arial"/>
          <w:sz w:val="24"/>
          <w:szCs w:val="24"/>
        </w:rPr>
        <w:t xml:space="preserve"> e</w:t>
      </w:r>
      <w:r w:rsidR="0000477B">
        <w:rPr>
          <w:rFonts w:ascii="Arial" w:hAnsi="Arial" w:cs="Arial"/>
          <w:sz w:val="24"/>
          <w:szCs w:val="24"/>
        </w:rPr>
        <w:t>,</w:t>
      </w:r>
      <w:r>
        <w:rPr>
          <w:rFonts w:ascii="Arial" w:hAnsi="Arial" w:cs="Arial"/>
          <w:sz w:val="24"/>
          <w:szCs w:val="24"/>
        </w:rPr>
        <w:t xml:space="preserve"> a partir de ent</w:t>
      </w:r>
      <w:r w:rsidR="00DD225E">
        <w:rPr>
          <w:rFonts w:ascii="Arial" w:hAnsi="Arial" w:cs="Arial"/>
          <w:sz w:val="24"/>
          <w:szCs w:val="24"/>
        </w:rPr>
        <w:t>ão</w:t>
      </w:r>
      <w:r w:rsidR="0000477B">
        <w:rPr>
          <w:rFonts w:ascii="Arial" w:hAnsi="Arial" w:cs="Arial"/>
          <w:sz w:val="24"/>
          <w:szCs w:val="24"/>
        </w:rPr>
        <w:t>,</w:t>
      </w:r>
      <w:r w:rsidR="00DD225E">
        <w:rPr>
          <w:rFonts w:ascii="Arial" w:hAnsi="Arial" w:cs="Arial"/>
          <w:sz w:val="24"/>
          <w:szCs w:val="24"/>
        </w:rPr>
        <w:t xml:space="preserve"> </w:t>
      </w:r>
      <w:r w:rsidR="00DD225E" w:rsidRPr="00D47C94">
        <w:rPr>
          <w:rFonts w:ascii="Arial" w:hAnsi="Arial" w:cs="Arial"/>
          <w:b/>
          <w:sz w:val="24"/>
          <w:szCs w:val="24"/>
        </w:rPr>
        <w:t>representa a vontade do povo</w:t>
      </w:r>
      <w:r w:rsidR="0000477B">
        <w:rPr>
          <w:rFonts w:ascii="Arial" w:hAnsi="Arial" w:cs="Arial"/>
          <w:b/>
          <w:sz w:val="24"/>
          <w:szCs w:val="24"/>
        </w:rPr>
        <w:t xml:space="preserve"> </w:t>
      </w:r>
      <w:r w:rsidR="0000477B">
        <w:rPr>
          <w:rFonts w:ascii="Arial" w:hAnsi="Arial" w:cs="Arial"/>
          <w:sz w:val="24"/>
          <w:szCs w:val="24"/>
        </w:rPr>
        <w:t>até os dias atuais.</w:t>
      </w:r>
    </w:p>
    <w:p w:rsidR="000D01F0" w:rsidRDefault="00455515" w:rsidP="004222DD">
      <w:pPr>
        <w:spacing w:after="0" w:line="360" w:lineRule="auto"/>
        <w:ind w:firstLine="284"/>
        <w:jc w:val="both"/>
        <w:rPr>
          <w:rFonts w:ascii="Arial" w:hAnsi="Arial" w:cs="Arial"/>
          <w:sz w:val="24"/>
          <w:szCs w:val="24"/>
        </w:rPr>
      </w:pPr>
      <w:r>
        <w:rPr>
          <w:rFonts w:ascii="Arial" w:hAnsi="Arial" w:cs="Arial"/>
          <w:sz w:val="24"/>
          <w:szCs w:val="24"/>
        </w:rPr>
        <w:t>O que é importante destacar</w:t>
      </w:r>
      <w:r w:rsidR="002747C4">
        <w:rPr>
          <w:rFonts w:ascii="Arial" w:hAnsi="Arial" w:cs="Arial"/>
          <w:sz w:val="24"/>
          <w:szCs w:val="24"/>
        </w:rPr>
        <w:t>,</w:t>
      </w:r>
      <w:r>
        <w:rPr>
          <w:rFonts w:ascii="Arial" w:hAnsi="Arial" w:cs="Arial"/>
          <w:sz w:val="24"/>
          <w:szCs w:val="24"/>
        </w:rPr>
        <w:t xml:space="preserve"> é que ao mesmo tempo em que a Constituição prescreve e assegura direitos</w:t>
      </w:r>
      <w:r w:rsidR="00D971EE">
        <w:rPr>
          <w:rFonts w:ascii="Arial" w:hAnsi="Arial" w:cs="Arial"/>
          <w:sz w:val="24"/>
          <w:szCs w:val="24"/>
        </w:rPr>
        <w:t xml:space="preserve"> e garantias</w:t>
      </w:r>
      <w:r w:rsidR="00D971EE">
        <w:rPr>
          <w:rStyle w:val="Refdenotaderodap"/>
          <w:rFonts w:ascii="Arial" w:hAnsi="Arial" w:cs="Arial"/>
          <w:sz w:val="24"/>
          <w:szCs w:val="24"/>
        </w:rPr>
        <w:footnoteReference w:id="1"/>
      </w:r>
      <w:r>
        <w:rPr>
          <w:rFonts w:ascii="Arial" w:hAnsi="Arial" w:cs="Arial"/>
          <w:sz w:val="24"/>
          <w:szCs w:val="24"/>
        </w:rPr>
        <w:t xml:space="preserve">, </w:t>
      </w:r>
      <w:r w:rsidR="006F5DD6">
        <w:rPr>
          <w:rFonts w:ascii="Arial" w:hAnsi="Arial" w:cs="Arial"/>
          <w:sz w:val="24"/>
          <w:szCs w:val="24"/>
        </w:rPr>
        <w:t>também imp</w:t>
      </w:r>
      <w:r w:rsidR="002747C4">
        <w:rPr>
          <w:rFonts w:ascii="Arial" w:hAnsi="Arial" w:cs="Arial"/>
          <w:sz w:val="24"/>
          <w:szCs w:val="24"/>
        </w:rPr>
        <w:t>õe</w:t>
      </w:r>
      <w:r>
        <w:rPr>
          <w:rFonts w:ascii="Arial" w:hAnsi="Arial" w:cs="Arial"/>
          <w:sz w:val="24"/>
          <w:szCs w:val="24"/>
        </w:rPr>
        <w:t xml:space="preserve"> deveres ao distribuir competências ao Estado</w:t>
      </w:r>
      <w:r w:rsidR="002747C4">
        <w:rPr>
          <w:rFonts w:ascii="Arial" w:hAnsi="Arial" w:cs="Arial"/>
          <w:sz w:val="24"/>
          <w:szCs w:val="24"/>
        </w:rPr>
        <w:t xml:space="preserve"> Brasileiro</w:t>
      </w:r>
      <w:r>
        <w:rPr>
          <w:rFonts w:ascii="Arial" w:hAnsi="Arial" w:cs="Arial"/>
          <w:sz w:val="24"/>
          <w:szCs w:val="24"/>
        </w:rPr>
        <w:t>.</w:t>
      </w:r>
    </w:p>
    <w:p w:rsidR="00AD72F0" w:rsidRDefault="00AD72F0" w:rsidP="004222DD">
      <w:pPr>
        <w:spacing w:after="0" w:line="360" w:lineRule="auto"/>
        <w:ind w:firstLine="284"/>
        <w:jc w:val="both"/>
        <w:rPr>
          <w:rFonts w:ascii="Arial" w:hAnsi="Arial" w:cs="Arial"/>
          <w:sz w:val="24"/>
          <w:szCs w:val="24"/>
        </w:rPr>
      </w:pPr>
    </w:p>
    <w:p w:rsidR="000D01F0" w:rsidRDefault="000D01F0" w:rsidP="004222DD">
      <w:pPr>
        <w:spacing w:after="0" w:line="360" w:lineRule="auto"/>
        <w:ind w:firstLine="284"/>
        <w:jc w:val="both"/>
        <w:rPr>
          <w:rFonts w:ascii="Arial" w:hAnsi="Arial" w:cs="Arial"/>
          <w:sz w:val="24"/>
          <w:szCs w:val="24"/>
        </w:rPr>
      </w:pPr>
    </w:p>
    <w:p w:rsidR="00AD72F0" w:rsidRDefault="00AD72F0" w:rsidP="004222DD">
      <w:pPr>
        <w:spacing w:after="0" w:line="360" w:lineRule="auto"/>
        <w:ind w:firstLine="284"/>
        <w:jc w:val="both"/>
        <w:rPr>
          <w:rFonts w:ascii="Arial" w:hAnsi="Arial" w:cs="Arial"/>
          <w:b/>
          <w:sz w:val="24"/>
          <w:szCs w:val="24"/>
        </w:rPr>
      </w:pPr>
      <w:r w:rsidRPr="00AD72F0">
        <w:rPr>
          <w:rFonts w:ascii="Arial" w:hAnsi="Arial" w:cs="Arial"/>
          <w:b/>
          <w:sz w:val="24"/>
          <w:szCs w:val="24"/>
        </w:rPr>
        <w:t>2.2.</w:t>
      </w:r>
      <w:r>
        <w:rPr>
          <w:rFonts w:ascii="Arial" w:hAnsi="Arial" w:cs="Arial"/>
          <w:b/>
          <w:sz w:val="24"/>
          <w:szCs w:val="24"/>
        </w:rPr>
        <w:t xml:space="preserve"> A Constituição</w:t>
      </w:r>
      <w:r w:rsidR="00A75478">
        <w:rPr>
          <w:rFonts w:ascii="Arial" w:hAnsi="Arial" w:cs="Arial"/>
          <w:b/>
          <w:sz w:val="24"/>
          <w:szCs w:val="24"/>
        </w:rPr>
        <w:t xml:space="preserve"> da República</w:t>
      </w:r>
    </w:p>
    <w:p w:rsidR="00AD72F0" w:rsidRDefault="00AD72F0" w:rsidP="004222DD">
      <w:pPr>
        <w:spacing w:after="0" w:line="360" w:lineRule="auto"/>
        <w:ind w:firstLine="284"/>
        <w:jc w:val="both"/>
        <w:rPr>
          <w:rFonts w:ascii="Arial" w:hAnsi="Arial" w:cs="Arial"/>
          <w:sz w:val="24"/>
          <w:szCs w:val="24"/>
        </w:rPr>
      </w:pPr>
    </w:p>
    <w:p w:rsidR="009B503D" w:rsidRDefault="009B503D" w:rsidP="004222DD">
      <w:pPr>
        <w:spacing w:after="0" w:line="360" w:lineRule="auto"/>
        <w:ind w:firstLine="284"/>
        <w:jc w:val="both"/>
        <w:rPr>
          <w:rFonts w:ascii="Arial" w:hAnsi="Arial" w:cs="Arial"/>
          <w:b/>
          <w:sz w:val="24"/>
          <w:szCs w:val="24"/>
        </w:rPr>
      </w:pPr>
      <w:r>
        <w:rPr>
          <w:rFonts w:ascii="Arial" w:hAnsi="Arial" w:cs="Arial"/>
          <w:sz w:val="24"/>
          <w:szCs w:val="24"/>
        </w:rPr>
        <w:t xml:space="preserve">Em primeiro lugar, é importante conhecer o documento </w:t>
      </w:r>
      <w:r>
        <w:rPr>
          <w:rFonts w:ascii="Arial" w:hAnsi="Arial" w:cs="Arial"/>
          <w:b/>
          <w:sz w:val="24"/>
          <w:szCs w:val="24"/>
        </w:rPr>
        <w:t>Constituição.</w:t>
      </w:r>
      <w:r w:rsidR="005D60B3">
        <w:rPr>
          <w:rFonts w:ascii="Arial" w:hAnsi="Arial" w:cs="Arial"/>
          <w:b/>
          <w:sz w:val="24"/>
          <w:szCs w:val="24"/>
        </w:rPr>
        <w:t xml:space="preserve"> </w:t>
      </w:r>
      <w:r w:rsidR="005D60B3" w:rsidRPr="005D60B3">
        <w:rPr>
          <w:rFonts w:ascii="Arial" w:hAnsi="Arial" w:cs="Arial"/>
          <w:sz w:val="24"/>
          <w:szCs w:val="24"/>
        </w:rPr>
        <w:t xml:space="preserve">Para tal </w:t>
      </w:r>
      <w:r w:rsidR="005D60B3">
        <w:rPr>
          <w:rFonts w:ascii="Arial" w:hAnsi="Arial" w:cs="Arial"/>
          <w:sz w:val="24"/>
          <w:szCs w:val="24"/>
        </w:rPr>
        <w:t xml:space="preserve">tarefa, nos valemos das lições de </w:t>
      </w:r>
      <w:r w:rsidR="005D60B3">
        <w:rPr>
          <w:rFonts w:ascii="Arial" w:hAnsi="Arial" w:cs="Arial"/>
          <w:b/>
          <w:sz w:val="24"/>
          <w:szCs w:val="24"/>
        </w:rPr>
        <w:t>MICHEL TEMER</w:t>
      </w:r>
      <w:r w:rsidR="005D60B3">
        <w:rPr>
          <w:rStyle w:val="Refdenotaderodap"/>
          <w:rFonts w:ascii="Arial" w:hAnsi="Arial" w:cs="Arial"/>
          <w:b/>
          <w:sz w:val="24"/>
          <w:szCs w:val="24"/>
        </w:rPr>
        <w:footnoteReference w:id="2"/>
      </w:r>
      <w:r w:rsidR="00281EE4">
        <w:rPr>
          <w:rFonts w:ascii="Arial" w:hAnsi="Arial" w:cs="Arial"/>
          <w:b/>
          <w:sz w:val="24"/>
          <w:szCs w:val="24"/>
        </w:rPr>
        <w:t>:</w:t>
      </w:r>
    </w:p>
    <w:p w:rsidR="00281EE4" w:rsidRPr="00D60C3E" w:rsidRDefault="00281EE4" w:rsidP="00D60C3E">
      <w:pPr>
        <w:spacing w:after="0" w:line="240" w:lineRule="auto"/>
        <w:ind w:left="3402"/>
        <w:jc w:val="both"/>
        <w:rPr>
          <w:rFonts w:ascii="Arial" w:hAnsi="Arial" w:cs="Arial"/>
          <w:sz w:val="20"/>
          <w:szCs w:val="20"/>
        </w:rPr>
      </w:pPr>
      <w:r w:rsidRPr="00281EE4">
        <w:rPr>
          <w:rFonts w:ascii="Arial" w:hAnsi="Arial" w:cs="Arial"/>
          <w:sz w:val="24"/>
          <w:szCs w:val="24"/>
        </w:rPr>
        <w:t>“</w:t>
      </w:r>
      <w:r w:rsidRPr="00D60C3E">
        <w:rPr>
          <w:rFonts w:ascii="Arial" w:hAnsi="Arial" w:cs="Arial"/>
          <w:sz w:val="20"/>
          <w:szCs w:val="20"/>
        </w:rPr>
        <w:t>O Estado é o corpo social</w:t>
      </w:r>
      <w:r w:rsidR="00072180" w:rsidRPr="00D60C3E">
        <w:rPr>
          <w:rFonts w:ascii="Arial" w:hAnsi="Arial" w:cs="Arial"/>
          <w:sz w:val="20"/>
          <w:szCs w:val="20"/>
        </w:rPr>
        <w:t xml:space="preserve"> (...). Como toda sociedade, pressupõe </w:t>
      </w:r>
      <w:r w:rsidR="00072180" w:rsidRPr="00D60C3E">
        <w:rPr>
          <w:rFonts w:ascii="Arial" w:hAnsi="Arial" w:cs="Arial"/>
          <w:i/>
          <w:sz w:val="20"/>
          <w:szCs w:val="20"/>
        </w:rPr>
        <w:t>organização</w:t>
      </w:r>
      <w:r w:rsidR="00072180" w:rsidRPr="00D60C3E">
        <w:rPr>
          <w:rFonts w:ascii="Arial" w:hAnsi="Arial" w:cs="Arial"/>
          <w:sz w:val="20"/>
          <w:szCs w:val="20"/>
        </w:rPr>
        <w:t xml:space="preserve">. Esta, por sua vez, é fornecida por </w:t>
      </w:r>
      <w:r w:rsidR="00072180" w:rsidRPr="00D60C3E">
        <w:rPr>
          <w:rFonts w:ascii="Arial" w:hAnsi="Arial" w:cs="Arial"/>
          <w:sz w:val="20"/>
          <w:szCs w:val="20"/>
        </w:rPr>
        <w:lastRenderedPageBreak/>
        <w:t xml:space="preserve">conjunto de preceitos que imperam sobre determinados indivíduos em dado local e certo tempo. </w:t>
      </w:r>
      <w:r w:rsidR="00C27640" w:rsidRPr="00D60C3E">
        <w:rPr>
          <w:rFonts w:ascii="Arial" w:hAnsi="Arial" w:cs="Arial"/>
          <w:sz w:val="20"/>
          <w:szCs w:val="20"/>
        </w:rPr>
        <w:t>Há identidade,</w:t>
      </w:r>
      <w:r w:rsidR="00072180" w:rsidRPr="00D60C3E">
        <w:rPr>
          <w:rFonts w:ascii="Arial" w:hAnsi="Arial" w:cs="Arial"/>
          <w:sz w:val="20"/>
          <w:szCs w:val="20"/>
        </w:rPr>
        <w:t xml:space="preserve"> pois, entre o Estado e a Constituição. Toda sociedade é uma ordem jurídica</w:t>
      </w:r>
      <w:r w:rsidR="00D60C3E" w:rsidRPr="00D60C3E">
        <w:rPr>
          <w:rFonts w:ascii="Arial" w:hAnsi="Arial" w:cs="Arial"/>
          <w:sz w:val="20"/>
          <w:szCs w:val="20"/>
        </w:rPr>
        <w:t>”</w:t>
      </w:r>
      <w:r w:rsidR="00072180" w:rsidRPr="00D60C3E">
        <w:rPr>
          <w:rFonts w:ascii="Arial" w:hAnsi="Arial" w:cs="Arial"/>
          <w:sz w:val="20"/>
          <w:szCs w:val="20"/>
        </w:rPr>
        <w:t>.</w:t>
      </w:r>
    </w:p>
    <w:p w:rsidR="005D60B3" w:rsidRPr="005D60B3" w:rsidRDefault="005D60B3" w:rsidP="004222DD">
      <w:pPr>
        <w:spacing w:after="0" w:line="360" w:lineRule="auto"/>
        <w:ind w:firstLine="284"/>
        <w:jc w:val="both"/>
        <w:rPr>
          <w:rFonts w:ascii="Arial" w:hAnsi="Arial" w:cs="Arial"/>
          <w:sz w:val="24"/>
          <w:szCs w:val="24"/>
        </w:rPr>
      </w:pPr>
    </w:p>
    <w:p w:rsidR="00230489" w:rsidRDefault="00C27640" w:rsidP="004222DD">
      <w:pPr>
        <w:spacing w:after="0" w:line="360" w:lineRule="auto"/>
        <w:ind w:firstLine="284"/>
        <w:jc w:val="both"/>
        <w:rPr>
          <w:rFonts w:ascii="Arial" w:hAnsi="Arial" w:cs="Arial"/>
          <w:sz w:val="24"/>
          <w:szCs w:val="24"/>
        </w:rPr>
      </w:pPr>
      <w:r>
        <w:rPr>
          <w:rFonts w:ascii="Arial" w:hAnsi="Arial" w:cs="Arial"/>
          <w:sz w:val="24"/>
          <w:szCs w:val="24"/>
        </w:rPr>
        <w:t xml:space="preserve">Nesse sentido, o Estado precisa de uma organização. É a Constituição que organiza o Estado, atribui competências </w:t>
      </w:r>
      <w:proofErr w:type="gramStart"/>
      <w:r>
        <w:rPr>
          <w:rFonts w:ascii="Arial" w:hAnsi="Arial" w:cs="Arial"/>
          <w:sz w:val="24"/>
          <w:szCs w:val="24"/>
        </w:rPr>
        <w:t>à</w:t>
      </w:r>
      <w:proofErr w:type="gramEnd"/>
      <w:r>
        <w:rPr>
          <w:rFonts w:ascii="Arial" w:hAnsi="Arial" w:cs="Arial"/>
          <w:sz w:val="24"/>
          <w:szCs w:val="24"/>
        </w:rPr>
        <w:t xml:space="preserve"> ele e fixa direitos e garantias que devem assegurados a todos que estão </w:t>
      </w:r>
      <w:r w:rsidR="00A8369E">
        <w:rPr>
          <w:rFonts w:ascii="Arial" w:hAnsi="Arial" w:cs="Arial"/>
          <w:sz w:val="24"/>
          <w:szCs w:val="24"/>
        </w:rPr>
        <w:t xml:space="preserve">no </w:t>
      </w:r>
      <w:r>
        <w:rPr>
          <w:rFonts w:ascii="Arial" w:hAnsi="Arial" w:cs="Arial"/>
          <w:sz w:val="24"/>
          <w:szCs w:val="24"/>
        </w:rPr>
        <w:t>território em determinada época.</w:t>
      </w:r>
    </w:p>
    <w:p w:rsidR="000B1EA8" w:rsidRDefault="000B1EA8" w:rsidP="004222DD">
      <w:pPr>
        <w:spacing w:after="0" w:line="360" w:lineRule="auto"/>
        <w:ind w:firstLine="284"/>
        <w:jc w:val="both"/>
        <w:rPr>
          <w:rFonts w:ascii="Arial" w:hAnsi="Arial" w:cs="Arial"/>
          <w:sz w:val="24"/>
          <w:szCs w:val="24"/>
        </w:rPr>
      </w:pPr>
      <w:r>
        <w:rPr>
          <w:rFonts w:ascii="Arial" w:hAnsi="Arial" w:cs="Arial"/>
          <w:sz w:val="24"/>
          <w:szCs w:val="24"/>
        </w:rPr>
        <w:t>Ocorre que a sociedade não é estática, ou seja, a sociedade de hoje não é a mesma sociedade de 1988 quando da promulgação da Constituição.</w:t>
      </w:r>
    </w:p>
    <w:p w:rsidR="000B1EA8" w:rsidRDefault="000B1EA8" w:rsidP="004222DD">
      <w:pPr>
        <w:spacing w:after="0" w:line="360" w:lineRule="auto"/>
        <w:ind w:firstLine="284"/>
        <w:jc w:val="both"/>
        <w:rPr>
          <w:rFonts w:ascii="Arial" w:hAnsi="Arial" w:cs="Arial"/>
          <w:sz w:val="24"/>
          <w:szCs w:val="24"/>
        </w:rPr>
      </w:pPr>
      <w:r>
        <w:rPr>
          <w:rFonts w:ascii="Arial" w:hAnsi="Arial" w:cs="Arial"/>
          <w:sz w:val="24"/>
          <w:szCs w:val="24"/>
        </w:rPr>
        <w:t>Assim, o que torna a Constituição atual é a forma como foi constituída, assegurando direitos e garantias aos cidadãos e distribuindo competências ao Estado.</w:t>
      </w:r>
    </w:p>
    <w:p w:rsidR="000B1EA8" w:rsidRDefault="002C0BA7" w:rsidP="004222DD">
      <w:pPr>
        <w:spacing w:after="0" w:line="360" w:lineRule="auto"/>
        <w:ind w:firstLine="284"/>
        <w:jc w:val="both"/>
        <w:rPr>
          <w:rFonts w:ascii="Arial" w:hAnsi="Arial" w:cs="Arial"/>
          <w:sz w:val="24"/>
          <w:szCs w:val="24"/>
        </w:rPr>
      </w:pPr>
      <w:r>
        <w:rPr>
          <w:rFonts w:ascii="Arial" w:hAnsi="Arial" w:cs="Arial"/>
          <w:sz w:val="24"/>
          <w:szCs w:val="24"/>
        </w:rPr>
        <w:t xml:space="preserve">Mas, </w:t>
      </w:r>
      <w:r w:rsidR="000B1EA8">
        <w:rPr>
          <w:rFonts w:ascii="Arial" w:hAnsi="Arial" w:cs="Arial"/>
          <w:sz w:val="24"/>
          <w:szCs w:val="24"/>
        </w:rPr>
        <w:t xml:space="preserve">para </w:t>
      </w:r>
      <w:r>
        <w:rPr>
          <w:rFonts w:ascii="Arial" w:hAnsi="Arial" w:cs="Arial"/>
          <w:sz w:val="24"/>
          <w:szCs w:val="24"/>
        </w:rPr>
        <w:t xml:space="preserve">que esses direitos e garantias </w:t>
      </w:r>
      <w:r w:rsidR="00A65771">
        <w:rPr>
          <w:rFonts w:ascii="Arial" w:hAnsi="Arial" w:cs="Arial"/>
          <w:sz w:val="24"/>
          <w:szCs w:val="24"/>
        </w:rPr>
        <w:t>sejam aplicados e passem a produzir</w:t>
      </w:r>
      <w:r w:rsidR="003E14A1">
        <w:rPr>
          <w:rFonts w:ascii="Arial" w:hAnsi="Arial" w:cs="Arial"/>
          <w:sz w:val="24"/>
          <w:szCs w:val="24"/>
        </w:rPr>
        <w:t xml:space="preserve"> efeitos na sociedade, </w:t>
      </w:r>
      <w:r w:rsidR="0044575E">
        <w:rPr>
          <w:rFonts w:ascii="Arial" w:hAnsi="Arial" w:cs="Arial"/>
          <w:sz w:val="24"/>
          <w:szCs w:val="24"/>
        </w:rPr>
        <w:t>é necess</w:t>
      </w:r>
      <w:r w:rsidR="003E14A1">
        <w:rPr>
          <w:rFonts w:ascii="Arial" w:hAnsi="Arial" w:cs="Arial"/>
          <w:sz w:val="24"/>
          <w:szCs w:val="24"/>
        </w:rPr>
        <w:t>ário se valer das competências atribuídas pela Constituição ao</w:t>
      </w:r>
      <w:r w:rsidR="0044575E">
        <w:rPr>
          <w:rFonts w:ascii="Arial" w:hAnsi="Arial" w:cs="Arial"/>
          <w:sz w:val="24"/>
          <w:szCs w:val="24"/>
        </w:rPr>
        <w:t xml:space="preserve"> Estado</w:t>
      </w:r>
      <w:r w:rsidR="00D971EE">
        <w:rPr>
          <w:rFonts w:ascii="Arial" w:hAnsi="Arial" w:cs="Arial"/>
          <w:sz w:val="24"/>
          <w:szCs w:val="24"/>
        </w:rPr>
        <w:t>, como</w:t>
      </w:r>
      <w:r w:rsidR="00210203">
        <w:rPr>
          <w:rFonts w:ascii="Arial" w:hAnsi="Arial" w:cs="Arial"/>
          <w:sz w:val="24"/>
          <w:szCs w:val="24"/>
        </w:rPr>
        <w:t xml:space="preserve"> a competência legislativa, como </w:t>
      </w:r>
      <w:r w:rsidR="003E14A1">
        <w:rPr>
          <w:rFonts w:ascii="Arial" w:hAnsi="Arial" w:cs="Arial"/>
          <w:sz w:val="24"/>
          <w:szCs w:val="24"/>
        </w:rPr>
        <w:t xml:space="preserve">veremos a seguir. </w:t>
      </w:r>
    </w:p>
    <w:p w:rsidR="001F439B" w:rsidRDefault="001F439B" w:rsidP="004222DD">
      <w:pPr>
        <w:spacing w:after="0" w:line="360" w:lineRule="auto"/>
        <w:ind w:firstLine="284"/>
        <w:jc w:val="both"/>
        <w:rPr>
          <w:rFonts w:ascii="Arial" w:hAnsi="Arial" w:cs="Arial"/>
          <w:sz w:val="24"/>
          <w:szCs w:val="24"/>
        </w:rPr>
      </w:pPr>
    </w:p>
    <w:p w:rsidR="00230489" w:rsidRDefault="00230489" w:rsidP="004222DD">
      <w:pPr>
        <w:spacing w:after="0" w:line="360" w:lineRule="auto"/>
        <w:ind w:firstLine="284"/>
        <w:jc w:val="both"/>
        <w:rPr>
          <w:rFonts w:ascii="Arial" w:hAnsi="Arial" w:cs="Arial"/>
          <w:sz w:val="24"/>
          <w:szCs w:val="24"/>
        </w:rPr>
      </w:pPr>
    </w:p>
    <w:p w:rsidR="0080124C" w:rsidRPr="00681F41" w:rsidRDefault="00230489" w:rsidP="004222DD">
      <w:pPr>
        <w:spacing w:after="0" w:line="360" w:lineRule="auto"/>
        <w:ind w:firstLine="284"/>
        <w:jc w:val="both"/>
        <w:rPr>
          <w:rFonts w:ascii="Arial" w:hAnsi="Arial" w:cs="Arial"/>
          <w:b/>
          <w:sz w:val="24"/>
          <w:szCs w:val="24"/>
        </w:rPr>
      </w:pPr>
      <w:r>
        <w:rPr>
          <w:rFonts w:ascii="Arial" w:hAnsi="Arial" w:cs="Arial"/>
          <w:b/>
          <w:sz w:val="24"/>
          <w:szCs w:val="24"/>
        </w:rPr>
        <w:t xml:space="preserve"> </w:t>
      </w:r>
      <w:r w:rsidR="00AC277F">
        <w:rPr>
          <w:rFonts w:ascii="Arial" w:hAnsi="Arial" w:cs="Arial"/>
          <w:b/>
          <w:sz w:val="24"/>
          <w:szCs w:val="24"/>
        </w:rPr>
        <w:t>3. A União e os Entes Federados.</w:t>
      </w:r>
    </w:p>
    <w:p w:rsidR="005D5DF2" w:rsidRDefault="005D5DF2" w:rsidP="004222DD">
      <w:pPr>
        <w:spacing w:after="0" w:line="360" w:lineRule="auto"/>
        <w:ind w:firstLine="284"/>
        <w:jc w:val="both"/>
        <w:rPr>
          <w:rFonts w:ascii="Arial" w:hAnsi="Arial" w:cs="Arial"/>
          <w:sz w:val="24"/>
          <w:szCs w:val="24"/>
        </w:rPr>
      </w:pPr>
    </w:p>
    <w:p w:rsidR="005B1E6F" w:rsidRPr="005B1E6F" w:rsidRDefault="001F439B" w:rsidP="004222DD">
      <w:pPr>
        <w:spacing w:after="0" w:line="360" w:lineRule="auto"/>
        <w:ind w:firstLine="284"/>
        <w:jc w:val="both"/>
        <w:rPr>
          <w:rFonts w:ascii="Arial" w:hAnsi="Arial" w:cs="Arial"/>
          <w:sz w:val="24"/>
          <w:szCs w:val="24"/>
        </w:rPr>
      </w:pPr>
      <w:r>
        <w:rPr>
          <w:rFonts w:ascii="Arial" w:hAnsi="Arial" w:cs="Arial"/>
          <w:sz w:val="24"/>
          <w:szCs w:val="24"/>
        </w:rPr>
        <w:t xml:space="preserve">A </w:t>
      </w:r>
      <w:r w:rsidR="009F7642" w:rsidRPr="005B1E6F">
        <w:rPr>
          <w:rFonts w:ascii="Arial" w:hAnsi="Arial" w:cs="Arial"/>
          <w:sz w:val="24"/>
          <w:szCs w:val="24"/>
        </w:rPr>
        <w:t>organização do Estado</w:t>
      </w:r>
      <w:r w:rsidR="001348FA" w:rsidRPr="005B1E6F">
        <w:rPr>
          <w:rFonts w:ascii="Arial" w:hAnsi="Arial" w:cs="Arial"/>
          <w:sz w:val="24"/>
          <w:szCs w:val="24"/>
        </w:rPr>
        <w:t xml:space="preserve"> Brasileiro está disposta na Constituição da República promulgada em 5 de outubro de 1988.</w:t>
      </w:r>
      <w:r w:rsidR="005B1E6F" w:rsidRPr="005B1E6F">
        <w:rPr>
          <w:rFonts w:ascii="Arial" w:hAnsi="Arial" w:cs="Arial"/>
          <w:sz w:val="24"/>
          <w:szCs w:val="24"/>
        </w:rPr>
        <w:tab/>
      </w:r>
    </w:p>
    <w:p w:rsidR="005B1E6F" w:rsidRPr="005B1E6F" w:rsidRDefault="005B1E6F" w:rsidP="008728D2">
      <w:pPr>
        <w:spacing w:after="0" w:line="360" w:lineRule="auto"/>
        <w:ind w:firstLine="284"/>
        <w:rPr>
          <w:rFonts w:ascii="Arial" w:hAnsi="Arial" w:cs="Arial"/>
          <w:vanish/>
          <w:sz w:val="24"/>
          <w:szCs w:val="24"/>
          <w:specVanish/>
        </w:rPr>
      </w:pPr>
      <w:r w:rsidRPr="005B1E6F">
        <w:rPr>
          <w:rFonts w:ascii="Arial" w:hAnsi="Arial" w:cs="Arial"/>
          <w:sz w:val="24"/>
          <w:szCs w:val="24"/>
        </w:rPr>
        <w:t>Nossa breve reflexão sobre o tema</w:t>
      </w:r>
      <w:r w:rsidR="00EC3FE5">
        <w:rPr>
          <w:rFonts w:ascii="Arial" w:hAnsi="Arial" w:cs="Arial"/>
          <w:sz w:val="24"/>
          <w:szCs w:val="24"/>
        </w:rPr>
        <w:t>,</w:t>
      </w:r>
      <w:r w:rsidRPr="005B1E6F">
        <w:rPr>
          <w:rFonts w:ascii="Arial" w:hAnsi="Arial" w:cs="Arial"/>
          <w:sz w:val="24"/>
          <w:szCs w:val="24"/>
        </w:rPr>
        <w:t xml:space="preserve"> tem início no Artigo 2</w:t>
      </w:r>
    </w:p>
    <w:p w:rsidR="005B1E6F" w:rsidRPr="005B1E6F" w:rsidRDefault="005B1E6F" w:rsidP="008728D2">
      <w:pPr>
        <w:tabs>
          <w:tab w:val="left" w:pos="2540"/>
        </w:tabs>
        <w:spacing w:after="0" w:line="360" w:lineRule="auto"/>
        <w:rPr>
          <w:rFonts w:ascii="Arial" w:hAnsi="Arial" w:cs="Arial"/>
          <w:sz w:val="24"/>
          <w:szCs w:val="24"/>
        </w:rPr>
      </w:pPr>
      <w:r w:rsidRPr="005B1E6F">
        <w:rPr>
          <w:rFonts w:ascii="Arial" w:hAnsi="Arial" w:cs="Arial"/>
          <w:sz w:val="24"/>
          <w:szCs w:val="24"/>
        </w:rPr>
        <w:t xml:space="preserve"> º da Constituição da República:</w:t>
      </w:r>
    </w:p>
    <w:p w:rsidR="005B1E6F" w:rsidRDefault="005B1E6F" w:rsidP="005B1E6F">
      <w:pPr>
        <w:tabs>
          <w:tab w:val="left" w:pos="2540"/>
        </w:tabs>
        <w:ind w:left="2835"/>
        <w:jc w:val="both"/>
        <w:rPr>
          <w:rFonts w:ascii="Arial" w:hAnsi="Arial" w:cs="Arial"/>
          <w:i/>
        </w:rPr>
      </w:pPr>
      <w:r w:rsidRPr="005B1E6F">
        <w:rPr>
          <w:rFonts w:ascii="Arial" w:hAnsi="Arial" w:cs="Arial"/>
          <w:i/>
        </w:rPr>
        <w:t>Art. 2º São Poderes da União, independentes e harmônicos entre si, o Legislativo, o Executivo e o Judiciário.</w:t>
      </w:r>
    </w:p>
    <w:p w:rsidR="005B1E6F" w:rsidRDefault="005B1E6F" w:rsidP="00FA46F9">
      <w:pPr>
        <w:tabs>
          <w:tab w:val="left" w:pos="2540"/>
        </w:tabs>
        <w:spacing w:after="0" w:line="360" w:lineRule="auto"/>
        <w:ind w:firstLine="284"/>
        <w:jc w:val="both"/>
        <w:rPr>
          <w:rFonts w:ascii="Arial" w:hAnsi="Arial" w:cs="Arial"/>
          <w:sz w:val="24"/>
          <w:szCs w:val="24"/>
        </w:rPr>
      </w:pPr>
      <w:r>
        <w:rPr>
          <w:rFonts w:ascii="Arial" w:hAnsi="Arial" w:cs="Arial"/>
          <w:sz w:val="24"/>
          <w:szCs w:val="24"/>
        </w:rPr>
        <w:t>A primeira impressão que se tem, é que apenas a União dispõe de Poder, e este por sua vez, corresponde em Poder Legislativo, Executivo e Judiciário.</w:t>
      </w:r>
    </w:p>
    <w:p w:rsidR="00310141" w:rsidRDefault="005D5DF2" w:rsidP="00FA46F9">
      <w:pPr>
        <w:tabs>
          <w:tab w:val="left" w:pos="2540"/>
        </w:tabs>
        <w:spacing w:after="0" w:line="360" w:lineRule="auto"/>
        <w:ind w:firstLine="284"/>
        <w:jc w:val="both"/>
        <w:rPr>
          <w:rFonts w:ascii="Arial" w:hAnsi="Arial" w:cs="Arial"/>
          <w:i/>
          <w:sz w:val="24"/>
          <w:szCs w:val="24"/>
        </w:rPr>
      </w:pPr>
      <w:r>
        <w:rPr>
          <w:rFonts w:ascii="Arial" w:hAnsi="Arial" w:cs="Arial"/>
          <w:sz w:val="24"/>
          <w:szCs w:val="24"/>
        </w:rPr>
        <w:t xml:space="preserve">Mas o que é a </w:t>
      </w:r>
      <w:r w:rsidRPr="005D5DF2">
        <w:rPr>
          <w:rFonts w:ascii="Arial" w:hAnsi="Arial" w:cs="Arial"/>
          <w:i/>
          <w:sz w:val="24"/>
          <w:szCs w:val="24"/>
        </w:rPr>
        <w:t>União?</w:t>
      </w:r>
    </w:p>
    <w:p w:rsidR="00310141" w:rsidRDefault="00310141" w:rsidP="00FA46F9">
      <w:pPr>
        <w:tabs>
          <w:tab w:val="left" w:pos="2540"/>
        </w:tabs>
        <w:spacing w:after="0" w:line="360" w:lineRule="auto"/>
        <w:ind w:firstLine="284"/>
        <w:jc w:val="both"/>
        <w:rPr>
          <w:rFonts w:ascii="Arial" w:hAnsi="Arial" w:cs="Arial"/>
          <w:sz w:val="24"/>
          <w:szCs w:val="24"/>
        </w:rPr>
      </w:pPr>
      <w:r>
        <w:rPr>
          <w:rFonts w:ascii="Arial" w:hAnsi="Arial" w:cs="Arial"/>
          <w:sz w:val="24"/>
          <w:szCs w:val="24"/>
        </w:rPr>
        <w:t>A Constituição Federal dispõe que o Brasil é uma República Federativa formada pela União indissolúvel dos Estados, Distrito Fede</w:t>
      </w:r>
      <w:r w:rsidR="00A071FB">
        <w:rPr>
          <w:rFonts w:ascii="Arial" w:hAnsi="Arial" w:cs="Arial"/>
          <w:sz w:val="24"/>
          <w:szCs w:val="24"/>
        </w:rPr>
        <w:t>ral e Municípios. Estas são</w:t>
      </w:r>
      <w:r>
        <w:rPr>
          <w:rFonts w:ascii="Arial" w:hAnsi="Arial" w:cs="Arial"/>
          <w:sz w:val="24"/>
          <w:szCs w:val="24"/>
        </w:rPr>
        <w:t xml:space="preserve"> as </w:t>
      </w:r>
      <w:r w:rsidRPr="004C5283">
        <w:rPr>
          <w:rFonts w:ascii="Arial" w:hAnsi="Arial" w:cs="Arial"/>
          <w:b/>
          <w:sz w:val="24"/>
          <w:szCs w:val="24"/>
        </w:rPr>
        <w:t>unidades da federação.</w:t>
      </w:r>
      <w:r>
        <w:rPr>
          <w:rFonts w:ascii="Arial" w:hAnsi="Arial" w:cs="Arial"/>
          <w:sz w:val="24"/>
          <w:szCs w:val="24"/>
        </w:rPr>
        <w:t xml:space="preserve"> </w:t>
      </w:r>
    </w:p>
    <w:p w:rsidR="00681F41" w:rsidRDefault="00681F41" w:rsidP="00FA46F9">
      <w:pPr>
        <w:tabs>
          <w:tab w:val="left" w:pos="2540"/>
        </w:tabs>
        <w:spacing w:after="0" w:line="360" w:lineRule="auto"/>
        <w:ind w:firstLine="284"/>
        <w:jc w:val="both"/>
        <w:rPr>
          <w:rFonts w:ascii="Arial" w:hAnsi="Arial" w:cs="Arial"/>
          <w:sz w:val="24"/>
          <w:szCs w:val="24"/>
        </w:rPr>
      </w:pPr>
      <w:r>
        <w:rPr>
          <w:rFonts w:ascii="Arial" w:hAnsi="Arial" w:cs="Arial"/>
          <w:sz w:val="24"/>
          <w:szCs w:val="24"/>
        </w:rPr>
        <w:t>A</w:t>
      </w:r>
      <w:r w:rsidR="00E64133">
        <w:rPr>
          <w:rFonts w:ascii="Arial" w:hAnsi="Arial" w:cs="Arial"/>
          <w:sz w:val="24"/>
          <w:szCs w:val="24"/>
        </w:rPr>
        <w:t>ssim a</w:t>
      </w:r>
      <w:r>
        <w:rPr>
          <w:rFonts w:ascii="Arial" w:hAnsi="Arial" w:cs="Arial"/>
          <w:sz w:val="24"/>
          <w:szCs w:val="24"/>
        </w:rPr>
        <w:t xml:space="preserve"> </w:t>
      </w:r>
      <w:r w:rsidRPr="00681F41">
        <w:rPr>
          <w:rFonts w:ascii="Arial" w:hAnsi="Arial" w:cs="Arial"/>
          <w:i/>
          <w:sz w:val="24"/>
          <w:szCs w:val="24"/>
        </w:rPr>
        <w:t>União</w:t>
      </w:r>
      <w:r>
        <w:rPr>
          <w:rFonts w:ascii="Arial" w:hAnsi="Arial" w:cs="Arial"/>
          <w:i/>
          <w:sz w:val="24"/>
          <w:szCs w:val="24"/>
        </w:rPr>
        <w:t xml:space="preserve"> </w:t>
      </w:r>
      <w:r>
        <w:rPr>
          <w:rFonts w:ascii="Arial" w:hAnsi="Arial" w:cs="Arial"/>
          <w:sz w:val="24"/>
          <w:szCs w:val="24"/>
        </w:rPr>
        <w:t xml:space="preserve">corresponde ao Estado Brasileiro representado por uma </w:t>
      </w:r>
      <w:r w:rsidR="00310141">
        <w:rPr>
          <w:rFonts w:ascii="Arial" w:hAnsi="Arial" w:cs="Arial"/>
          <w:sz w:val="24"/>
          <w:szCs w:val="24"/>
        </w:rPr>
        <w:t>u</w:t>
      </w:r>
      <w:r>
        <w:rPr>
          <w:rFonts w:ascii="Arial" w:hAnsi="Arial" w:cs="Arial"/>
          <w:sz w:val="24"/>
          <w:szCs w:val="24"/>
        </w:rPr>
        <w:t xml:space="preserve">nidade </w:t>
      </w:r>
      <w:r w:rsidR="00310141">
        <w:rPr>
          <w:rFonts w:ascii="Arial" w:hAnsi="Arial" w:cs="Arial"/>
          <w:sz w:val="24"/>
          <w:szCs w:val="24"/>
        </w:rPr>
        <w:t>f</w:t>
      </w:r>
      <w:r>
        <w:rPr>
          <w:rFonts w:ascii="Arial" w:hAnsi="Arial" w:cs="Arial"/>
          <w:sz w:val="24"/>
          <w:szCs w:val="24"/>
        </w:rPr>
        <w:t>ederativa, dotada de personalidade jurídica de direito público interno</w:t>
      </w:r>
      <w:r w:rsidR="004C5283">
        <w:rPr>
          <w:rFonts w:ascii="Arial" w:hAnsi="Arial" w:cs="Arial"/>
          <w:sz w:val="24"/>
          <w:szCs w:val="24"/>
        </w:rPr>
        <w:t xml:space="preserve">, </w:t>
      </w:r>
      <w:r w:rsidR="004C5283">
        <w:rPr>
          <w:rFonts w:ascii="Arial" w:hAnsi="Arial" w:cs="Arial"/>
          <w:sz w:val="24"/>
          <w:szCs w:val="24"/>
        </w:rPr>
        <w:lastRenderedPageBreak/>
        <w:t xml:space="preserve">assim como os </w:t>
      </w:r>
      <w:r w:rsidR="004C5283" w:rsidRPr="004C5283">
        <w:rPr>
          <w:rFonts w:ascii="Arial" w:hAnsi="Arial" w:cs="Arial"/>
          <w:b/>
          <w:sz w:val="24"/>
          <w:szCs w:val="24"/>
        </w:rPr>
        <w:t>Estados-Membros</w:t>
      </w:r>
      <w:r w:rsidR="004C5283">
        <w:rPr>
          <w:rFonts w:ascii="Arial" w:hAnsi="Arial" w:cs="Arial"/>
          <w:sz w:val="24"/>
          <w:szCs w:val="24"/>
        </w:rPr>
        <w:t xml:space="preserve">, </w:t>
      </w:r>
      <w:r w:rsidR="004C5283" w:rsidRPr="004C5283">
        <w:rPr>
          <w:rFonts w:ascii="Arial" w:hAnsi="Arial" w:cs="Arial"/>
          <w:b/>
          <w:sz w:val="24"/>
          <w:szCs w:val="24"/>
        </w:rPr>
        <w:t>Distrito Federal</w:t>
      </w:r>
      <w:r w:rsidR="004C5283">
        <w:rPr>
          <w:rFonts w:ascii="Arial" w:hAnsi="Arial" w:cs="Arial"/>
          <w:sz w:val="24"/>
          <w:szCs w:val="24"/>
        </w:rPr>
        <w:t xml:space="preserve"> e </w:t>
      </w:r>
      <w:r w:rsidR="004C5283" w:rsidRPr="004C5283">
        <w:rPr>
          <w:rFonts w:ascii="Arial" w:hAnsi="Arial" w:cs="Arial"/>
          <w:b/>
          <w:sz w:val="24"/>
          <w:szCs w:val="24"/>
        </w:rPr>
        <w:t>Municípios</w:t>
      </w:r>
      <w:r>
        <w:rPr>
          <w:rFonts w:ascii="Arial" w:hAnsi="Arial" w:cs="Arial"/>
          <w:sz w:val="24"/>
          <w:szCs w:val="24"/>
        </w:rPr>
        <w:t>.</w:t>
      </w:r>
      <w:r w:rsidR="004C5283">
        <w:rPr>
          <w:rFonts w:ascii="Arial" w:hAnsi="Arial" w:cs="Arial"/>
          <w:sz w:val="24"/>
          <w:szCs w:val="24"/>
        </w:rPr>
        <w:t xml:space="preserve"> Estes são os chamados </w:t>
      </w:r>
      <w:r w:rsidR="004C5283" w:rsidRPr="004C5283">
        <w:rPr>
          <w:rFonts w:ascii="Arial" w:hAnsi="Arial" w:cs="Arial"/>
          <w:b/>
          <w:sz w:val="24"/>
          <w:szCs w:val="24"/>
        </w:rPr>
        <w:t>Entes da Federação</w:t>
      </w:r>
      <w:r w:rsidR="004C5283">
        <w:rPr>
          <w:rFonts w:ascii="Arial" w:hAnsi="Arial" w:cs="Arial"/>
          <w:sz w:val="24"/>
          <w:szCs w:val="24"/>
        </w:rPr>
        <w:t>.</w:t>
      </w:r>
    </w:p>
    <w:p w:rsidR="00B30EE9" w:rsidRDefault="00B30EE9" w:rsidP="00FA46F9">
      <w:pPr>
        <w:tabs>
          <w:tab w:val="left" w:pos="2540"/>
        </w:tabs>
        <w:spacing w:after="0" w:line="360" w:lineRule="auto"/>
        <w:ind w:firstLine="284"/>
        <w:jc w:val="both"/>
        <w:rPr>
          <w:rFonts w:ascii="Arial" w:hAnsi="Arial" w:cs="Arial"/>
          <w:sz w:val="24"/>
          <w:szCs w:val="24"/>
        </w:rPr>
      </w:pPr>
      <w:r>
        <w:rPr>
          <w:rFonts w:ascii="Arial" w:hAnsi="Arial" w:cs="Arial"/>
          <w:sz w:val="24"/>
          <w:szCs w:val="24"/>
        </w:rPr>
        <w:t>Ainda temos os Poderes Legislativos, Executivo e Judiciário. Cada qual possui competência conforme disposto na Constituição.</w:t>
      </w:r>
    </w:p>
    <w:p w:rsidR="00B30EE9" w:rsidRDefault="00B30EE9" w:rsidP="00AC277F">
      <w:pPr>
        <w:tabs>
          <w:tab w:val="left" w:pos="2540"/>
        </w:tabs>
        <w:spacing w:after="0" w:line="360" w:lineRule="auto"/>
        <w:ind w:firstLine="284"/>
        <w:jc w:val="both"/>
        <w:rPr>
          <w:rFonts w:ascii="Arial" w:hAnsi="Arial" w:cs="Arial"/>
          <w:sz w:val="24"/>
          <w:szCs w:val="24"/>
        </w:rPr>
      </w:pPr>
      <w:r>
        <w:rPr>
          <w:rFonts w:ascii="Arial" w:hAnsi="Arial" w:cs="Arial"/>
          <w:sz w:val="24"/>
          <w:szCs w:val="24"/>
        </w:rPr>
        <w:t xml:space="preserve"> De forma resumida, o Poder Legislativo é o órgão responsável pela edição de leis. Ao Poder Executivo compete aplicar as leis criadas pelo Legislativo. Por fim, ao Poder Judiciário compete verificar se as normas estão sendo cumpridas pelos órgãos, entes e pela sociedade.</w:t>
      </w:r>
    </w:p>
    <w:p w:rsidR="00FA46F9" w:rsidRDefault="00FA46F9" w:rsidP="00AC277F">
      <w:pPr>
        <w:tabs>
          <w:tab w:val="left" w:pos="2540"/>
        </w:tabs>
        <w:spacing w:line="360" w:lineRule="auto"/>
        <w:ind w:firstLine="284"/>
        <w:jc w:val="both"/>
        <w:rPr>
          <w:rFonts w:ascii="Arial" w:hAnsi="Arial" w:cs="Arial"/>
          <w:sz w:val="24"/>
          <w:szCs w:val="24"/>
        </w:rPr>
      </w:pPr>
      <w:r>
        <w:rPr>
          <w:rFonts w:ascii="Arial" w:hAnsi="Arial" w:cs="Arial"/>
          <w:sz w:val="24"/>
          <w:szCs w:val="24"/>
        </w:rPr>
        <w:t>Para este artigo, nos interessa apenas as competências do Poder Legislativo</w:t>
      </w:r>
      <w:r w:rsidR="00AC277F">
        <w:rPr>
          <w:rFonts w:ascii="Arial" w:hAnsi="Arial" w:cs="Arial"/>
          <w:sz w:val="24"/>
          <w:szCs w:val="24"/>
        </w:rPr>
        <w:t xml:space="preserve"> com relação à atualidade da Constituição. É</w:t>
      </w:r>
      <w:r>
        <w:rPr>
          <w:rFonts w:ascii="Arial" w:hAnsi="Arial" w:cs="Arial"/>
          <w:sz w:val="24"/>
          <w:szCs w:val="24"/>
        </w:rPr>
        <w:t xml:space="preserve"> a respeito </w:t>
      </w:r>
      <w:r w:rsidR="00AC277F">
        <w:rPr>
          <w:rFonts w:ascii="Arial" w:hAnsi="Arial" w:cs="Arial"/>
          <w:sz w:val="24"/>
          <w:szCs w:val="24"/>
        </w:rPr>
        <w:t>dessas competências</w:t>
      </w:r>
      <w:r>
        <w:rPr>
          <w:rFonts w:ascii="Arial" w:hAnsi="Arial" w:cs="Arial"/>
          <w:sz w:val="24"/>
          <w:szCs w:val="24"/>
        </w:rPr>
        <w:t xml:space="preserve"> que passaremos a estudar.</w:t>
      </w:r>
    </w:p>
    <w:p w:rsidR="00A75478" w:rsidRDefault="00A75478" w:rsidP="00AC277F">
      <w:pPr>
        <w:tabs>
          <w:tab w:val="left" w:pos="2540"/>
        </w:tabs>
        <w:spacing w:line="360" w:lineRule="auto"/>
        <w:ind w:firstLine="284"/>
        <w:jc w:val="both"/>
        <w:rPr>
          <w:rFonts w:ascii="Arial" w:hAnsi="Arial" w:cs="Arial"/>
          <w:sz w:val="24"/>
          <w:szCs w:val="24"/>
        </w:rPr>
      </w:pPr>
    </w:p>
    <w:p w:rsidR="000145AD" w:rsidRDefault="000145AD" w:rsidP="00AC277F">
      <w:pPr>
        <w:tabs>
          <w:tab w:val="left" w:pos="2540"/>
        </w:tabs>
        <w:spacing w:line="360" w:lineRule="auto"/>
        <w:ind w:firstLine="284"/>
        <w:jc w:val="both"/>
        <w:rPr>
          <w:rFonts w:ascii="Arial" w:hAnsi="Arial" w:cs="Arial"/>
          <w:sz w:val="24"/>
          <w:szCs w:val="24"/>
        </w:rPr>
      </w:pPr>
      <w:bookmarkStart w:id="0" w:name="_GoBack"/>
      <w:bookmarkEnd w:id="0"/>
    </w:p>
    <w:p w:rsidR="00AC277F" w:rsidRDefault="001033BC" w:rsidP="00AC277F">
      <w:pPr>
        <w:tabs>
          <w:tab w:val="left" w:pos="2540"/>
        </w:tabs>
        <w:spacing w:line="360" w:lineRule="auto"/>
        <w:ind w:firstLine="284"/>
        <w:jc w:val="both"/>
        <w:rPr>
          <w:rFonts w:ascii="Arial" w:hAnsi="Arial" w:cs="Arial"/>
          <w:b/>
          <w:sz w:val="24"/>
          <w:szCs w:val="24"/>
        </w:rPr>
      </w:pPr>
      <w:r>
        <w:rPr>
          <w:rFonts w:ascii="Arial" w:hAnsi="Arial" w:cs="Arial"/>
          <w:b/>
          <w:sz w:val="24"/>
          <w:szCs w:val="24"/>
        </w:rPr>
        <w:t>4</w:t>
      </w:r>
      <w:r w:rsidR="00AC277F" w:rsidRPr="00681F41">
        <w:rPr>
          <w:rFonts w:ascii="Arial" w:hAnsi="Arial" w:cs="Arial"/>
          <w:b/>
          <w:sz w:val="24"/>
          <w:szCs w:val="24"/>
        </w:rPr>
        <w:t>. O papel do Poder Legislativo na efetivação dos Direitos e Garantias Constitucionais.</w:t>
      </w:r>
    </w:p>
    <w:p w:rsidR="00CD7F91" w:rsidRDefault="00CD7F91" w:rsidP="00AC277F">
      <w:pPr>
        <w:tabs>
          <w:tab w:val="left" w:pos="2540"/>
        </w:tabs>
        <w:spacing w:line="360" w:lineRule="auto"/>
        <w:ind w:firstLine="284"/>
        <w:jc w:val="both"/>
        <w:rPr>
          <w:rFonts w:ascii="Arial" w:hAnsi="Arial" w:cs="Arial"/>
          <w:b/>
          <w:sz w:val="24"/>
          <w:szCs w:val="24"/>
        </w:rPr>
      </w:pPr>
    </w:p>
    <w:p w:rsidR="00A75478" w:rsidRPr="005376ED" w:rsidRDefault="00A75478" w:rsidP="00AC277F">
      <w:pPr>
        <w:tabs>
          <w:tab w:val="left" w:pos="2540"/>
        </w:tabs>
        <w:spacing w:line="360" w:lineRule="auto"/>
        <w:ind w:firstLine="284"/>
        <w:jc w:val="both"/>
        <w:rPr>
          <w:rFonts w:ascii="Arial" w:hAnsi="Arial" w:cs="Arial"/>
          <w:b/>
          <w:sz w:val="24"/>
          <w:szCs w:val="24"/>
        </w:rPr>
      </w:pPr>
      <w:r>
        <w:rPr>
          <w:rFonts w:ascii="Arial" w:hAnsi="Arial" w:cs="Arial"/>
          <w:sz w:val="24"/>
          <w:szCs w:val="24"/>
        </w:rPr>
        <w:t xml:space="preserve">Como vimos no capítulo anterior, os </w:t>
      </w:r>
      <w:r w:rsidRPr="005376ED">
        <w:rPr>
          <w:rFonts w:ascii="Arial" w:hAnsi="Arial" w:cs="Arial"/>
          <w:b/>
          <w:sz w:val="24"/>
          <w:szCs w:val="24"/>
        </w:rPr>
        <w:t>entes de federação</w:t>
      </w:r>
      <w:r>
        <w:rPr>
          <w:rFonts w:ascii="Arial" w:hAnsi="Arial" w:cs="Arial"/>
          <w:sz w:val="24"/>
          <w:szCs w:val="24"/>
        </w:rPr>
        <w:t xml:space="preserve"> são: </w:t>
      </w:r>
      <w:r w:rsidRPr="005376ED">
        <w:rPr>
          <w:rFonts w:ascii="Arial" w:hAnsi="Arial" w:cs="Arial"/>
          <w:b/>
          <w:sz w:val="24"/>
          <w:szCs w:val="24"/>
        </w:rPr>
        <w:t xml:space="preserve">União, Estados-Membros, Distrito Federal </w:t>
      </w:r>
      <w:r w:rsidRPr="005376ED">
        <w:rPr>
          <w:rFonts w:ascii="Arial" w:hAnsi="Arial" w:cs="Arial"/>
          <w:sz w:val="24"/>
          <w:szCs w:val="24"/>
        </w:rPr>
        <w:t>e</w:t>
      </w:r>
      <w:r w:rsidRPr="005376ED">
        <w:rPr>
          <w:rFonts w:ascii="Arial" w:hAnsi="Arial" w:cs="Arial"/>
          <w:b/>
          <w:sz w:val="24"/>
          <w:szCs w:val="24"/>
        </w:rPr>
        <w:t xml:space="preserve"> Municípios.</w:t>
      </w:r>
    </w:p>
    <w:p w:rsidR="002D60CB" w:rsidRDefault="00A75478" w:rsidP="00AC277F">
      <w:pPr>
        <w:tabs>
          <w:tab w:val="left" w:pos="2540"/>
        </w:tabs>
        <w:spacing w:line="360" w:lineRule="auto"/>
        <w:ind w:firstLine="284"/>
        <w:jc w:val="both"/>
        <w:rPr>
          <w:rFonts w:ascii="Arial" w:hAnsi="Arial" w:cs="Arial"/>
          <w:sz w:val="24"/>
          <w:szCs w:val="24"/>
        </w:rPr>
      </w:pPr>
      <w:r>
        <w:rPr>
          <w:rFonts w:ascii="Arial" w:hAnsi="Arial" w:cs="Arial"/>
          <w:sz w:val="24"/>
          <w:szCs w:val="24"/>
        </w:rPr>
        <w:t>Cada um desses entes possui órgão legislativo</w:t>
      </w:r>
      <w:r w:rsidR="00F236B0">
        <w:rPr>
          <w:rFonts w:ascii="Arial" w:hAnsi="Arial" w:cs="Arial"/>
          <w:sz w:val="24"/>
          <w:szCs w:val="24"/>
        </w:rPr>
        <w:t>, pois este órgão representa tanto o povo brasileiro como cada unidade federativa</w:t>
      </w:r>
      <w:r w:rsidR="002D60CB">
        <w:rPr>
          <w:rFonts w:ascii="Arial" w:hAnsi="Arial" w:cs="Arial"/>
          <w:sz w:val="24"/>
          <w:szCs w:val="24"/>
        </w:rPr>
        <w:t>.</w:t>
      </w:r>
    </w:p>
    <w:p w:rsidR="00B035D0" w:rsidRDefault="002D60CB" w:rsidP="00AC277F">
      <w:pPr>
        <w:tabs>
          <w:tab w:val="left" w:pos="2540"/>
        </w:tabs>
        <w:spacing w:line="360" w:lineRule="auto"/>
        <w:ind w:firstLine="284"/>
        <w:jc w:val="both"/>
        <w:rPr>
          <w:rFonts w:ascii="Arial" w:hAnsi="Arial" w:cs="Arial"/>
          <w:sz w:val="24"/>
          <w:szCs w:val="24"/>
        </w:rPr>
      </w:pPr>
      <w:r>
        <w:rPr>
          <w:rFonts w:ascii="Arial" w:hAnsi="Arial" w:cs="Arial"/>
          <w:sz w:val="24"/>
          <w:szCs w:val="24"/>
        </w:rPr>
        <w:t xml:space="preserve"> </w:t>
      </w:r>
      <w:r w:rsidR="00011CA6">
        <w:rPr>
          <w:rFonts w:ascii="Arial" w:hAnsi="Arial" w:cs="Arial"/>
          <w:sz w:val="24"/>
          <w:szCs w:val="24"/>
        </w:rPr>
        <w:t xml:space="preserve">A </w:t>
      </w:r>
      <w:r w:rsidR="00011CA6" w:rsidRPr="00C060F6">
        <w:rPr>
          <w:rFonts w:ascii="Arial" w:hAnsi="Arial" w:cs="Arial"/>
          <w:b/>
          <w:sz w:val="24"/>
          <w:szCs w:val="24"/>
        </w:rPr>
        <w:t xml:space="preserve">União </w:t>
      </w:r>
      <w:r w:rsidR="00011CA6">
        <w:rPr>
          <w:rFonts w:ascii="Arial" w:hAnsi="Arial" w:cs="Arial"/>
          <w:sz w:val="24"/>
          <w:szCs w:val="24"/>
        </w:rPr>
        <w:t xml:space="preserve">possui órgão </w:t>
      </w:r>
      <w:r w:rsidR="00011CA6" w:rsidRPr="00C060F6">
        <w:rPr>
          <w:rFonts w:ascii="Arial" w:hAnsi="Arial" w:cs="Arial"/>
          <w:b/>
          <w:sz w:val="24"/>
          <w:szCs w:val="24"/>
        </w:rPr>
        <w:t>legislativo</w:t>
      </w:r>
      <w:r>
        <w:rPr>
          <w:rFonts w:ascii="Arial" w:hAnsi="Arial" w:cs="Arial"/>
          <w:b/>
          <w:sz w:val="24"/>
          <w:szCs w:val="24"/>
        </w:rPr>
        <w:t xml:space="preserve"> organizado de forma</w:t>
      </w:r>
      <w:r w:rsidR="00011CA6" w:rsidRPr="00C060F6">
        <w:rPr>
          <w:rFonts w:ascii="Arial" w:hAnsi="Arial" w:cs="Arial"/>
          <w:b/>
          <w:sz w:val="24"/>
          <w:szCs w:val="24"/>
        </w:rPr>
        <w:t xml:space="preserve"> bicameral</w:t>
      </w:r>
      <w:r w:rsidR="00011CA6">
        <w:rPr>
          <w:rFonts w:ascii="Arial" w:hAnsi="Arial" w:cs="Arial"/>
          <w:sz w:val="24"/>
          <w:szCs w:val="24"/>
        </w:rPr>
        <w:t>, ou seja, possui duas casas legislativa</w:t>
      </w:r>
      <w:r w:rsidR="005376ED">
        <w:rPr>
          <w:rFonts w:ascii="Arial" w:hAnsi="Arial" w:cs="Arial"/>
          <w:sz w:val="24"/>
          <w:szCs w:val="24"/>
        </w:rPr>
        <w:t xml:space="preserve">: </w:t>
      </w:r>
      <w:r w:rsidR="005376ED" w:rsidRPr="00C060F6">
        <w:rPr>
          <w:rFonts w:ascii="Arial" w:hAnsi="Arial" w:cs="Arial"/>
          <w:b/>
          <w:sz w:val="24"/>
          <w:szCs w:val="24"/>
        </w:rPr>
        <w:t>Câmara dos Deputados</w:t>
      </w:r>
      <w:r w:rsidR="00CE5EC7">
        <w:rPr>
          <w:rFonts w:ascii="Arial" w:hAnsi="Arial" w:cs="Arial"/>
          <w:b/>
          <w:sz w:val="24"/>
          <w:szCs w:val="24"/>
        </w:rPr>
        <w:t xml:space="preserve"> </w:t>
      </w:r>
      <w:r w:rsidR="00CE5EC7" w:rsidRPr="00CE5EC7">
        <w:rPr>
          <w:rFonts w:ascii="Arial" w:hAnsi="Arial" w:cs="Arial"/>
          <w:sz w:val="24"/>
          <w:szCs w:val="24"/>
        </w:rPr>
        <w:t>(art. 45, CF)</w:t>
      </w:r>
      <w:r w:rsidR="00921554">
        <w:rPr>
          <w:rFonts w:ascii="Arial" w:hAnsi="Arial" w:cs="Arial"/>
          <w:sz w:val="24"/>
          <w:szCs w:val="24"/>
        </w:rPr>
        <w:t xml:space="preserve">, composta por Deputados Estaduais que representam o povo </w:t>
      </w:r>
      <w:r w:rsidR="005376ED">
        <w:rPr>
          <w:rFonts w:ascii="Arial" w:hAnsi="Arial" w:cs="Arial"/>
          <w:sz w:val="24"/>
          <w:szCs w:val="24"/>
        </w:rPr>
        <w:t xml:space="preserve">e </w:t>
      </w:r>
      <w:r w:rsidR="005376ED" w:rsidRPr="00C060F6">
        <w:rPr>
          <w:rFonts w:ascii="Arial" w:hAnsi="Arial" w:cs="Arial"/>
          <w:b/>
          <w:sz w:val="24"/>
          <w:szCs w:val="24"/>
        </w:rPr>
        <w:t>Senado Federal</w:t>
      </w:r>
      <w:r w:rsidR="007E5CC1">
        <w:rPr>
          <w:rFonts w:ascii="Arial" w:hAnsi="Arial" w:cs="Arial"/>
          <w:b/>
          <w:sz w:val="24"/>
          <w:szCs w:val="24"/>
        </w:rPr>
        <w:t xml:space="preserve"> </w:t>
      </w:r>
      <w:r w:rsidR="007E5CC1" w:rsidRPr="00CE5EC7">
        <w:rPr>
          <w:rFonts w:ascii="Arial" w:hAnsi="Arial" w:cs="Arial"/>
          <w:sz w:val="24"/>
          <w:szCs w:val="24"/>
        </w:rPr>
        <w:t>(art. 46, CF)</w:t>
      </w:r>
      <w:r w:rsidR="005376ED">
        <w:rPr>
          <w:rFonts w:ascii="Arial" w:hAnsi="Arial" w:cs="Arial"/>
          <w:sz w:val="24"/>
          <w:szCs w:val="24"/>
        </w:rPr>
        <w:t>,</w:t>
      </w:r>
      <w:r w:rsidR="00921554">
        <w:rPr>
          <w:rFonts w:ascii="Arial" w:hAnsi="Arial" w:cs="Arial"/>
          <w:sz w:val="24"/>
          <w:szCs w:val="24"/>
        </w:rPr>
        <w:t xml:space="preserve"> composto por Senadores Federais</w:t>
      </w:r>
      <w:r w:rsidR="005376ED">
        <w:rPr>
          <w:rFonts w:ascii="Arial" w:hAnsi="Arial" w:cs="Arial"/>
          <w:sz w:val="24"/>
          <w:szCs w:val="24"/>
        </w:rPr>
        <w:t xml:space="preserve"> </w:t>
      </w:r>
      <w:r w:rsidR="00921554">
        <w:rPr>
          <w:rFonts w:ascii="Arial" w:hAnsi="Arial" w:cs="Arial"/>
          <w:sz w:val="24"/>
          <w:szCs w:val="24"/>
        </w:rPr>
        <w:t>que representam as regiões do pa</w:t>
      </w:r>
      <w:r w:rsidR="00B035D0">
        <w:rPr>
          <w:rFonts w:ascii="Arial" w:hAnsi="Arial" w:cs="Arial"/>
          <w:sz w:val="24"/>
          <w:szCs w:val="24"/>
        </w:rPr>
        <w:t>ís</w:t>
      </w:r>
      <w:r w:rsidR="000529BE">
        <w:rPr>
          <w:rFonts w:ascii="Arial" w:hAnsi="Arial" w:cs="Arial"/>
          <w:sz w:val="24"/>
          <w:szCs w:val="24"/>
        </w:rPr>
        <w:t xml:space="preserve"> e o Distrito Federal</w:t>
      </w:r>
      <w:r w:rsidR="00B035D0">
        <w:rPr>
          <w:rFonts w:ascii="Arial" w:hAnsi="Arial" w:cs="Arial"/>
          <w:sz w:val="24"/>
          <w:szCs w:val="24"/>
        </w:rPr>
        <w:t>.</w:t>
      </w:r>
    </w:p>
    <w:p w:rsidR="00F236B0" w:rsidRDefault="00B035D0" w:rsidP="00AC277F">
      <w:pPr>
        <w:tabs>
          <w:tab w:val="left" w:pos="2540"/>
        </w:tabs>
        <w:spacing w:line="360" w:lineRule="auto"/>
        <w:ind w:firstLine="284"/>
        <w:jc w:val="both"/>
        <w:rPr>
          <w:rFonts w:ascii="Arial" w:hAnsi="Arial" w:cs="Arial"/>
          <w:sz w:val="24"/>
          <w:szCs w:val="24"/>
        </w:rPr>
      </w:pPr>
      <w:r>
        <w:rPr>
          <w:rFonts w:ascii="Arial" w:hAnsi="Arial" w:cs="Arial"/>
          <w:sz w:val="24"/>
          <w:szCs w:val="24"/>
        </w:rPr>
        <w:t>C</w:t>
      </w:r>
      <w:r w:rsidR="005376ED">
        <w:rPr>
          <w:rFonts w:ascii="Arial" w:hAnsi="Arial" w:cs="Arial"/>
          <w:sz w:val="24"/>
          <w:szCs w:val="24"/>
        </w:rPr>
        <w:t>a</w:t>
      </w:r>
      <w:r>
        <w:rPr>
          <w:rFonts w:ascii="Arial" w:hAnsi="Arial" w:cs="Arial"/>
          <w:sz w:val="24"/>
          <w:szCs w:val="24"/>
        </w:rPr>
        <w:t>da casa legislativa enunciada acima goza de</w:t>
      </w:r>
      <w:r w:rsidR="005376ED">
        <w:rPr>
          <w:rFonts w:ascii="Arial" w:hAnsi="Arial" w:cs="Arial"/>
          <w:sz w:val="24"/>
          <w:szCs w:val="24"/>
        </w:rPr>
        <w:t xml:space="preserve"> competência</w:t>
      </w:r>
      <w:r>
        <w:rPr>
          <w:rFonts w:ascii="Arial" w:hAnsi="Arial" w:cs="Arial"/>
          <w:sz w:val="24"/>
          <w:szCs w:val="24"/>
        </w:rPr>
        <w:t>,</w:t>
      </w:r>
      <w:r w:rsidR="005376ED">
        <w:rPr>
          <w:rFonts w:ascii="Arial" w:hAnsi="Arial" w:cs="Arial"/>
          <w:sz w:val="24"/>
          <w:szCs w:val="24"/>
        </w:rPr>
        <w:t xml:space="preserve"> definida pela Constituição</w:t>
      </w:r>
      <w:r>
        <w:rPr>
          <w:rFonts w:ascii="Arial" w:hAnsi="Arial" w:cs="Arial"/>
          <w:sz w:val="24"/>
          <w:szCs w:val="24"/>
        </w:rPr>
        <w:t>,</w:t>
      </w:r>
      <w:r w:rsidR="002D60CB">
        <w:rPr>
          <w:rFonts w:ascii="Arial" w:hAnsi="Arial" w:cs="Arial"/>
          <w:sz w:val="24"/>
          <w:szCs w:val="24"/>
        </w:rPr>
        <w:t xml:space="preserve"> para criar </w:t>
      </w:r>
      <w:r w:rsidR="00DB7AF1">
        <w:rPr>
          <w:rFonts w:ascii="Arial" w:hAnsi="Arial" w:cs="Arial"/>
          <w:sz w:val="24"/>
          <w:szCs w:val="24"/>
        </w:rPr>
        <w:t>normas nacionais, ou seja, normas</w:t>
      </w:r>
      <w:r w:rsidR="006F41A8">
        <w:rPr>
          <w:rFonts w:ascii="Arial" w:hAnsi="Arial" w:cs="Arial"/>
          <w:sz w:val="24"/>
          <w:szCs w:val="24"/>
        </w:rPr>
        <w:t xml:space="preserve"> que valem para todo território nacional</w:t>
      </w:r>
      <w:r w:rsidR="00F236B0">
        <w:rPr>
          <w:rFonts w:ascii="Arial" w:hAnsi="Arial" w:cs="Arial"/>
          <w:sz w:val="24"/>
          <w:szCs w:val="24"/>
        </w:rPr>
        <w:t>.</w:t>
      </w:r>
    </w:p>
    <w:p w:rsidR="00011CA6" w:rsidRDefault="00F236B0" w:rsidP="00AC277F">
      <w:pPr>
        <w:tabs>
          <w:tab w:val="left" w:pos="2540"/>
        </w:tabs>
        <w:spacing w:line="360" w:lineRule="auto"/>
        <w:ind w:firstLine="284"/>
        <w:jc w:val="both"/>
        <w:rPr>
          <w:rFonts w:ascii="Arial" w:hAnsi="Arial" w:cs="Arial"/>
          <w:sz w:val="24"/>
          <w:szCs w:val="24"/>
        </w:rPr>
      </w:pPr>
      <w:r>
        <w:rPr>
          <w:rFonts w:ascii="Arial" w:hAnsi="Arial" w:cs="Arial"/>
          <w:sz w:val="24"/>
          <w:szCs w:val="24"/>
        </w:rPr>
        <w:t xml:space="preserve">Os </w:t>
      </w:r>
      <w:r w:rsidRPr="00921554">
        <w:rPr>
          <w:rFonts w:ascii="Arial" w:hAnsi="Arial" w:cs="Arial"/>
          <w:b/>
          <w:sz w:val="24"/>
          <w:szCs w:val="24"/>
        </w:rPr>
        <w:t>Estados-Membros</w:t>
      </w:r>
      <w:r w:rsidR="007E5CC1">
        <w:rPr>
          <w:rFonts w:ascii="Arial" w:hAnsi="Arial" w:cs="Arial"/>
          <w:sz w:val="24"/>
          <w:szCs w:val="24"/>
        </w:rPr>
        <w:t xml:space="preserve"> </w:t>
      </w:r>
      <w:r w:rsidR="006F41A8">
        <w:rPr>
          <w:rFonts w:ascii="Arial" w:hAnsi="Arial" w:cs="Arial"/>
          <w:sz w:val="24"/>
          <w:szCs w:val="24"/>
        </w:rPr>
        <w:t xml:space="preserve">possuem órgão legislativo representado pela </w:t>
      </w:r>
      <w:r w:rsidR="006F41A8" w:rsidRPr="00921554">
        <w:rPr>
          <w:rFonts w:ascii="Arial" w:hAnsi="Arial" w:cs="Arial"/>
          <w:b/>
          <w:sz w:val="24"/>
          <w:szCs w:val="24"/>
        </w:rPr>
        <w:t>Assembléia Legislativa</w:t>
      </w:r>
      <w:r w:rsidR="006F41A8">
        <w:rPr>
          <w:rFonts w:ascii="Arial" w:hAnsi="Arial" w:cs="Arial"/>
          <w:sz w:val="24"/>
          <w:szCs w:val="24"/>
        </w:rPr>
        <w:t>.</w:t>
      </w:r>
      <w:r w:rsidR="007F290D">
        <w:rPr>
          <w:rFonts w:ascii="Arial" w:hAnsi="Arial" w:cs="Arial"/>
          <w:sz w:val="24"/>
          <w:szCs w:val="24"/>
        </w:rPr>
        <w:t xml:space="preserve"> É composta por Deputados Estaduais e possui a </w:t>
      </w:r>
      <w:r w:rsidR="007F290D">
        <w:rPr>
          <w:rFonts w:ascii="Arial" w:hAnsi="Arial" w:cs="Arial"/>
          <w:sz w:val="24"/>
          <w:szCs w:val="24"/>
        </w:rPr>
        <w:lastRenderedPageBreak/>
        <w:t>competência para editar normas concernentes aos interesses do Estado</w:t>
      </w:r>
      <w:r w:rsidR="00E9148B">
        <w:rPr>
          <w:rFonts w:ascii="Arial" w:hAnsi="Arial" w:cs="Arial"/>
          <w:sz w:val="24"/>
          <w:szCs w:val="24"/>
        </w:rPr>
        <w:t>. Cada Estado brasileiro tem seu órgão legislativo.</w:t>
      </w:r>
    </w:p>
    <w:p w:rsidR="001A132A" w:rsidRDefault="001A132A" w:rsidP="00AC277F">
      <w:pPr>
        <w:tabs>
          <w:tab w:val="left" w:pos="2540"/>
        </w:tabs>
        <w:spacing w:line="360" w:lineRule="auto"/>
        <w:ind w:firstLine="284"/>
        <w:jc w:val="both"/>
        <w:rPr>
          <w:rFonts w:ascii="Arial" w:hAnsi="Arial" w:cs="Arial"/>
          <w:sz w:val="24"/>
          <w:szCs w:val="24"/>
        </w:rPr>
      </w:pPr>
      <w:r>
        <w:rPr>
          <w:rFonts w:ascii="Arial" w:hAnsi="Arial" w:cs="Arial"/>
          <w:sz w:val="24"/>
          <w:szCs w:val="24"/>
        </w:rPr>
        <w:t xml:space="preserve">Por fim, os </w:t>
      </w:r>
      <w:r w:rsidRPr="001A132A">
        <w:rPr>
          <w:rFonts w:ascii="Arial" w:hAnsi="Arial" w:cs="Arial"/>
          <w:b/>
          <w:sz w:val="24"/>
          <w:szCs w:val="24"/>
        </w:rPr>
        <w:t>Municípios</w:t>
      </w:r>
      <w:r>
        <w:rPr>
          <w:rFonts w:ascii="Arial" w:hAnsi="Arial" w:cs="Arial"/>
          <w:sz w:val="24"/>
          <w:szCs w:val="24"/>
        </w:rPr>
        <w:t xml:space="preserve"> representam o legislativo local</w:t>
      </w:r>
      <w:r w:rsidR="002F1808">
        <w:rPr>
          <w:rFonts w:ascii="Arial" w:hAnsi="Arial" w:cs="Arial"/>
          <w:sz w:val="24"/>
          <w:szCs w:val="24"/>
        </w:rPr>
        <w:t xml:space="preserve"> por meio da Câmara de Vereadores, compost</w:t>
      </w:r>
      <w:r w:rsidR="003D6E0F">
        <w:rPr>
          <w:rFonts w:ascii="Arial" w:hAnsi="Arial" w:cs="Arial"/>
          <w:sz w:val="24"/>
          <w:szCs w:val="24"/>
        </w:rPr>
        <w:t>o pelo</w:t>
      </w:r>
      <w:r w:rsidR="002F1808">
        <w:rPr>
          <w:rFonts w:ascii="Arial" w:hAnsi="Arial" w:cs="Arial"/>
          <w:sz w:val="24"/>
          <w:szCs w:val="24"/>
        </w:rPr>
        <w:t>s Vereadores.</w:t>
      </w:r>
    </w:p>
    <w:p w:rsidR="00633CDE" w:rsidRDefault="00633CDE" w:rsidP="00633CDE">
      <w:pPr>
        <w:tabs>
          <w:tab w:val="left" w:pos="2540"/>
        </w:tabs>
        <w:spacing w:line="360" w:lineRule="auto"/>
        <w:ind w:firstLine="284"/>
        <w:jc w:val="both"/>
        <w:rPr>
          <w:rFonts w:ascii="Arial" w:hAnsi="Arial" w:cs="Arial"/>
          <w:sz w:val="24"/>
          <w:szCs w:val="24"/>
        </w:rPr>
      </w:pPr>
      <w:r>
        <w:rPr>
          <w:rFonts w:ascii="Arial" w:hAnsi="Arial" w:cs="Arial"/>
          <w:sz w:val="24"/>
          <w:szCs w:val="24"/>
        </w:rPr>
        <w:t>Portanto, à União compete criar normas de assuntos nacionais, aos Estados- Membros normas de interesse regionais e aos Municípios compete criar normas de assuntos de interesses locais.</w:t>
      </w:r>
    </w:p>
    <w:p w:rsidR="00CD7F91" w:rsidRDefault="00CD7F91" w:rsidP="00AC277F">
      <w:pPr>
        <w:tabs>
          <w:tab w:val="left" w:pos="2540"/>
        </w:tabs>
        <w:spacing w:line="360" w:lineRule="auto"/>
        <w:ind w:firstLine="284"/>
        <w:jc w:val="both"/>
        <w:rPr>
          <w:rFonts w:ascii="Arial" w:hAnsi="Arial" w:cs="Arial"/>
          <w:sz w:val="24"/>
          <w:szCs w:val="24"/>
        </w:rPr>
      </w:pPr>
      <w:r>
        <w:rPr>
          <w:rFonts w:ascii="Arial" w:hAnsi="Arial" w:cs="Arial"/>
          <w:sz w:val="24"/>
          <w:szCs w:val="24"/>
        </w:rPr>
        <w:t>Pois bem, mas qual a relação do legislativo com a atualidade da Constituição?</w:t>
      </w:r>
    </w:p>
    <w:p w:rsidR="00CD7F91" w:rsidRDefault="00CD7F91" w:rsidP="00AC277F">
      <w:pPr>
        <w:tabs>
          <w:tab w:val="left" w:pos="2540"/>
        </w:tabs>
        <w:spacing w:line="360" w:lineRule="auto"/>
        <w:ind w:firstLine="284"/>
        <w:jc w:val="both"/>
        <w:rPr>
          <w:rFonts w:ascii="Arial" w:hAnsi="Arial" w:cs="Arial"/>
          <w:sz w:val="24"/>
          <w:szCs w:val="24"/>
        </w:rPr>
      </w:pPr>
      <w:r>
        <w:rPr>
          <w:rFonts w:ascii="Arial" w:hAnsi="Arial" w:cs="Arial"/>
          <w:sz w:val="24"/>
          <w:szCs w:val="24"/>
        </w:rPr>
        <w:t xml:space="preserve">Essa questão </w:t>
      </w:r>
      <w:r w:rsidR="00F5459D">
        <w:rPr>
          <w:rFonts w:ascii="Arial" w:hAnsi="Arial" w:cs="Arial"/>
          <w:sz w:val="24"/>
          <w:szCs w:val="24"/>
        </w:rPr>
        <w:t>é muito simples:</w:t>
      </w:r>
      <w:r w:rsidR="00601D8A">
        <w:rPr>
          <w:rFonts w:ascii="Arial" w:hAnsi="Arial" w:cs="Arial"/>
          <w:sz w:val="24"/>
          <w:szCs w:val="24"/>
        </w:rPr>
        <w:t xml:space="preserve"> a</w:t>
      </w:r>
      <w:r>
        <w:rPr>
          <w:rFonts w:ascii="Arial" w:hAnsi="Arial" w:cs="Arial"/>
          <w:sz w:val="24"/>
          <w:szCs w:val="24"/>
        </w:rPr>
        <w:t xml:space="preserve"> Constituição assegurou direitos e garantias aos </w:t>
      </w:r>
      <w:proofErr w:type="gramStart"/>
      <w:r>
        <w:rPr>
          <w:rFonts w:ascii="Arial" w:hAnsi="Arial" w:cs="Arial"/>
          <w:sz w:val="24"/>
          <w:szCs w:val="24"/>
        </w:rPr>
        <w:t>cidadãos</w:t>
      </w:r>
      <w:proofErr w:type="gramEnd"/>
      <w:r>
        <w:rPr>
          <w:rFonts w:ascii="Arial" w:hAnsi="Arial" w:cs="Arial"/>
          <w:sz w:val="24"/>
          <w:szCs w:val="24"/>
        </w:rPr>
        <w:t xml:space="preserve"> mas não diz como o cidadão poderá exercê-las, pois isso fica a cargo dos órgãos legislativos</w:t>
      </w:r>
      <w:r w:rsidR="00287B81">
        <w:rPr>
          <w:rFonts w:ascii="Arial" w:hAnsi="Arial" w:cs="Arial"/>
          <w:sz w:val="24"/>
          <w:szCs w:val="24"/>
        </w:rPr>
        <w:t xml:space="preserve"> de acordo com a competência de cada um conforme determinado pela Constituiç</w:t>
      </w:r>
      <w:r w:rsidR="005E0623">
        <w:rPr>
          <w:rFonts w:ascii="Arial" w:hAnsi="Arial" w:cs="Arial"/>
          <w:sz w:val="24"/>
          <w:szCs w:val="24"/>
        </w:rPr>
        <w:t>ão</w:t>
      </w:r>
      <w:r>
        <w:rPr>
          <w:rFonts w:ascii="Arial" w:hAnsi="Arial" w:cs="Arial"/>
          <w:sz w:val="24"/>
          <w:szCs w:val="24"/>
        </w:rPr>
        <w:t>.</w:t>
      </w:r>
    </w:p>
    <w:p w:rsidR="00DC264B" w:rsidRDefault="00DC264B" w:rsidP="00AC277F">
      <w:pPr>
        <w:tabs>
          <w:tab w:val="left" w:pos="2540"/>
        </w:tabs>
        <w:spacing w:line="360" w:lineRule="auto"/>
        <w:ind w:firstLine="284"/>
        <w:jc w:val="both"/>
        <w:rPr>
          <w:rFonts w:ascii="Arial" w:hAnsi="Arial" w:cs="Arial"/>
          <w:sz w:val="24"/>
          <w:szCs w:val="24"/>
        </w:rPr>
      </w:pPr>
      <w:r>
        <w:rPr>
          <w:rFonts w:ascii="Arial" w:hAnsi="Arial" w:cs="Arial"/>
          <w:sz w:val="24"/>
          <w:szCs w:val="24"/>
        </w:rPr>
        <w:t>Isto é necessário pois a sociedade não é estática, é dinâmica.</w:t>
      </w:r>
    </w:p>
    <w:p w:rsidR="00DC264B" w:rsidRDefault="00DC264B" w:rsidP="00AC277F">
      <w:pPr>
        <w:tabs>
          <w:tab w:val="left" w:pos="2540"/>
        </w:tabs>
        <w:spacing w:line="360" w:lineRule="auto"/>
        <w:ind w:firstLine="284"/>
        <w:jc w:val="both"/>
        <w:rPr>
          <w:rFonts w:ascii="Arial" w:hAnsi="Arial" w:cs="Arial"/>
          <w:sz w:val="24"/>
          <w:szCs w:val="24"/>
        </w:rPr>
      </w:pPr>
      <w:r>
        <w:rPr>
          <w:rFonts w:ascii="Arial" w:hAnsi="Arial" w:cs="Arial"/>
          <w:sz w:val="24"/>
          <w:szCs w:val="24"/>
        </w:rPr>
        <w:t>Por esta razão, a Constituição é dotada de generalidade ao fixar direitos e garantias</w:t>
      </w:r>
      <w:r w:rsidR="004238AA">
        <w:rPr>
          <w:rFonts w:ascii="Arial" w:hAnsi="Arial" w:cs="Arial"/>
          <w:sz w:val="24"/>
          <w:szCs w:val="24"/>
        </w:rPr>
        <w:t xml:space="preserve"> a</w:t>
      </w:r>
      <w:r>
        <w:rPr>
          <w:rFonts w:ascii="Arial" w:hAnsi="Arial" w:cs="Arial"/>
          <w:sz w:val="24"/>
          <w:szCs w:val="24"/>
        </w:rPr>
        <w:t>os cidadãos. Compete ao órgão legislativo, acompanhar a sociedade criando normas atuais que acompanham as mudanças da sociedade.</w:t>
      </w:r>
    </w:p>
    <w:p w:rsidR="001033BC" w:rsidRDefault="004238AA" w:rsidP="00AC277F">
      <w:pPr>
        <w:tabs>
          <w:tab w:val="left" w:pos="2540"/>
        </w:tabs>
        <w:spacing w:line="360" w:lineRule="auto"/>
        <w:ind w:firstLine="284"/>
        <w:jc w:val="both"/>
        <w:rPr>
          <w:rFonts w:ascii="Arial" w:hAnsi="Arial" w:cs="Arial"/>
          <w:sz w:val="24"/>
          <w:szCs w:val="24"/>
        </w:rPr>
      </w:pPr>
      <w:r>
        <w:rPr>
          <w:rFonts w:ascii="Arial" w:hAnsi="Arial" w:cs="Arial"/>
          <w:sz w:val="24"/>
          <w:szCs w:val="24"/>
        </w:rPr>
        <w:t>Quando a sociedade muda, se altera, mudam os padrões de comportamento diante da realizada, não é a Constituição que deve mudar, mas as normas que regulam o comportamento</w:t>
      </w:r>
      <w:r w:rsidR="00217349">
        <w:rPr>
          <w:rFonts w:ascii="Arial" w:hAnsi="Arial" w:cs="Arial"/>
          <w:sz w:val="24"/>
          <w:szCs w:val="24"/>
        </w:rPr>
        <w:t xml:space="preserve"> humano</w:t>
      </w:r>
      <w:r>
        <w:rPr>
          <w:rFonts w:ascii="Arial" w:hAnsi="Arial" w:cs="Arial"/>
          <w:sz w:val="24"/>
          <w:szCs w:val="24"/>
        </w:rPr>
        <w:t xml:space="preserve"> que devem</w:t>
      </w:r>
      <w:r w:rsidR="00217349">
        <w:rPr>
          <w:rFonts w:ascii="Arial" w:hAnsi="Arial" w:cs="Arial"/>
          <w:sz w:val="24"/>
          <w:szCs w:val="24"/>
        </w:rPr>
        <w:t xml:space="preserve"> se adaptar </w:t>
      </w:r>
      <w:proofErr w:type="spellStart"/>
      <w:r w:rsidR="00217349">
        <w:rPr>
          <w:rFonts w:ascii="Arial" w:hAnsi="Arial" w:cs="Arial"/>
          <w:sz w:val="24"/>
          <w:szCs w:val="24"/>
        </w:rPr>
        <w:t>á</w:t>
      </w:r>
      <w:proofErr w:type="spellEnd"/>
      <w:r w:rsidR="00217349">
        <w:rPr>
          <w:rFonts w:ascii="Arial" w:hAnsi="Arial" w:cs="Arial"/>
          <w:sz w:val="24"/>
          <w:szCs w:val="24"/>
        </w:rPr>
        <w:t xml:space="preserve"> realidade</w:t>
      </w:r>
      <w:r>
        <w:rPr>
          <w:rFonts w:ascii="Arial" w:hAnsi="Arial" w:cs="Arial"/>
          <w:sz w:val="24"/>
          <w:szCs w:val="24"/>
        </w:rPr>
        <w:t xml:space="preserve"> com base nos direitos e garantias fixados na Constituição</w:t>
      </w:r>
      <w:r w:rsidR="00217349">
        <w:rPr>
          <w:rFonts w:ascii="Arial" w:hAnsi="Arial" w:cs="Arial"/>
          <w:sz w:val="24"/>
          <w:szCs w:val="24"/>
        </w:rPr>
        <w:t xml:space="preserve">. </w:t>
      </w:r>
    </w:p>
    <w:p w:rsidR="00217349" w:rsidRDefault="00217349" w:rsidP="00AC277F">
      <w:pPr>
        <w:tabs>
          <w:tab w:val="left" w:pos="2540"/>
        </w:tabs>
        <w:spacing w:line="360" w:lineRule="auto"/>
        <w:ind w:firstLine="284"/>
        <w:jc w:val="both"/>
        <w:rPr>
          <w:rFonts w:ascii="Arial" w:hAnsi="Arial" w:cs="Arial"/>
          <w:b/>
          <w:sz w:val="24"/>
          <w:szCs w:val="24"/>
        </w:rPr>
      </w:pPr>
    </w:p>
    <w:p w:rsidR="001033BC" w:rsidRDefault="00217349" w:rsidP="00AC277F">
      <w:pPr>
        <w:tabs>
          <w:tab w:val="left" w:pos="2540"/>
        </w:tabs>
        <w:spacing w:line="360" w:lineRule="auto"/>
        <w:ind w:firstLine="284"/>
        <w:jc w:val="both"/>
        <w:rPr>
          <w:rFonts w:ascii="Arial" w:hAnsi="Arial" w:cs="Arial"/>
          <w:b/>
          <w:sz w:val="24"/>
          <w:szCs w:val="24"/>
        </w:rPr>
      </w:pPr>
      <w:r>
        <w:rPr>
          <w:rFonts w:ascii="Arial" w:hAnsi="Arial" w:cs="Arial"/>
          <w:b/>
          <w:sz w:val="24"/>
          <w:szCs w:val="24"/>
        </w:rPr>
        <w:t>5.</w:t>
      </w:r>
      <w:r w:rsidR="001033BC" w:rsidRPr="001033BC">
        <w:rPr>
          <w:rFonts w:ascii="Arial" w:hAnsi="Arial" w:cs="Arial"/>
          <w:b/>
          <w:sz w:val="24"/>
          <w:szCs w:val="24"/>
        </w:rPr>
        <w:t>CONCLUSÃO</w:t>
      </w:r>
    </w:p>
    <w:p w:rsidR="001033BC" w:rsidRDefault="001033BC" w:rsidP="00AC277F">
      <w:pPr>
        <w:tabs>
          <w:tab w:val="left" w:pos="2540"/>
        </w:tabs>
        <w:spacing w:line="360" w:lineRule="auto"/>
        <w:ind w:firstLine="284"/>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O Estado </w:t>
      </w:r>
      <w:r w:rsidR="00D75878">
        <w:rPr>
          <w:rFonts w:ascii="Arial" w:hAnsi="Arial" w:cs="Arial"/>
          <w:sz w:val="24"/>
          <w:szCs w:val="24"/>
        </w:rPr>
        <w:t>é uma criação j</w:t>
      </w:r>
      <w:r>
        <w:rPr>
          <w:rFonts w:ascii="Arial" w:hAnsi="Arial" w:cs="Arial"/>
          <w:sz w:val="24"/>
          <w:szCs w:val="24"/>
        </w:rPr>
        <w:t xml:space="preserve">urídica </w:t>
      </w:r>
      <w:r w:rsidR="00D75878">
        <w:rPr>
          <w:rFonts w:ascii="Arial" w:hAnsi="Arial" w:cs="Arial"/>
          <w:sz w:val="24"/>
          <w:szCs w:val="24"/>
        </w:rPr>
        <w:t xml:space="preserve">do homem </w:t>
      </w:r>
      <w:r>
        <w:rPr>
          <w:rFonts w:ascii="Arial" w:hAnsi="Arial" w:cs="Arial"/>
          <w:sz w:val="24"/>
          <w:szCs w:val="24"/>
        </w:rPr>
        <w:t>para viabilizar</w:t>
      </w:r>
      <w:r w:rsidR="00D75878">
        <w:rPr>
          <w:rFonts w:ascii="Arial" w:hAnsi="Arial" w:cs="Arial"/>
          <w:sz w:val="24"/>
          <w:szCs w:val="24"/>
        </w:rPr>
        <w:t xml:space="preserve"> a</w:t>
      </w:r>
      <w:r>
        <w:rPr>
          <w:rFonts w:ascii="Arial" w:hAnsi="Arial" w:cs="Arial"/>
          <w:sz w:val="24"/>
          <w:szCs w:val="24"/>
        </w:rPr>
        <w:t xml:space="preserve"> organização da vida em sociedade.</w:t>
      </w:r>
    </w:p>
    <w:p w:rsidR="001033BC" w:rsidRDefault="001033BC" w:rsidP="00AC277F">
      <w:pPr>
        <w:tabs>
          <w:tab w:val="left" w:pos="2540"/>
        </w:tabs>
        <w:spacing w:line="360" w:lineRule="auto"/>
        <w:ind w:firstLine="284"/>
        <w:jc w:val="both"/>
        <w:rPr>
          <w:rFonts w:ascii="Arial" w:hAnsi="Arial" w:cs="Arial"/>
          <w:sz w:val="24"/>
          <w:szCs w:val="24"/>
        </w:rPr>
      </w:pPr>
      <w:r>
        <w:rPr>
          <w:rFonts w:ascii="Arial" w:hAnsi="Arial" w:cs="Arial"/>
          <w:sz w:val="24"/>
          <w:szCs w:val="24"/>
        </w:rPr>
        <w:t>Para tanto, a Constituição da República é o instrumento jurídico que assegura direitos e garantias aos cidadãos atribuindo competências aos órgãos.</w:t>
      </w:r>
    </w:p>
    <w:p w:rsidR="00D75878" w:rsidRDefault="00D75878" w:rsidP="00AC277F">
      <w:pPr>
        <w:tabs>
          <w:tab w:val="left" w:pos="2540"/>
        </w:tabs>
        <w:spacing w:line="360" w:lineRule="auto"/>
        <w:ind w:firstLine="284"/>
        <w:jc w:val="both"/>
        <w:rPr>
          <w:rFonts w:ascii="Arial" w:hAnsi="Arial" w:cs="Arial"/>
          <w:sz w:val="24"/>
          <w:szCs w:val="24"/>
        </w:rPr>
      </w:pPr>
      <w:r>
        <w:rPr>
          <w:rFonts w:ascii="Arial" w:hAnsi="Arial" w:cs="Arial"/>
          <w:sz w:val="24"/>
          <w:szCs w:val="24"/>
        </w:rPr>
        <w:t>Compete ao órgão legislativo a criação de normas que regulamento o comportamento humano em dada sociedade</w:t>
      </w:r>
      <w:r w:rsidR="00DC264B">
        <w:rPr>
          <w:rFonts w:ascii="Arial" w:hAnsi="Arial" w:cs="Arial"/>
          <w:sz w:val="24"/>
          <w:szCs w:val="24"/>
        </w:rPr>
        <w:t xml:space="preserve"> em</w:t>
      </w:r>
      <w:r>
        <w:rPr>
          <w:rFonts w:ascii="Arial" w:hAnsi="Arial" w:cs="Arial"/>
          <w:sz w:val="24"/>
          <w:szCs w:val="24"/>
        </w:rPr>
        <w:t xml:space="preserve"> certa época conforme direitos e garantias asseguradas na Constituição.</w:t>
      </w:r>
    </w:p>
    <w:p w:rsidR="00D75878" w:rsidRDefault="00D75878" w:rsidP="00AC277F">
      <w:pPr>
        <w:tabs>
          <w:tab w:val="left" w:pos="2540"/>
        </w:tabs>
        <w:spacing w:line="360" w:lineRule="auto"/>
        <w:ind w:firstLine="284"/>
        <w:jc w:val="both"/>
        <w:rPr>
          <w:rFonts w:ascii="Arial" w:hAnsi="Arial" w:cs="Arial"/>
          <w:sz w:val="24"/>
          <w:szCs w:val="24"/>
        </w:rPr>
      </w:pPr>
      <w:r>
        <w:rPr>
          <w:rFonts w:ascii="Arial" w:hAnsi="Arial" w:cs="Arial"/>
          <w:sz w:val="24"/>
          <w:szCs w:val="24"/>
        </w:rPr>
        <w:lastRenderedPageBreak/>
        <w:t>Assim, é o órgão legislativo que é responsável por criar normas que acompanham a dinâmica</w:t>
      </w:r>
      <w:r w:rsidR="007F0EC1">
        <w:rPr>
          <w:rFonts w:ascii="Arial" w:hAnsi="Arial" w:cs="Arial"/>
          <w:sz w:val="24"/>
          <w:szCs w:val="24"/>
        </w:rPr>
        <w:t xml:space="preserve"> da sociedade, isto é</w:t>
      </w:r>
      <w:r>
        <w:rPr>
          <w:rFonts w:ascii="Arial" w:hAnsi="Arial" w:cs="Arial"/>
          <w:sz w:val="24"/>
          <w:szCs w:val="24"/>
        </w:rPr>
        <w:t>, acompa</w:t>
      </w:r>
      <w:r w:rsidR="00B8029C">
        <w:rPr>
          <w:rFonts w:ascii="Arial" w:hAnsi="Arial" w:cs="Arial"/>
          <w:sz w:val="24"/>
          <w:szCs w:val="24"/>
        </w:rPr>
        <w:t>nha</w:t>
      </w:r>
      <w:r>
        <w:rPr>
          <w:rFonts w:ascii="Arial" w:hAnsi="Arial" w:cs="Arial"/>
          <w:sz w:val="24"/>
          <w:szCs w:val="24"/>
        </w:rPr>
        <w:t xml:space="preserve"> a evolução da mesma elaborando normas que regulam o comportamento humano a fim de preservar e realizar a manutenção dos direitos e garantias assegurados pela Constituição da República.</w:t>
      </w:r>
    </w:p>
    <w:p w:rsidR="00DC264B" w:rsidRDefault="00DC264B" w:rsidP="00AC277F">
      <w:pPr>
        <w:tabs>
          <w:tab w:val="left" w:pos="2540"/>
        </w:tabs>
        <w:spacing w:line="360" w:lineRule="auto"/>
        <w:ind w:firstLine="284"/>
        <w:jc w:val="both"/>
        <w:rPr>
          <w:rFonts w:ascii="Arial" w:hAnsi="Arial" w:cs="Arial"/>
          <w:sz w:val="24"/>
          <w:szCs w:val="24"/>
        </w:rPr>
      </w:pPr>
      <w:r>
        <w:rPr>
          <w:rFonts w:ascii="Arial" w:hAnsi="Arial" w:cs="Arial"/>
          <w:sz w:val="24"/>
          <w:szCs w:val="24"/>
        </w:rPr>
        <w:t>Dessa forma, a Constituição sempre será atual. O legislativo é quem será o responsável por mantê-la aplicá</w:t>
      </w:r>
      <w:r w:rsidR="00B8029C">
        <w:rPr>
          <w:rFonts w:ascii="Arial" w:hAnsi="Arial" w:cs="Arial"/>
          <w:sz w:val="24"/>
          <w:szCs w:val="24"/>
        </w:rPr>
        <w:t>vel e produzindo os efeitos desejados pela sociedade brasileira.</w:t>
      </w:r>
    </w:p>
    <w:p w:rsidR="00D75878" w:rsidRPr="001033BC" w:rsidRDefault="00D75878" w:rsidP="00AC277F">
      <w:pPr>
        <w:tabs>
          <w:tab w:val="left" w:pos="2540"/>
        </w:tabs>
        <w:spacing w:line="360" w:lineRule="auto"/>
        <w:ind w:firstLine="284"/>
        <w:jc w:val="both"/>
        <w:rPr>
          <w:rFonts w:ascii="Arial" w:hAnsi="Arial" w:cs="Arial"/>
          <w:sz w:val="24"/>
          <w:szCs w:val="24"/>
        </w:rPr>
      </w:pPr>
    </w:p>
    <w:p w:rsidR="00287B81" w:rsidRPr="001A132A" w:rsidRDefault="00287B81" w:rsidP="00AC277F">
      <w:pPr>
        <w:tabs>
          <w:tab w:val="left" w:pos="2540"/>
        </w:tabs>
        <w:spacing w:line="360" w:lineRule="auto"/>
        <w:ind w:firstLine="284"/>
        <w:jc w:val="both"/>
        <w:rPr>
          <w:rFonts w:ascii="Arial" w:hAnsi="Arial" w:cs="Arial"/>
          <w:sz w:val="24"/>
          <w:szCs w:val="24"/>
        </w:rPr>
      </w:pPr>
    </w:p>
    <w:p w:rsidR="000529BE" w:rsidRDefault="000529BE" w:rsidP="00AC277F">
      <w:pPr>
        <w:tabs>
          <w:tab w:val="left" w:pos="2540"/>
        </w:tabs>
        <w:spacing w:line="360" w:lineRule="auto"/>
        <w:ind w:firstLine="284"/>
        <w:jc w:val="both"/>
        <w:rPr>
          <w:rFonts w:ascii="Arial" w:hAnsi="Arial" w:cs="Arial"/>
          <w:sz w:val="24"/>
          <w:szCs w:val="24"/>
        </w:rPr>
      </w:pPr>
    </w:p>
    <w:p w:rsidR="00EE345A" w:rsidRDefault="00EE345A" w:rsidP="00AC277F">
      <w:pPr>
        <w:tabs>
          <w:tab w:val="left" w:pos="2540"/>
        </w:tabs>
        <w:spacing w:line="360" w:lineRule="auto"/>
        <w:ind w:firstLine="284"/>
        <w:jc w:val="both"/>
        <w:rPr>
          <w:rFonts w:ascii="Arial" w:hAnsi="Arial" w:cs="Arial"/>
          <w:sz w:val="24"/>
          <w:szCs w:val="24"/>
        </w:rPr>
      </w:pPr>
    </w:p>
    <w:p w:rsidR="00EE345A" w:rsidRDefault="00EE345A" w:rsidP="00AC277F">
      <w:pPr>
        <w:tabs>
          <w:tab w:val="left" w:pos="2540"/>
        </w:tabs>
        <w:spacing w:line="360" w:lineRule="auto"/>
        <w:ind w:firstLine="284"/>
        <w:jc w:val="both"/>
        <w:rPr>
          <w:rFonts w:ascii="Arial" w:hAnsi="Arial" w:cs="Arial"/>
          <w:sz w:val="24"/>
          <w:szCs w:val="24"/>
        </w:rPr>
      </w:pPr>
    </w:p>
    <w:p w:rsidR="00EE345A" w:rsidRDefault="00EE345A" w:rsidP="00AC277F">
      <w:pPr>
        <w:tabs>
          <w:tab w:val="left" w:pos="2540"/>
        </w:tabs>
        <w:spacing w:line="360" w:lineRule="auto"/>
        <w:ind w:firstLine="284"/>
        <w:jc w:val="both"/>
        <w:rPr>
          <w:rFonts w:ascii="Arial" w:hAnsi="Arial" w:cs="Arial"/>
          <w:sz w:val="24"/>
          <w:szCs w:val="24"/>
        </w:rPr>
      </w:pPr>
    </w:p>
    <w:p w:rsidR="00EE345A" w:rsidRDefault="00EE345A" w:rsidP="00AC277F">
      <w:pPr>
        <w:tabs>
          <w:tab w:val="left" w:pos="2540"/>
        </w:tabs>
        <w:spacing w:line="360" w:lineRule="auto"/>
        <w:ind w:firstLine="284"/>
        <w:jc w:val="both"/>
        <w:rPr>
          <w:rFonts w:ascii="Arial" w:hAnsi="Arial" w:cs="Arial"/>
          <w:sz w:val="24"/>
          <w:szCs w:val="24"/>
        </w:rPr>
      </w:pPr>
    </w:p>
    <w:p w:rsidR="00EE345A" w:rsidRDefault="00EE345A" w:rsidP="00AC277F">
      <w:pPr>
        <w:tabs>
          <w:tab w:val="left" w:pos="2540"/>
        </w:tabs>
        <w:spacing w:line="360" w:lineRule="auto"/>
        <w:ind w:firstLine="284"/>
        <w:jc w:val="both"/>
        <w:rPr>
          <w:rFonts w:ascii="Arial" w:hAnsi="Arial" w:cs="Arial"/>
          <w:sz w:val="24"/>
          <w:szCs w:val="24"/>
        </w:rPr>
      </w:pPr>
    </w:p>
    <w:p w:rsidR="00EE345A" w:rsidRDefault="00EE345A" w:rsidP="00AC277F">
      <w:pPr>
        <w:tabs>
          <w:tab w:val="left" w:pos="2540"/>
        </w:tabs>
        <w:spacing w:line="360" w:lineRule="auto"/>
        <w:ind w:firstLine="284"/>
        <w:jc w:val="both"/>
        <w:rPr>
          <w:rFonts w:ascii="Arial" w:hAnsi="Arial" w:cs="Arial"/>
          <w:sz w:val="24"/>
          <w:szCs w:val="24"/>
        </w:rPr>
      </w:pPr>
    </w:p>
    <w:p w:rsidR="00EE345A" w:rsidRDefault="00EE345A" w:rsidP="00AC277F">
      <w:pPr>
        <w:tabs>
          <w:tab w:val="left" w:pos="2540"/>
        </w:tabs>
        <w:spacing w:line="360" w:lineRule="auto"/>
        <w:ind w:firstLine="284"/>
        <w:jc w:val="both"/>
        <w:rPr>
          <w:rFonts w:ascii="Arial" w:hAnsi="Arial" w:cs="Arial"/>
          <w:sz w:val="24"/>
          <w:szCs w:val="24"/>
        </w:rPr>
      </w:pPr>
    </w:p>
    <w:p w:rsidR="00EE345A" w:rsidRDefault="00EE345A" w:rsidP="00AC277F">
      <w:pPr>
        <w:tabs>
          <w:tab w:val="left" w:pos="2540"/>
        </w:tabs>
        <w:spacing w:line="360" w:lineRule="auto"/>
        <w:ind w:firstLine="284"/>
        <w:jc w:val="both"/>
        <w:rPr>
          <w:rFonts w:ascii="Arial" w:hAnsi="Arial" w:cs="Arial"/>
          <w:sz w:val="24"/>
          <w:szCs w:val="24"/>
        </w:rPr>
      </w:pPr>
    </w:p>
    <w:p w:rsidR="00EE345A" w:rsidRDefault="00EE345A" w:rsidP="00AC277F">
      <w:pPr>
        <w:tabs>
          <w:tab w:val="left" w:pos="2540"/>
        </w:tabs>
        <w:spacing w:line="360" w:lineRule="auto"/>
        <w:ind w:firstLine="284"/>
        <w:jc w:val="both"/>
        <w:rPr>
          <w:rFonts w:ascii="Arial" w:hAnsi="Arial" w:cs="Arial"/>
          <w:sz w:val="24"/>
          <w:szCs w:val="24"/>
        </w:rPr>
      </w:pPr>
    </w:p>
    <w:p w:rsidR="00EE345A" w:rsidRDefault="00EE345A" w:rsidP="00AC277F">
      <w:pPr>
        <w:tabs>
          <w:tab w:val="left" w:pos="2540"/>
        </w:tabs>
        <w:spacing w:line="360" w:lineRule="auto"/>
        <w:ind w:firstLine="284"/>
        <w:jc w:val="both"/>
        <w:rPr>
          <w:rFonts w:ascii="Arial" w:hAnsi="Arial" w:cs="Arial"/>
          <w:sz w:val="24"/>
          <w:szCs w:val="24"/>
        </w:rPr>
      </w:pPr>
    </w:p>
    <w:p w:rsidR="00EE345A" w:rsidRDefault="00EE345A" w:rsidP="00AC277F">
      <w:pPr>
        <w:tabs>
          <w:tab w:val="left" w:pos="2540"/>
        </w:tabs>
        <w:spacing w:line="360" w:lineRule="auto"/>
        <w:ind w:firstLine="284"/>
        <w:jc w:val="both"/>
        <w:rPr>
          <w:rFonts w:ascii="Arial" w:hAnsi="Arial" w:cs="Arial"/>
          <w:sz w:val="24"/>
          <w:szCs w:val="24"/>
        </w:rPr>
      </w:pPr>
    </w:p>
    <w:p w:rsidR="00EE345A" w:rsidRDefault="00EE345A" w:rsidP="00AC277F">
      <w:pPr>
        <w:tabs>
          <w:tab w:val="left" w:pos="2540"/>
        </w:tabs>
        <w:spacing w:line="360" w:lineRule="auto"/>
        <w:ind w:firstLine="284"/>
        <w:jc w:val="both"/>
        <w:rPr>
          <w:rFonts w:ascii="Arial" w:hAnsi="Arial" w:cs="Arial"/>
          <w:sz w:val="24"/>
          <w:szCs w:val="24"/>
        </w:rPr>
      </w:pPr>
    </w:p>
    <w:p w:rsidR="00EE345A" w:rsidRDefault="00EE345A" w:rsidP="00AC277F">
      <w:pPr>
        <w:tabs>
          <w:tab w:val="left" w:pos="2540"/>
        </w:tabs>
        <w:spacing w:line="360" w:lineRule="auto"/>
        <w:ind w:firstLine="284"/>
        <w:jc w:val="both"/>
        <w:rPr>
          <w:rFonts w:ascii="Arial" w:hAnsi="Arial" w:cs="Arial"/>
          <w:sz w:val="24"/>
          <w:szCs w:val="24"/>
        </w:rPr>
      </w:pPr>
    </w:p>
    <w:p w:rsidR="00EE345A" w:rsidRDefault="00EE345A" w:rsidP="00AC277F">
      <w:pPr>
        <w:tabs>
          <w:tab w:val="left" w:pos="2540"/>
        </w:tabs>
        <w:spacing w:line="360" w:lineRule="auto"/>
        <w:ind w:firstLine="284"/>
        <w:jc w:val="both"/>
        <w:rPr>
          <w:rFonts w:ascii="Arial" w:hAnsi="Arial" w:cs="Arial"/>
          <w:sz w:val="24"/>
          <w:szCs w:val="24"/>
        </w:rPr>
      </w:pPr>
    </w:p>
    <w:p w:rsidR="00EE345A" w:rsidRPr="00A75478" w:rsidRDefault="00EE345A" w:rsidP="00AC277F">
      <w:pPr>
        <w:tabs>
          <w:tab w:val="left" w:pos="2540"/>
        </w:tabs>
        <w:spacing w:line="360" w:lineRule="auto"/>
        <w:ind w:firstLine="284"/>
        <w:jc w:val="both"/>
        <w:rPr>
          <w:rFonts w:ascii="Arial" w:hAnsi="Arial" w:cs="Arial"/>
          <w:sz w:val="24"/>
          <w:szCs w:val="24"/>
        </w:rPr>
      </w:pPr>
    </w:p>
    <w:p w:rsidR="00AC277F" w:rsidRDefault="00AC277F" w:rsidP="005B1E6F">
      <w:pPr>
        <w:tabs>
          <w:tab w:val="left" w:pos="2540"/>
        </w:tabs>
        <w:ind w:firstLine="284"/>
        <w:jc w:val="both"/>
        <w:rPr>
          <w:rFonts w:ascii="Arial" w:hAnsi="Arial" w:cs="Arial"/>
          <w:sz w:val="24"/>
          <w:szCs w:val="24"/>
        </w:rPr>
      </w:pPr>
    </w:p>
    <w:p w:rsidR="00BD2893" w:rsidRPr="00BD2893" w:rsidRDefault="00BD2893" w:rsidP="00BD2893"/>
    <w:p w:rsidR="001348FA" w:rsidRDefault="001348FA" w:rsidP="009F7642">
      <w:pPr>
        <w:jc w:val="both"/>
        <w:rPr>
          <w:rFonts w:ascii="Arial" w:hAnsi="Arial" w:cs="Arial"/>
          <w:sz w:val="24"/>
          <w:szCs w:val="24"/>
        </w:rPr>
      </w:pPr>
      <w:r>
        <w:rPr>
          <w:rFonts w:ascii="Arial" w:hAnsi="Arial" w:cs="Arial"/>
          <w:sz w:val="24"/>
          <w:szCs w:val="24"/>
        </w:rPr>
        <w:t xml:space="preserve"> </w:t>
      </w:r>
    </w:p>
    <w:p w:rsidR="009F7642" w:rsidRDefault="00950F59" w:rsidP="009F7642">
      <w:pPr>
        <w:jc w:val="both"/>
        <w:rPr>
          <w:rFonts w:ascii="Arial" w:hAnsi="Arial" w:cs="Arial"/>
          <w:sz w:val="24"/>
          <w:szCs w:val="24"/>
        </w:rPr>
      </w:pPr>
      <w:r>
        <w:rPr>
          <w:rFonts w:ascii="Arial" w:hAnsi="Arial" w:cs="Arial"/>
          <w:sz w:val="24"/>
          <w:szCs w:val="24"/>
        </w:rPr>
        <w:t>Referências</w:t>
      </w:r>
      <w:r w:rsidR="008D1D24">
        <w:rPr>
          <w:rFonts w:ascii="Arial" w:hAnsi="Arial" w:cs="Arial"/>
          <w:sz w:val="24"/>
          <w:szCs w:val="24"/>
        </w:rPr>
        <w:t xml:space="preserve"> bibliográficas</w:t>
      </w:r>
    </w:p>
    <w:p w:rsidR="008D1D24" w:rsidRDefault="008D1D24" w:rsidP="009F7642">
      <w:pPr>
        <w:jc w:val="both"/>
        <w:rPr>
          <w:rFonts w:ascii="Arial" w:hAnsi="Arial" w:cs="Arial"/>
          <w:sz w:val="24"/>
          <w:szCs w:val="24"/>
        </w:rPr>
      </w:pPr>
    </w:p>
    <w:p w:rsidR="008D1D24" w:rsidRDefault="008D1D24" w:rsidP="008D1D24">
      <w:pPr>
        <w:pStyle w:val="Textodenotaderodap"/>
        <w:jc w:val="both"/>
        <w:rPr>
          <w:sz w:val="24"/>
          <w:szCs w:val="24"/>
        </w:rPr>
      </w:pPr>
      <w:r w:rsidRPr="008D1D24">
        <w:rPr>
          <w:b/>
          <w:sz w:val="24"/>
          <w:szCs w:val="24"/>
        </w:rPr>
        <w:t>ARAUJO, Luiz Alberto David</w:t>
      </w:r>
      <w:r w:rsidRPr="008D1D24">
        <w:rPr>
          <w:sz w:val="24"/>
          <w:szCs w:val="24"/>
        </w:rPr>
        <w:t xml:space="preserve">. </w:t>
      </w:r>
      <w:r w:rsidRPr="008D1D24">
        <w:rPr>
          <w:i/>
          <w:sz w:val="24"/>
          <w:szCs w:val="24"/>
        </w:rPr>
        <w:t>Curso de Direito Constitucional.</w:t>
      </w:r>
      <w:r w:rsidRPr="008D1D24">
        <w:rPr>
          <w:sz w:val="24"/>
          <w:szCs w:val="24"/>
        </w:rPr>
        <w:t xml:space="preserve"> Luiz Alberto David Araujo, Vidal Serrano Nunes Júnior. São Paulo, Editora </w:t>
      </w:r>
      <w:proofErr w:type="spellStart"/>
      <w:r w:rsidRPr="008D1D24">
        <w:rPr>
          <w:sz w:val="24"/>
          <w:szCs w:val="24"/>
        </w:rPr>
        <w:t>Verbatim</w:t>
      </w:r>
      <w:proofErr w:type="spellEnd"/>
      <w:r w:rsidRPr="008D1D24">
        <w:rPr>
          <w:sz w:val="24"/>
          <w:szCs w:val="24"/>
        </w:rPr>
        <w:t>. 2011.</w:t>
      </w:r>
    </w:p>
    <w:p w:rsidR="008D1D24" w:rsidRPr="008D1D24" w:rsidRDefault="008D1D24" w:rsidP="008D1D24">
      <w:pPr>
        <w:pStyle w:val="Textodenotaderodap"/>
        <w:jc w:val="both"/>
        <w:rPr>
          <w:sz w:val="24"/>
          <w:szCs w:val="24"/>
        </w:rPr>
      </w:pPr>
    </w:p>
    <w:p w:rsidR="008D1D24" w:rsidRPr="008D1D24" w:rsidRDefault="008D1D24" w:rsidP="008D1D24">
      <w:pPr>
        <w:pStyle w:val="Textodenotaderodap"/>
        <w:rPr>
          <w:sz w:val="24"/>
          <w:szCs w:val="24"/>
        </w:rPr>
      </w:pPr>
      <w:r w:rsidRPr="008D1D24">
        <w:rPr>
          <w:b/>
          <w:sz w:val="24"/>
          <w:szCs w:val="24"/>
        </w:rPr>
        <w:t>TEMER, Michel</w:t>
      </w:r>
      <w:r w:rsidRPr="008D1D24">
        <w:rPr>
          <w:sz w:val="24"/>
          <w:szCs w:val="24"/>
        </w:rPr>
        <w:t xml:space="preserve">, </w:t>
      </w:r>
      <w:r w:rsidRPr="008D1D24">
        <w:rPr>
          <w:i/>
          <w:sz w:val="24"/>
          <w:szCs w:val="24"/>
        </w:rPr>
        <w:t>Elementos de Direito Constitucional.</w:t>
      </w:r>
      <w:r w:rsidRPr="008D1D24">
        <w:rPr>
          <w:sz w:val="24"/>
          <w:szCs w:val="24"/>
        </w:rPr>
        <w:t xml:space="preserve"> 24.ed. São Paulo, Malheiros Editores.2012</w:t>
      </w:r>
    </w:p>
    <w:p w:rsidR="008D1D24" w:rsidRPr="009F7642" w:rsidRDefault="008D1D24" w:rsidP="009F7642">
      <w:pPr>
        <w:jc w:val="both"/>
        <w:rPr>
          <w:rFonts w:ascii="Arial" w:hAnsi="Arial" w:cs="Arial"/>
          <w:sz w:val="24"/>
          <w:szCs w:val="24"/>
        </w:rPr>
      </w:pPr>
    </w:p>
    <w:sectPr w:rsidR="008D1D24" w:rsidRPr="009F7642">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6A2" w:rsidRDefault="00C836A2" w:rsidP="008728D2">
      <w:pPr>
        <w:spacing w:after="0" w:line="240" w:lineRule="auto"/>
      </w:pPr>
      <w:r>
        <w:separator/>
      </w:r>
    </w:p>
  </w:endnote>
  <w:endnote w:type="continuationSeparator" w:id="0">
    <w:p w:rsidR="00C836A2" w:rsidRDefault="00C836A2" w:rsidP="00872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478728"/>
      <w:docPartObj>
        <w:docPartGallery w:val="Page Numbers (Bottom of Page)"/>
        <w:docPartUnique/>
      </w:docPartObj>
    </w:sdtPr>
    <w:sdtEndPr/>
    <w:sdtContent>
      <w:p w:rsidR="008728D2" w:rsidRDefault="008728D2">
        <w:pPr>
          <w:pStyle w:val="Rodap"/>
          <w:jc w:val="right"/>
        </w:pPr>
        <w:r>
          <w:fldChar w:fldCharType="begin"/>
        </w:r>
        <w:r>
          <w:instrText>PAGE   \* MERGEFORMAT</w:instrText>
        </w:r>
        <w:r>
          <w:fldChar w:fldCharType="separate"/>
        </w:r>
        <w:r w:rsidR="000145AD">
          <w:rPr>
            <w:noProof/>
          </w:rPr>
          <w:t>6</w:t>
        </w:r>
        <w:r>
          <w:fldChar w:fldCharType="end"/>
        </w:r>
      </w:p>
    </w:sdtContent>
  </w:sdt>
  <w:p w:rsidR="008728D2" w:rsidRDefault="008728D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6A2" w:rsidRDefault="00C836A2" w:rsidP="008728D2">
      <w:pPr>
        <w:spacing w:after="0" w:line="240" w:lineRule="auto"/>
      </w:pPr>
      <w:r>
        <w:separator/>
      </w:r>
    </w:p>
  </w:footnote>
  <w:footnote w:type="continuationSeparator" w:id="0">
    <w:p w:rsidR="00C836A2" w:rsidRDefault="00C836A2" w:rsidP="008728D2">
      <w:pPr>
        <w:spacing w:after="0" w:line="240" w:lineRule="auto"/>
      </w:pPr>
      <w:r>
        <w:continuationSeparator/>
      </w:r>
    </w:p>
  </w:footnote>
  <w:footnote w:id="1">
    <w:p w:rsidR="00D971EE" w:rsidRPr="00214827" w:rsidRDefault="00D971EE" w:rsidP="00D971EE">
      <w:pPr>
        <w:pStyle w:val="Textodenotaderodap"/>
        <w:jc w:val="both"/>
      </w:pPr>
      <w:r>
        <w:rPr>
          <w:rStyle w:val="Refdenotaderodap"/>
        </w:rPr>
        <w:footnoteRef/>
      </w:r>
      <w:r>
        <w:t xml:space="preserve"> Conforme pontua Luiz Alberto David Araujo e Vidal Serrano – “ </w:t>
      </w:r>
      <w:r w:rsidRPr="00D971EE">
        <w:rPr>
          <w:i/>
        </w:rPr>
        <w:t>Enquanto</w:t>
      </w:r>
      <w:r>
        <w:rPr>
          <w:i/>
        </w:rPr>
        <w:t xml:space="preserve"> os direitos teriam por nota de destaque o caráter declaratório ou enunciativo, as garantias estariam marcadas pelo seu caráter instrumental, vale dizer, seriam meios voltados para obtenção ou reparação dos direitos violados”.</w:t>
      </w:r>
      <w:r w:rsidR="0031770E">
        <w:t xml:space="preserve"> ARAUJO, Luiz Alberto David.</w:t>
      </w:r>
      <w:r w:rsidR="00214827">
        <w:t xml:space="preserve"> </w:t>
      </w:r>
      <w:r w:rsidR="00214827">
        <w:rPr>
          <w:i/>
        </w:rPr>
        <w:t>Curso de Direito Constitucional.</w:t>
      </w:r>
      <w:r w:rsidR="00214827">
        <w:t xml:space="preserve"> Luiz Alberto David Araujo, Vidal Serrano Nunes Júnior. São Paulo, Editora </w:t>
      </w:r>
      <w:proofErr w:type="spellStart"/>
      <w:r w:rsidR="00214827">
        <w:t>Verbatim</w:t>
      </w:r>
      <w:proofErr w:type="spellEnd"/>
      <w:r w:rsidR="00214827">
        <w:t>.</w:t>
      </w:r>
      <w:r w:rsidR="00F5170F">
        <w:t xml:space="preserve"> 2011.</w:t>
      </w:r>
    </w:p>
  </w:footnote>
  <w:footnote w:id="2">
    <w:p w:rsidR="005D60B3" w:rsidRPr="005D60B3" w:rsidRDefault="005D60B3">
      <w:pPr>
        <w:pStyle w:val="Textodenotaderodap"/>
      </w:pPr>
      <w:r>
        <w:rPr>
          <w:rStyle w:val="Refdenotaderodap"/>
        </w:rPr>
        <w:footnoteRef/>
      </w:r>
      <w:r>
        <w:t xml:space="preserve"> TEMER, Michel, </w:t>
      </w:r>
      <w:r>
        <w:rPr>
          <w:i/>
        </w:rPr>
        <w:t>Elementos de Direito Constitucional.</w:t>
      </w:r>
      <w:r>
        <w:t xml:space="preserve"> 24.ed. São Paulo, Malheiros Editores.</w:t>
      </w:r>
      <w:r w:rsidR="00F5170F">
        <w:t>2012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42"/>
    <w:rsid w:val="0000477B"/>
    <w:rsid w:val="00011CA6"/>
    <w:rsid w:val="000145AD"/>
    <w:rsid w:val="000529BE"/>
    <w:rsid w:val="00052A0D"/>
    <w:rsid w:val="00072180"/>
    <w:rsid w:val="00087003"/>
    <w:rsid w:val="000A38B6"/>
    <w:rsid w:val="000B1EA8"/>
    <w:rsid w:val="000C309D"/>
    <w:rsid w:val="000D01F0"/>
    <w:rsid w:val="000E5869"/>
    <w:rsid w:val="000F1BD8"/>
    <w:rsid w:val="001033BC"/>
    <w:rsid w:val="001348FA"/>
    <w:rsid w:val="001514F9"/>
    <w:rsid w:val="00160849"/>
    <w:rsid w:val="001A132A"/>
    <w:rsid w:val="001B6F8B"/>
    <w:rsid w:val="001C46D2"/>
    <w:rsid w:val="001E13E5"/>
    <w:rsid w:val="001F439B"/>
    <w:rsid w:val="00210203"/>
    <w:rsid w:val="00214827"/>
    <w:rsid w:val="00217349"/>
    <w:rsid w:val="00230489"/>
    <w:rsid w:val="00237B0A"/>
    <w:rsid w:val="002747C4"/>
    <w:rsid w:val="00281EE4"/>
    <w:rsid w:val="00287B81"/>
    <w:rsid w:val="002C0BA7"/>
    <w:rsid w:val="002D60CB"/>
    <w:rsid w:val="002F1808"/>
    <w:rsid w:val="00310141"/>
    <w:rsid w:val="003140E4"/>
    <w:rsid w:val="0031770E"/>
    <w:rsid w:val="0036083F"/>
    <w:rsid w:val="003A3856"/>
    <w:rsid w:val="003B533C"/>
    <w:rsid w:val="003B693E"/>
    <w:rsid w:val="003D1FF6"/>
    <w:rsid w:val="003D6E0F"/>
    <w:rsid w:val="003E14A1"/>
    <w:rsid w:val="003E293B"/>
    <w:rsid w:val="003F10E3"/>
    <w:rsid w:val="004222DD"/>
    <w:rsid w:val="004238AA"/>
    <w:rsid w:val="00431A5D"/>
    <w:rsid w:val="0044575E"/>
    <w:rsid w:val="00455515"/>
    <w:rsid w:val="00462F01"/>
    <w:rsid w:val="00484A24"/>
    <w:rsid w:val="004C5283"/>
    <w:rsid w:val="004F31DC"/>
    <w:rsid w:val="005376ED"/>
    <w:rsid w:val="005A379D"/>
    <w:rsid w:val="005B1E6F"/>
    <w:rsid w:val="005C3C9D"/>
    <w:rsid w:val="005D5DF2"/>
    <w:rsid w:val="005D60B3"/>
    <w:rsid w:val="005E0623"/>
    <w:rsid w:val="00601D8A"/>
    <w:rsid w:val="00613A26"/>
    <w:rsid w:val="00633CDE"/>
    <w:rsid w:val="006563E9"/>
    <w:rsid w:val="00681F41"/>
    <w:rsid w:val="006F41A8"/>
    <w:rsid w:val="006F5DD6"/>
    <w:rsid w:val="006F6A22"/>
    <w:rsid w:val="0079390B"/>
    <w:rsid w:val="007E5CC1"/>
    <w:rsid w:val="007E5EBE"/>
    <w:rsid w:val="007F0EC1"/>
    <w:rsid w:val="007F290D"/>
    <w:rsid w:val="0080124C"/>
    <w:rsid w:val="008728D2"/>
    <w:rsid w:val="008765A9"/>
    <w:rsid w:val="008D1D24"/>
    <w:rsid w:val="00921554"/>
    <w:rsid w:val="00950F59"/>
    <w:rsid w:val="009948FE"/>
    <w:rsid w:val="009B503D"/>
    <w:rsid w:val="009B5BC6"/>
    <w:rsid w:val="009F364E"/>
    <w:rsid w:val="009F7642"/>
    <w:rsid w:val="00A071FB"/>
    <w:rsid w:val="00A51728"/>
    <w:rsid w:val="00A65771"/>
    <w:rsid w:val="00A75478"/>
    <w:rsid w:val="00A8369E"/>
    <w:rsid w:val="00A87ECB"/>
    <w:rsid w:val="00AB5FE6"/>
    <w:rsid w:val="00AC277F"/>
    <w:rsid w:val="00AD21EA"/>
    <w:rsid w:val="00AD6D27"/>
    <w:rsid w:val="00AD72F0"/>
    <w:rsid w:val="00B035D0"/>
    <w:rsid w:val="00B30EE9"/>
    <w:rsid w:val="00B540CD"/>
    <w:rsid w:val="00B8029C"/>
    <w:rsid w:val="00BD2893"/>
    <w:rsid w:val="00BD4B4D"/>
    <w:rsid w:val="00C060F6"/>
    <w:rsid w:val="00C27640"/>
    <w:rsid w:val="00C35D42"/>
    <w:rsid w:val="00C4009B"/>
    <w:rsid w:val="00C42A70"/>
    <w:rsid w:val="00C8299C"/>
    <w:rsid w:val="00C836A2"/>
    <w:rsid w:val="00CC2C8E"/>
    <w:rsid w:val="00CD7F91"/>
    <w:rsid w:val="00CE5EC7"/>
    <w:rsid w:val="00D47AC4"/>
    <w:rsid w:val="00D47C94"/>
    <w:rsid w:val="00D60C3E"/>
    <w:rsid w:val="00D75878"/>
    <w:rsid w:val="00D971EE"/>
    <w:rsid w:val="00DB542C"/>
    <w:rsid w:val="00DB7AF1"/>
    <w:rsid w:val="00DC264B"/>
    <w:rsid w:val="00DD225E"/>
    <w:rsid w:val="00E2495F"/>
    <w:rsid w:val="00E32307"/>
    <w:rsid w:val="00E64133"/>
    <w:rsid w:val="00E6589E"/>
    <w:rsid w:val="00E879B9"/>
    <w:rsid w:val="00E9148B"/>
    <w:rsid w:val="00EC3FE5"/>
    <w:rsid w:val="00EE345A"/>
    <w:rsid w:val="00EE5447"/>
    <w:rsid w:val="00EF30D0"/>
    <w:rsid w:val="00F11453"/>
    <w:rsid w:val="00F236B0"/>
    <w:rsid w:val="00F5170F"/>
    <w:rsid w:val="00F5459D"/>
    <w:rsid w:val="00F7405D"/>
    <w:rsid w:val="00F76625"/>
    <w:rsid w:val="00F924B0"/>
    <w:rsid w:val="00F968B9"/>
    <w:rsid w:val="00FA46F9"/>
    <w:rsid w:val="00FE56A7"/>
    <w:rsid w:val="00FF1352"/>
    <w:rsid w:val="00FF17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69673-2C39-4004-98B9-74DB622F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728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28D2"/>
  </w:style>
  <w:style w:type="paragraph" w:styleId="Rodap">
    <w:name w:val="footer"/>
    <w:basedOn w:val="Normal"/>
    <w:link w:val="RodapChar"/>
    <w:uiPriority w:val="99"/>
    <w:unhideWhenUsed/>
    <w:rsid w:val="008728D2"/>
    <w:pPr>
      <w:tabs>
        <w:tab w:val="center" w:pos="4252"/>
        <w:tab w:val="right" w:pos="8504"/>
      </w:tabs>
      <w:spacing w:after="0" w:line="240" w:lineRule="auto"/>
    </w:pPr>
  </w:style>
  <w:style w:type="character" w:customStyle="1" w:styleId="RodapChar">
    <w:name w:val="Rodapé Char"/>
    <w:basedOn w:val="Fontepargpadro"/>
    <w:link w:val="Rodap"/>
    <w:uiPriority w:val="99"/>
    <w:rsid w:val="008728D2"/>
  </w:style>
  <w:style w:type="paragraph" w:styleId="Textodenotaderodap">
    <w:name w:val="footnote text"/>
    <w:basedOn w:val="Normal"/>
    <w:link w:val="TextodenotaderodapChar"/>
    <w:uiPriority w:val="99"/>
    <w:semiHidden/>
    <w:unhideWhenUsed/>
    <w:rsid w:val="005D60B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D60B3"/>
    <w:rPr>
      <w:sz w:val="20"/>
      <w:szCs w:val="20"/>
    </w:rPr>
  </w:style>
  <w:style w:type="character" w:styleId="Refdenotaderodap">
    <w:name w:val="footnote reference"/>
    <w:basedOn w:val="Fontepargpadro"/>
    <w:uiPriority w:val="99"/>
    <w:semiHidden/>
    <w:unhideWhenUsed/>
    <w:rsid w:val="005D6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DFB36-B397-4055-B45B-D3A46AA2F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Pages>
  <Words>1794</Words>
  <Characters>9689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Cammarosano</dc:creator>
  <cp:keywords/>
  <dc:description/>
  <cp:lastModifiedBy>Flavia Cammarosano</cp:lastModifiedBy>
  <cp:revision>116</cp:revision>
  <dcterms:created xsi:type="dcterms:W3CDTF">2018-02-12T02:55:00Z</dcterms:created>
  <dcterms:modified xsi:type="dcterms:W3CDTF">2018-03-12T01:16:00Z</dcterms:modified>
</cp:coreProperties>
</file>