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FC" w:rsidRDefault="004B2EFC" w:rsidP="004B2EFC">
      <w:pPr>
        <w:jc w:val="center"/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  <w:t>REFLEXÃO SOBRE O FILME ESCRTIORES DA LIBERDADE</w:t>
      </w:r>
    </w:p>
    <w:p w:rsidR="00121D09" w:rsidRPr="00121D09" w:rsidRDefault="00121D09" w:rsidP="00887FC3">
      <w:pPr>
        <w:jc w:val="both"/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</w:pPr>
      <w:r w:rsidRPr="00121D09"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  <w:t>Introdução</w:t>
      </w:r>
      <w:r w:rsidR="00887FC3" w:rsidRPr="00121D09">
        <w:rPr>
          <w:rFonts w:ascii="Arial" w:hAnsi="Arial" w:cs="Arial"/>
          <w:b/>
          <w:bCs/>
          <w:color w:val="000000" w:themeColor="text1"/>
          <w:sz w:val="24"/>
          <w:shd w:val="clear" w:color="auto" w:fill="FFFFFF"/>
        </w:rPr>
        <w:tab/>
      </w:r>
    </w:p>
    <w:p w:rsidR="00887FC3" w:rsidRPr="00887FC3" w:rsidRDefault="00A97FCF" w:rsidP="00887FC3">
      <w:pPr>
        <w:jc w:val="both"/>
        <w:rPr>
          <w:rFonts w:ascii="Arial" w:hAnsi="Arial" w:cs="Arial"/>
          <w:bCs/>
          <w:color w:val="000000" w:themeColor="text1"/>
          <w:sz w:val="24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ab/>
      </w:r>
      <w:r w:rsid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Inicialmente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, o filme Escritores da Liberdade se divide em três </w:t>
      </w:r>
      <w:r w:rsid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situações básicas: a primeira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mostra a alegria d</w:t>
      </w:r>
      <w:r w:rsid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a personagem</w:t>
      </w:r>
      <w:r w:rsidR="00121D09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Erin</w:t>
      </w:r>
      <w:proofErr w:type="spellEnd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Gruwell</w:t>
      </w:r>
      <w:proofErr w:type="spellEnd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em, finalmente, poder se dedicar a atividade de docênc</w:t>
      </w:r>
      <w:r w:rsidR="00121D09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ia, que era um de seus sonhos. A segunda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destaca todas as frustrações e desafios nos quais ela passa na tentativa de realizar um trabalho. </w:t>
      </w:r>
      <w:r w:rsidR="00121D09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E por fim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</w:t>
      </w:r>
      <w:r w:rsidR="00121D09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enfatizam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as conquistas alcançadas com a turma, </w:t>
      </w:r>
      <w:r w:rsidR="00121D09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os objetivos alcançados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, diante do seu esforço.</w:t>
      </w:r>
    </w:p>
    <w:p w:rsidR="00887FC3" w:rsidRDefault="00121D09" w:rsidP="00887FC3">
      <w:pPr>
        <w:jc w:val="both"/>
        <w:rPr>
          <w:rFonts w:ascii="Arial" w:hAnsi="Arial" w:cs="Arial"/>
          <w:bCs/>
          <w:color w:val="000000" w:themeColor="text1"/>
          <w:sz w:val="24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ab/>
      </w:r>
      <w:proofErr w:type="spellStart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Erin</w:t>
      </w:r>
      <w:proofErr w:type="spellEnd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Gruwell</w:t>
      </w:r>
      <w:proofErr w:type="spellEnd"/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enfrenta problemas </w:t>
      </w: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de metodologia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, visto que o que ela planejava desenvolver não era significativo para a turma, o que levava à desmotivação dos alunos </w:t>
      </w: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alem dos mesmos apresentarem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sérios problemas de indisciplina. </w:t>
      </w:r>
      <w:r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Apesar disso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, ela consegue reverter àquela </w:t>
      </w:r>
      <w:r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árdua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realidade buscando novas alternativas, pois era flexível e consciente do seu compromisso com a educação. </w:t>
      </w:r>
      <w:r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Portanto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, na tentativa de desenvolver um trabalho que se aproximasse da realidade dos alunos, elabora aulas dinâmicas utilizando à música, jogos, a fala dos alunos e a literatura como recursos metodológicos, </w:t>
      </w: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procurando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elevar a autoestima e </w:t>
      </w: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fazer os mesmos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perceber</w:t>
      </w:r>
      <w:r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>em</w:t>
      </w:r>
      <w:r w:rsidR="00887FC3" w:rsidRPr="00887FC3">
        <w:rPr>
          <w:rFonts w:ascii="Arial" w:hAnsi="Arial" w:cs="Arial"/>
          <w:bCs/>
          <w:color w:val="000000" w:themeColor="text1"/>
          <w:sz w:val="24"/>
          <w:shd w:val="clear" w:color="auto" w:fill="FFFFFF"/>
        </w:rPr>
        <w:t xml:space="preserve"> a si próprios, a vida e o mundo de maneira diferente.</w:t>
      </w:r>
    </w:p>
    <w:p w:rsidR="00B47AC7" w:rsidRDefault="00B47AC7" w:rsidP="00B47A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Como diz Paulo Freire:</w:t>
      </w:r>
    </w:p>
    <w:p w:rsidR="00B47AC7" w:rsidRPr="00B47AC7" w:rsidRDefault="00B47AC7" w:rsidP="00B47AC7">
      <w:pPr>
        <w:shd w:val="clear" w:color="auto" w:fill="FFFFFF"/>
        <w:spacing w:after="0" w:line="240" w:lineRule="auto"/>
        <w:ind w:left="2268"/>
        <w:jc w:val="right"/>
        <w:rPr>
          <w:rFonts w:ascii="Arial" w:eastAsia="Times New Roman" w:hAnsi="Arial" w:cs="Arial"/>
          <w:i/>
          <w:color w:val="000000" w:themeColor="text1"/>
          <w:sz w:val="20"/>
          <w:lang w:eastAsia="pt-BR"/>
        </w:rPr>
      </w:pPr>
    </w:p>
    <w:p w:rsidR="00B47AC7" w:rsidRDefault="00B47AC7" w:rsidP="00B47AC7">
      <w:pPr>
        <w:ind w:left="2268"/>
        <w:jc w:val="right"/>
        <w:rPr>
          <w:rFonts w:ascii="Arial" w:hAnsi="Arial" w:cs="Arial"/>
          <w:i/>
          <w:iCs/>
          <w:sz w:val="20"/>
          <w:shd w:val="clear" w:color="auto" w:fill="FFFFFF"/>
          <w:lang w:eastAsia="pt-BR"/>
        </w:rPr>
      </w:pPr>
      <w:r w:rsidRPr="00B47AC7">
        <w:rPr>
          <w:rFonts w:ascii="Arial" w:hAnsi="Arial" w:cs="Arial"/>
          <w:i/>
          <w:sz w:val="20"/>
          <w:lang w:eastAsia="pt-BR"/>
        </w:rPr>
        <w:t>Ensinar não é transferir conhecimento, mas criar as possibilidades para a sua própr</w:t>
      </w:r>
      <w:r>
        <w:rPr>
          <w:rFonts w:ascii="Arial" w:hAnsi="Arial" w:cs="Arial"/>
          <w:i/>
          <w:sz w:val="20"/>
          <w:lang w:eastAsia="pt-BR"/>
        </w:rPr>
        <w:t xml:space="preserve">ia produção ou a sua construção </w:t>
      </w:r>
      <w:r w:rsidRPr="00B47AC7">
        <w:rPr>
          <w:rFonts w:ascii="Arial" w:hAnsi="Arial" w:cs="Arial"/>
          <w:i/>
          <w:sz w:val="20"/>
          <w:lang w:eastAsia="pt-BR"/>
        </w:rPr>
        <w:t>(</w:t>
      </w:r>
      <w:hyperlink r:id="rId4" w:history="1">
        <w:r w:rsidRPr="00B47AC7">
          <w:rPr>
            <w:rFonts w:ascii="Arial" w:hAnsi="Arial" w:cs="Arial"/>
            <w:i/>
            <w:iCs/>
            <w:sz w:val="20"/>
            <w:lang w:eastAsia="pt-BR"/>
          </w:rPr>
          <w:t>Paulo Freire</w:t>
        </w:r>
      </w:hyperlink>
      <w:r>
        <w:rPr>
          <w:rFonts w:ascii="Arial" w:hAnsi="Arial" w:cs="Arial"/>
          <w:i/>
          <w:iCs/>
          <w:sz w:val="20"/>
          <w:shd w:val="clear" w:color="auto" w:fill="FFFFFF"/>
          <w:lang w:eastAsia="pt-BR"/>
        </w:rPr>
        <w:t>).</w:t>
      </w:r>
    </w:p>
    <w:p w:rsidR="007433AC" w:rsidRDefault="007433AC" w:rsidP="00743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87FC3">
        <w:rPr>
          <w:rFonts w:ascii="Arial" w:hAnsi="Arial" w:cs="Arial"/>
          <w:sz w:val="24"/>
        </w:rPr>
        <w:t xml:space="preserve">Uma cena que merece destaque ocorre dá quando uma caricatura racial de um dos estudantes afro-americano circula a sala de aula, a professora interceptou irritadamente o desenho e comparou-o às caricaturas dos judeus, feitas por nazistas durante o holocausto. </w:t>
      </w:r>
    </w:p>
    <w:p w:rsidR="007433AC" w:rsidRDefault="007433AC" w:rsidP="00743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87FC3">
        <w:rPr>
          <w:rFonts w:ascii="Arial" w:hAnsi="Arial" w:cs="Arial"/>
          <w:sz w:val="24"/>
        </w:rPr>
        <w:t xml:space="preserve">Os estudantes responderam de forma confusa à sua comparação o que chocou a professora ao descobrir que muitos de seus alunos nunca tinham ouvido sobre holocausto. </w:t>
      </w:r>
    </w:p>
    <w:p w:rsidR="007433AC" w:rsidRDefault="007433AC" w:rsidP="00743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87FC3">
        <w:rPr>
          <w:rFonts w:ascii="Arial" w:hAnsi="Arial" w:cs="Arial"/>
          <w:sz w:val="24"/>
        </w:rPr>
        <w:t xml:space="preserve">Entretanto, quando perguntou quantos em sua classe tinham sido alvos de disparos, quase todos levantaram as mãos. Isto a </w:t>
      </w:r>
      <w:proofErr w:type="gramStart"/>
      <w:r w:rsidRPr="00887FC3">
        <w:rPr>
          <w:rFonts w:ascii="Arial" w:hAnsi="Arial" w:cs="Arial"/>
          <w:sz w:val="24"/>
        </w:rPr>
        <w:t>deixou chocada</w:t>
      </w:r>
      <w:proofErr w:type="gramEnd"/>
      <w:r w:rsidRPr="00887FC3">
        <w:rPr>
          <w:rFonts w:ascii="Arial" w:hAnsi="Arial" w:cs="Arial"/>
          <w:sz w:val="24"/>
        </w:rPr>
        <w:t>, porém inspirada a não desistir dos alunos.  A professora pergunta a seus alunos se estes conhecem o que é "</w:t>
      </w:r>
      <w:proofErr w:type="spellStart"/>
      <w:r w:rsidRPr="00887FC3">
        <w:rPr>
          <w:rFonts w:ascii="Arial" w:hAnsi="Arial" w:cs="Arial"/>
          <w:sz w:val="24"/>
        </w:rPr>
        <w:t>Alchwitz</w:t>
      </w:r>
      <w:proofErr w:type="spellEnd"/>
      <w:r w:rsidRPr="00887FC3">
        <w:rPr>
          <w:rFonts w:ascii="Arial" w:hAnsi="Arial" w:cs="Arial"/>
          <w:sz w:val="24"/>
        </w:rPr>
        <w:t xml:space="preserve">", o campo de concentração; todos ignoram o que seja ou tenha sido então ela explica-lhes o que é e sobre o horror de uma guerra e as consequências que dela se podia ter. </w:t>
      </w:r>
    </w:p>
    <w:p w:rsidR="007433AC" w:rsidRPr="00887FC3" w:rsidRDefault="007433AC" w:rsidP="00743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87FC3">
        <w:rPr>
          <w:rFonts w:ascii="Arial" w:hAnsi="Arial" w:cs="Arial"/>
          <w:sz w:val="24"/>
        </w:rPr>
        <w:t>Leva-os a um museu da 2º Guerra Mundial, onde estes podem ver através de fotos, as imagens da atrocidade; atinge-lhes o cerne da sensibilidade; que guerras não levam a nada a não ser à morte, e neste ponto o filme mostra como utilizar estereótipos em favor de uma boa história.</w:t>
      </w:r>
    </w:p>
    <w:p w:rsidR="007433AC" w:rsidRPr="00B47AC7" w:rsidRDefault="007433AC" w:rsidP="00B47AC7">
      <w:pPr>
        <w:ind w:left="2268"/>
        <w:jc w:val="right"/>
        <w:rPr>
          <w:rFonts w:ascii="Arial" w:hAnsi="Arial" w:cs="Arial"/>
          <w:i/>
          <w:iCs/>
          <w:sz w:val="20"/>
          <w:shd w:val="clear" w:color="auto" w:fill="FFFFFF"/>
          <w:lang w:eastAsia="pt-BR"/>
        </w:rPr>
      </w:pPr>
    </w:p>
    <w:p w:rsidR="00887FC3" w:rsidRDefault="00121D09" w:rsidP="00887FC3">
      <w:pPr>
        <w:jc w:val="both"/>
        <w:rPr>
          <w:rFonts w:ascii="Arial" w:hAnsi="Arial" w:cs="Arial"/>
          <w:sz w:val="24"/>
          <w:lang w:eastAsia="pt-BR"/>
        </w:rPr>
      </w:pPr>
      <w:r>
        <w:rPr>
          <w:rFonts w:ascii="Arial" w:hAnsi="Arial" w:cs="Arial"/>
          <w:sz w:val="24"/>
          <w:lang w:eastAsia="pt-BR"/>
        </w:rPr>
        <w:tab/>
      </w:r>
      <w:r w:rsidR="00887FC3" w:rsidRPr="00887FC3">
        <w:rPr>
          <w:rFonts w:ascii="Arial" w:hAnsi="Arial" w:cs="Arial"/>
          <w:sz w:val="24"/>
          <w:lang w:eastAsia="pt-BR"/>
        </w:rPr>
        <w:t xml:space="preserve">Após ter </w:t>
      </w:r>
      <w:r w:rsidR="00962492" w:rsidRPr="00887FC3">
        <w:rPr>
          <w:rFonts w:ascii="Arial" w:hAnsi="Arial" w:cs="Arial"/>
          <w:sz w:val="24"/>
          <w:lang w:eastAsia="pt-BR"/>
        </w:rPr>
        <w:t>alcançado</w:t>
      </w:r>
      <w:r w:rsidR="00887FC3" w:rsidRPr="00887FC3">
        <w:rPr>
          <w:rFonts w:ascii="Arial" w:hAnsi="Arial" w:cs="Arial"/>
          <w:sz w:val="24"/>
          <w:lang w:eastAsia="pt-BR"/>
        </w:rPr>
        <w:t xml:space="preserve"> avanços e despertar à atenção da turma ela decide conhecer a história de vida de cada um de seus alunos. A partir daí passa a trabalhar valores e sentimentos, objetivando sensibilizá-los para uma série de questões como: discriminação, preconceitos e tolerância, o que veio a diminuir significativamente a violência na sala de aula, possibilitando uma maior integração dos alunos nas aulas e um olhar diferenciado diante da realidade vivida.</w:t>
      </w:r>
    </w:p>
    <w:p w:rsidR="007433AC" w:rsidRDefault="007433AC" w:rsidP="00743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87FC3">
        <w:rPr>
          <w:rFonts w:ascii="Arial" w:hAnsi="Arial" w:cs="Arial"/>
          <w:sz w:val="24"/>
        </w:rPr>
        <w:t>Assim, pede que os mesmos escrevam sobre o que quiser em um caderno individual que será posto no armário, para que ela leia ao final de cada aula. Aos poucos seus alunos vão passando para o papel, suas experiências de vida, seus sonhos, medos e anseios, expondo seus pensamentos antes nunca falados.</w:t>
      </w:r>
    </w:p>
    <w:p w:rsidR="007433AC" w:rsidRPr="00887FC3" w:rsidRDefault="007433AC" w:rsidP="007433A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887FC3">
        <w:rPr>
          <w:rFonts w:ascii="Arial" w:hAnsi="Arial" w:cs="Arial"/>
          <w:sz w:val="24"/>
        </w:rPr>
        <w:t xml:space="preserve">Transforma-os gradativamente, em seres pensantes, questionadores, sonhadores e com esperança. Mostra o quanto é possível </w:t>
      </w:r>
      <w:proofErr w:type="gramStart"/>
      <w:r w:rsidRPr="00887FC3">
        <w:rPr>
          <w:rFonts w:ascii="Arial" w:hAnsi="Arial" w:cs="Arial"/>
          <w:sz w:val="24"/>
        </w:rPr>
        <w:t>a</w:t>
      </w:r>
      <w:proofErr w:type="gramEnd"/>
      <w:r w:rsidRPr="00887FC3">
        <w:rPr>
          <w:rFonts w:ascii="Arial" w:hAnsi="Arial" w:cs="Arial"/>
          <w:sz w:val="24"/>
        </w:rPr>
        <w:t xml:space="preserve"> transformação através da educação e do respeito e entendimento ao outro.</w:t>
      </w:r>
    </w:p>
    <w:p w:rsidR="00887FC3" w:rsidRPr="00887FC3" w:rsidRDefault="00962492" w:rsidP="00887FC3">
      <w:pPr>
        <w:jc w:val="both"/>
        <w:rPr>
          <w:rFonts w:ascii="Arial" w:hAnsi="Arial" w:cs="Arial"/>
          <w:szCs w:val="21"/>
          <w:lang w:eastAsia="pt-BR"/>
        </w:rPr>
      </w:pPr>
      <w:r>
        <w:rPr>
          <w:rFonts w:ascii="Arial" w:hAnsi="Arial" w:cs="Arial"/>
          <w:sz w:val="24"/>
          <w:lang w:eastAsia="pt-BR"/>
        </w:rPr>
        <w:tab/>
      </w:r>
      <w:r w:rsidR="00887FC3" w:rsidRPr="00887FC3">
        <w:rPr>
          <w:rFonts w:ascii="Arial" w:hAnsi="Arial" w:cs="Arial"/>
          <w:sz w:val="24"/>
          <w:lang w:eastAsia="pt-BR"/>
        </w:rPr>
        <w:t>Através desse filme, pode</w:t>
      </w:r>
      <w:r w:rsidR="00675B7D">
        <w:rPr>
          <w:rFonts w:ascii="Arial" w:hAnsi="Arial" w:cs="Arial"/>
          <w:sz w:val="24"/>
          <w:lang w:eastAsia="pt-BR"/>
        </w:rPr>
        <w:t>mos</w:t>
      </w:r>
      <w:r w:rsidR="00887FC3" w:rsidRPr="00887FC3">
        <w:rPr>
          <w:rFonts w:ascii="Arial" w:hAnsi="Arial" w:cs="Arial"/>
          <w:sz w:val="24"/>
          <w:lang w:eastAsia="pt-BR"/>
        </w:rPr>
        <w:t>  refletir criticamente sobre os fatores que contribuem para indisciplina e a violência na escola; discutir sobre as atitudes dos professores que venham a contribuir para a melhoria da relação professor-aluno e analisar o papel da escola frente aos problemas de convivência dos alunos no âmbito escolar.</w:t>
      </w:r>
    </w:p>
    <w:p w:rsidR="00887FC3" w:rsidRPr="00887FC3" w:rsidRDefault="00675B7D" w:rsidP="00887FC3">
      <w:pPr>
        <w:jc w:val="both"/>
        <w:rPr>
          <w:rFonts w:ascii="Arial" w:hAnsi="Arial" w:cs="Arial"/>
          <w:szCs w:val="21"/>
          <w:lang w:eastAsia="pt-BR"/>
        </w:rPr>
      </w:pPr>
      <w:r>
        <w:rPr>
          <w:rFonts w:ascii="Arial" w:hAnsi="Arial" w:cs="Arial"/>
          <w:sz w:val="24"/>
          <w:lang w:eastAsia="pt-BR"/>
        </w:rPr>
        <w:tab/>
      </w:r>
      <w:r w:rsidR="00887FC3" w:rsidRPr="00887FC3">
        <w:rPr>
          <w:rFonts w:ascii="Arial" w:hAnsi="Arial" w:cs="Arial"/>
          <w:sz w:val="24"/>
          <w:lang w:eastAsia="pt-BR"/>
        </w:rPr>
        <w:t xml:space="preserve">No que se refere às atitudes dos professores que venham a contribuir para a melhoria da relação professor-aluno, o filme destaca bem o que muitos estudos já nos indicam: que um dos caminhos para que a escola avance pedagogicamente é justamente procurar criar maior possibilidade de discussão e diálogo com os jovens, </w:t>
      </w:r>
      <w:r>
        <w:rPr>
          <w:rFonts w:ascii="Arial" w:hAnsi="Arial" w:cs="Arial"/>
          <w:sz w:val="24"/>
          <w:lang w:eastAsia="pt-BR"/>
        </w:rPr>
        <w:t>a favor</w:t>
      </w:r>
      <w:r w:rsidR="00887FC3" w:rsidRPr="00887FC3">
        <w:rPr>
          <w:rFonts w:ascii="Arial" w:hAnsi="Arial" w:cs="Arial"/>
          <w:sz w:val="24"/>
          <w:lang w:eastAsia="pt-BR"/>
        </w:rPr>
        <w:t xml:space="preserve"> do desenvolvimento e resgate de valores, em que o respeito à diversidade e a tolerância, sejam vistos como condições fundamentais para se viver harmonicamente em sociedade. O que foi muito bem enfatizado no contexto das relações entre professor e aluno em Escritores da Liberdade.</w:t>
      </w:r>
    </w:p>
    <w:p w:rsidR="00887FC3" w:rsidRPr="00887FC3" w:rsidRDefault="00675B7D" w:rsidP="00887FC3">
      <w:pPr>
        <w:jc w:val="both"/>
        <w:rPr>
          <w:rFonts w:ascii="Arial" w:hAnsi="Arial" w:cs="Arial"/>
          <w:szCs w:val="21"/>
          <w:lang w:eastAsia="pt-BR"/>
        </w:rPr>
      </w:pPr>
      <w:r>
        <w:rPr>
          <w:rFonts w:ascii="Arial" w:hAnsi="Arial" w:cs="Arial"/>
          <w:sz w:val="24"/>
          <w:lang w:eastAsia="pt-BR"/>
        </w:rPr>
        <w:tab/>
      </w:r>
      <w:r w:rsidRPr="00887FC3">
        <w:rPr>
          <w:rFonts w:ascii="Arial" w:hAnsi="Arial" w:cs="Arial"/>
          <w:sz w:val="24"/>
          <w:lang w:eastAsia="pt-BR"/>
        </w:rPr>
        <w:t>Mas</w:t>
      </w:r>
      <w:r w:rsidR="00887FC3" w:rsidRPr="00887FC3">
        <w:rPr>
          <w:rFonts w:ascii="Arial" w:hAnsi="Arial" w:cs="Arial"/>
          <w:sz w:val="24"/>
          <w:lang w:eastAsia="pt-BR"/>
        </w:rPr>
        <w:t>, ao examinarmos as relações sociais do contexto escolar mostrado no filme, poderemos constatar a existência de violências que também eram produzidas por funcionários da escola. Nessa perspectiva, a escola não apresentava um ambiente acolhedor, onde todos se sentissem comprometidos e valorizados. O que deve ser um dos papéis fundamentais da escola para que ela venha a ter boas relações de convivência.</w:t>
      </w:r>
    </w:p>
    <w:p w:rsidR="00887FC3" w:rsidRPr="00887FC3" w:rsidRDefault="00675B7D" w:rsidP="00887FC3">
      <w:pPr>
        <w:jc w:val="both"/>
        <w:rPr>
          <w:rFonts w:ascii="Arial" w:hAnsi="Arial" w:cs="Arial"/>
          <w:szCs w:val="21"/>
          <w:lang w:eastAsia="pt-BR"/>
        </w:rPr>
      </w:pPr>
      <w:r>
        <w:rPr>
          <w:rFonts w:ascii="Arial" w:hAnsi="Arial" w:cs="Arial"/>
          <w:sz w:val="24"/>
          <w:lang w:eastAsia="pt-BR"/>
        </w:rPr>
        <w:tab/>
      </w:r>
      <w:r w:rsidR="00887FC3" w:rsidRPr="00887FC3">
        <w:rPr>
          <w:rFonts w:ascii="Arial" w:hAnsi="Arial" w:cs="Arial"/>
          <w:sz w:val="24"/>
          <w:lang w:eastAsia="pt-BR"/>
        </w:rPr>
        <w:t xml:space="preserve">Por fim, a relevância do conteúdo pedagógico retratado em Escritores da Liberdade possibilita criar, também, condições subjetivas necessárias para uma série de reflexões acerca do direcionamento do trabalho do gestor e do supervisor escolar, visto que além de abordar os desafiantes caminhos do </w:t>
      </w:r>
      <w:r w:rsidR="00887FC3" w:rsidRPr="00887FC3">
        <w:rPr>
          <w:rFonts w:ascii="Arial" w:hAnsi="Arial" w:cs="Arial"/>
          <w:sz w:val="24"/>
          <w:lang w:eastAsia="pt-BR"/>
        </w:rPr>
        <w:lastRenderedPageBreak/>
        <w:t>trabalho docente, nos permite discutir sobre o planejamento das ações, conteúdos relevantes, metodologias e recursos necessários ao ensino. Ampliando, assim, a discussão acerca de posturas necessárias a um bom gestor e a reflexão quanto ao que é possível ser feito dentro das possibilidades educacionais que são oferecidas. </w:t>
      </w:r>
    </w:p>
    <w:p w:rsidR="00887FC3" w:rsidRPr="00887FC3" w:rsidRDefault="007433AC" w:rsidP="00887F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eastAsia="pt-BR"/>
        </w:rPr>
        <w:tab/>
      </w:r>
      <w:r w:rsidR="0039701F">
        <w:rPr>
          <w:rFonts w:ascii="Arial" w:hAnsi="Arial" w:cs="Arial"/>
          <w:sz w:val="24"/>
        </w:rPr>
        <w:t>Por fim, vejo que a</w:t>
      </w:r>
      <w:r w:rsidR="00887FC3" w:rsidRPr="00887FC3">
        <w:rPr>
          <w:rFonts w:ascii="Arial" w:hAnsi="Arial" w:cs="Arial"/>
          <w:sz w:val="24"/>
        </w:rPr>
        <w:t xml:space="preserve"> liberdade possui "três significados fundamentais”, correspondentes a três concepções e que podem ser caracterizadas da seguinte maneira:</w:t>
      </w:r>
    </w:p>
    <w:p w:rsidR="00887FC3" w:rsidRPr="00887FC3" w:rsidRDefault="0039701F" w:rsidP="00887F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87FC3" w:rsidRPr="00887FC3">
        <w:rPr>
          <w:rFonts w:ascii="Arial" w:hAnsi="Arial" w:cs="Arial"/>
          <w:sz w:val="24"/>
        </w:rPr>
        <w:t>1ª Liberdade como autodeterminação, segundo a qual a Liberdade é a ausência de condições e de limites;</w:t>
      </w:r>
    </w:p>
    <w:p w:rsidR="00887FC3" w:rsidRPr="00887FC3" w:rsidRDefault="0039701F" w:rsidP="00887F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87FC3" w:rsidRPr="00887FC3">
        <w:rPr>
          <w:rFonts w:ascii="Arial" w:hAnsi="Arial" w:cs="Arial"/>
          <w:sz w:val="24"/>
        </w:rPr>
        <w:t xml:space="preserve">2ª Liberdade como necessidade, que se baseia no mesmo conceito da autodeterminação, mas atribuindo-a </w:t>
      </w:r>
      <w:proofErr w:type="gramStart"/>
      <w:r w:rsidR="00887FC3" w:rsidRPr="00887FC3">
        <w:rPr>
          <w:rFonts w:ascii="Arial" w:hAnsi="Arial" w:cs="Arial"/>
          <w:sz w:val="24"/>
        </w:rPr>
        <w:t>à</w:t>
      </w:r>
      <w:proofErr w:type="gramEnd"/>
      <w:r w:rsidR="00887FC3" w:rsidRPr="00887FC3">
        <w:rPr>
          <w:rFonts w:ascii="Arial" w:hAnsi="Arial" w:cs="Arial"/>
          <w:sz w:val="24"/>
        </w:rPr>
        <w:t xml:space="preserve"> totalidade a </w:t>
      </w:r>
      <w:r>
        <w:rPr>
          <w:rFonts w:ascii="Arial" w:hAnsi="Arial" w:cs="Arial"/>
          <w:sz w:val="24"/>
        </w:rPr>
        <w:t>que o homem pertence.</w:t>
      </w:r>
    </w:p>
    <w:p w:rsidR="00887FC3" w:rsidRPr="00887FC3" w:rsidRDefault="0039701F" w:rsidP="00887FC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887FC3" w:rsidRPr="00887FC3">
        <w:rPr>
          <w:rFonts w:ascii="Arial" w:hAnsi="Arial" w:cs="Arial"/>
          <w:sz w:val="24"/>
        </w:rPr>
        <w:t>3ª Liberdade como possibilidade ou escolha, segundo a qual a liberdade é condicionada</w:t>
      </w:r>
      <w:r>
        <w:rPr>
          <w:rFonts w:ascii="Arial" w:hAnsi="Arial" w:cs="Arial"/>
          <w:sz w:val="24"/>
        </w:rPr>
        <w:t>.</w:t>
      </w:r>
    </w:p>
    <w:p w:rsidR="00887FC3" w:rsidRPr="00887FC3" w:rsidRDefault="00887FC3" w:rsidP="00887FC3">
      <w:pPr>
        <w:jc w:val="both"/>
        <w:rPr>
          <w:rFonts w:ascii="Arial" w:hAnsi="Arial" w:cs="Arial"/>
          <w:sz w:val="24"/>
        </w:rPr>
      </w:pPr>
    </w:p>
    <w:p w:rsidR="00887FC3" w:rsidRPr="00887FC3" w:rsidRDefault="00887FC3" w:rsidP="00887FC3">
      <w:pPr>
        <w:jc w:val="both"/>
        <w:rPr>
          <w:rFonts w:ascii="Arial" w:hAnsi="Arial" w:cs="Arial"/>
          <w:sz w:val="24"/>
        </w:rPr>
      </w:pPr>
    </w:p>
    <w:p w:rsidR="00887FC3" w:rsidRDefault="00887FC3"/>
    <w:sectPr w:rsidR="00887FC3" w:rsidSect="00B946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87FC3"/>
    <w:rsid w:val="00121D09"/>
    <w:rsid w:val="0039701F"/>
    <w:rsid w:val="004B2EFC"/>
    <w:rsid w:val="0062185B"/>
    <w:rsid w:val="00675B7D"/>
    <w:rsid w:val="006E7298"/>
    <w:rsid w:val="007433AC"/>
    <w:rsid w:val="00887FC3"/>
    <w:rsid w:val="00962492"/>
    <w:rsid w:val="00A97FCF"/>
    <w:rsid w:val="00B47AC7"/>
    <w:rsid w:val="00B94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641"/>
  </w:style>
  <w:style w:type="paragraph" w:styleId="Ttulo2">
    <w:name w:val="heading 2"/>
    <w:basedOn w:val="Normal"/>
    <w:link w:val="Ttulo2Char"/>
    <w:uiPriority w:val="9"/>
    <w:qFormat/>
    <w:rsid w:val="00887F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887FC3"/>
  </w:style>
  <w:style w:type="character" w:customStyle="1" w:styleId="Ttulo2Char">
    <w:name w:val="Título 2 Char"/>
    <w:basedOn w:val="Fontepargpadro"/>
    <w:link w:val="Ttulo2"/>
    <w:uiPriority w:val="9"/>
    <w:rsid w:val="00887FC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style-span">
    <w:name w:val="apple-style-span"/>
    <w:basedOn w:val="Fontepargpadro"/>
    <w:rsid w:val="00887FC3"/>
  </w:style>
  <w:style w:type="paragraph" w:customStyle="1" w:styleId="fr">
    <w:name w:val="fr"/>
    <w:basedOn w:val="Normal"/>
    <w:rsid w:val="00B47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47A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ensador.uol.com.br/autor/paulo_freir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Camila</dc:creator>
  <cp:lastModifiedBy>Camila</cp:lastModifiedBy>
  <cp:revision>4</cp:revision>
  <dcterms:created xsi:type="dcterms:W3CDTF">2013-10-29T00:31:00Z</dcterms:created>
  <dcterms:modified xsi:type="dcterms:W3CDTF">2013-11-02T16:50:00Z</dcterms:modified>
</cp:coreProperties>
</file>